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26" w:rsidRPr="00375F26" w:rsidRDefault="00375F26" w:rsidP="00375F26">
      <w:pPr>
        <w:spacing w:after="0"/>
        <w:jc w:val="right"/>
        <w:rPr>
          <w:rFonts w:eastAsia="Times New Roman" w:cs="Times New Roman"/>
          <w:i/>
          <w:sz w:val="22"/>
          <w:lang w:val="kk-KZ" w:eastAsia="ru-RU"/>
        </w:rPr>
      </w:pPr>
    </w:p>
    <w:p w:rsidR="00124FC6" w:rsidRDefault="00124FC6" w:rsidP="00124FC6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 w:rsidRPr="00124FC6">
        <w:rPr>
          <w:rFonts w:eastAsia="Times New Roman" w:cs="Times New Roman"/>
          <w:b/>
          <w:sz w:val="22"/>
          <w:lang w:val="kk-KZ" w:eastAsia="ru-RU"/>
        </w:rPr>
        <w:t>Мемлекеттік ақпараттық саясаттың 2024 жылға арналған тақырыптық бағыттарының тізбесі</w:t>
      </w:r>
      <w:r w:rsidR="0043764B">
        <w:rPr>
          <w:rFonts w:eastAsia="Times New Roman" w:cs="Times New Roman"/>
          <w:b/>
          <w:sz w:val="22"/>
          <w:lang w:val="kk-KZ" w:eastAsia="ru-RU"/>
        </w:rPr>
        <w:t xml:space="preserve"> </w:t>
      </w:r>
    </w:p>
    <w:p w:rsidR="0043764B" w:rsidRPr="00124FC6" w:rsidRDefault="0043764B" w:rsidP="00124FC6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>(</w:t>
      </w:r>
      <w:r w:rsidR="0000377E">
        <w:rPr>
          <w:rFonts w:eastAsia="Times New Roman" w:cs="Times New Roman"/>
          <w:b/>
          <w:sz w:val="22"/>
          <w:lang w:val="kk-KZ" w:eastAsia="ru-RU"/>
        </w:rPr>
        <w:t>телеарналар үшін</w:t>
      </w:r>
      <w:r>
        <w:rPr>
          <w:rFonts w:eastAsia="Times New Roman" w:cs="Times New Roman"/>
          <w:b/>
          <w:sz w:val="22"/>
          <w:lang w:val="kk-KZ" w:eastAsia="ru-RU"/>
        </w:rPr>
        <w:t>)</w:t>
      </w:r>
    </w:p>
    <w:p w:rsidR="00153B8C" w:rsidRPr="0002590C" w:rsidRDefault="00153B8C" w:rsidP="00124FC6">
      <w:pPr>
        <w:spacing w:after="0"/>
        <w:jc w:val="center"/>
        <w:rPr>
          <w:rFonts w:cs="Times New Roman"/>
          <w:sz w:val="22"/>
          <w:lang w:val="kk-KZ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796"/>
        <w:gridCol w:w="488"/>
        <w:gridCol w:w="4447"/>
        <w:gridCol w:w="1843"/>
      </w:tblGrid>
      <w:tr w:rsidR="00987CD1" w:rsidRPr="0002590C" w:rsidTr="00987CD1">
        <w:trPr>
          <w:trHeight w:val="22"/>
        </w:trPr>
        <w:tc>
          <w:tcPr>
            <w:tcW w:w="491" w:type="dxa"/>
            <w:shd w:val="clear" w:color="auto" w:fill="auto"/>
            <w:vAlign w:val="center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т.</w:t>
            </w:r>
          </w:p>
        </w:tc>
        <w:tc>
          <w:tcPr>
            <w:tcW w:w="2796" w:type="dxa"/>
          </w:tcPr>
          <w:p w:rsidR="00987CD1" w:rsidRPr="00D80E3E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Бағыт</w:t>
            </w:r>
          </w:p>
        </w:tc>
        <w:tc>
          <w:tcPr>
            <w:tcW w:w="488" w:type="dxa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тт.</w:t>
            </w:r>
          </w:p>
        </w:tc>
        <w:tc>
          <w:tcPr>
            <w:tcW w:w="4447" w:type="dxa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Атауы</w:t>
            </w:r>
          </w:p>
        </w:tc>
        <w:tc>
          <w:tcPr>
            <w:tcW w:w="1843" w:type="dxa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Көлемі </w:t>
            </w:r>
            <w:r w:rsidR="0000377E"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 (мин)</w:t>
            </w:r>
          </w:p>
        </w:tc>
      </w:tr>
      <w:tr w:rsidR="00987CD1" w:rsidRPr="00987CD1" w:rsidTr="00987CD1">
        <w:trPr>
          <w:trHeight w:val="22"/>
        </w:trPr>
        <w:tc>
          <w:tcPr>
            <w:tcW w:w="491" w:type="dxa"/>
            <w:vMerge w:val="restart"/>
            <w:shd w:val="clear" w:color="auto" w:fill="auto"/>
            <w:vAlign w:val="center"/>
            <w:hideMark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96" w:type="dxa"/>
            <w:vMerge w:val="restart"/>
          </w:tcPr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1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1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Қоғамдық-саяси даму</w:t>
            </w: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>1)</w:t>
            </w:r>
          </w:p>
        </w:tc>
        <w:tc>
          <w:tcPr>
            <w:tcW w:w="4447" w:type="dxa"/>
          </w:tcPr>
          <w:p w:rsidR="00987CD1" w:rsidRPr="0002590C" w:rsidRDefault="00B64465" w:rsidP="00B64465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Тасқала ауданында </w:t>
            </w:r>
            <w:bookmarkStart w:id="0" w:name="_GoBack"/>
            <w:bookmarkEnd w:id="0"/>
            <w:r w:rsidR="00987CD1"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>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</w:t>
            </w:r>
            <w:r w:rsidR="00987CD1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мемлекеттік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және орыс тілдерінде</w:t>
            </w:r>
            <w:r w:rsidR="00987CD1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ақпараттық </w:t>
            </w:r>
            <w:r w:rsidR="00987CD1"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қамтамасыз ету және түсіндіру</w:t>
            </w:r>
          </w:p>
        </w:tc>
        <w:tc>
          <w:tcPr>
            <w:tcW w:w="1843" w:type="dxa"/>
          </w:tcPr>
          <w:p w:rsidR="00987CD1" w:rsidRPr="00124FC6" w:rsidRDefault="0000377E" w:rsidP="00C02264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40</w:t>
            </w:r>
          </w:p>
        </w:tc>
      </w:tr>
      <w:tr w:rsidR="00987CD1" w:rsidRPr="0000377E" w:rsidTr="00987CD1">
        <w:trPr>
          <w:trHeight w:val="22"/>
        </w:trPr>
        <w:tc>
          <w:tcPr>
            <w:tcW w:w="491" w:type="dxa"/>
            <w:vMerge/>
            <w:shd w:val="clear" w:color="auto" w:fill="auto"/>
            <w:vAlign w:val="center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  <w:tc>
          <w:tcPr>
            <w:tcW w:w="2796" w:type="dxa"/>
            <w:vMerge/>
          </w:tcPr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2)</w:t>
            </w:r>
          </w:p>
        </w:tc>
        <w:tc>
          <w:tcPr>
            <w:tcW w:w="4447" w:type="dxa"/>
          </w:tcPr>
          <w:p w:rsidR="00987CD1" w:rsidRPr="0002590C" w:rsidRDefault="00987CD1" w:rsidP="00D80E3E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>Әділ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етті Қазақстан құруды</w:t>
            </w:r>
            <w:r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, </w:t>
            </w:r>
            <w:r w:rsidRPr="00D80E3E">
              <w:rPr>
                <w:rFonts w:eastAsia="Times New Roman" w:cs="Times New Roman"/>
                <w:bCs/>
                <w:sz w:val="22"/>
                <w:lang w:val="kk-KZ" w:eastAsia="ru-RU"/>
              </w:rPr>
              <w:t>«</w:t>
            </w:r>
            <w:r w:rsidRPr="00D80E3E">
              <w:rPr>
                <w:rFonts w:eastAsia="Times New Roman" w:cs="Times New Roman"/>
                <w:sz w:val="22"/>
                <w:lang w:val="kk-KZ" w:eastAsia="ru-RU"/>
              </w:rPr>
              <w:t>Халық үніне құлақ асатын мемлекет</w:t>
            </w:r>
            <w:r w:rsidRPr="00D80E3E">
              <w:rPr>
                <w:rFonts w:eastAsia="Times New Roman" w:cs="Times New Roman"/>
                <w:bCs/>
                <w:sz w:val="22"/>
                <w:lang w:val="kk-KZ" w:eastAsia="ru-RU"/>
              </w:rPr>
              <w:t>»</w:t>
            </w:r>
            <w:r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тұжырымдамасын, «Адал азамат» (жауапты азамат), «Балаларға арналған ұлттық қор» жобасын, қуатты парламенті бар президенттік республика үлгісін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,</w:t>
            </w:r>
            <w:r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«күшті Президент – ықпалды Парламент – есеп беретін Үкімет»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формуласын</w:t>
            </w:r>
            <w:r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>, азаматтардың мемлекеттік шешімдер қабылдауға қатысу мүмкіндіктері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н</w:t>
            </w:r>
            <w:r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>, «Келешек» бірыңғай ерікті жинақтау жүйесі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н мемлекеттік тілде ақпараттық </w:t>
            </w:r>
            <w:r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қамтамасыз ету және түсіндіру</w:t>
            </w:r>
          </w:p>
        </w:tc>
        <w:tc>
          <w:tcPr>
            <w:tcW w:w="1843" w:type="dxa"/>
          </w:tcPr>
          <w:p w:rsidR="00987CD1" w:rsidRPr="00124FC6" w:rsidRDefault="0000377E" w:rsidP="00D80E3E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-</w:t>
            </w:r>
          </w:p>
        </w:tc>
      </w:tr>
      <w:tr w:rsidR="00987CD1" w:rsidRPr="0000377E" w:rsidTr="00987CD1">
        <w:trPr>
          <w:trHeight w:val="22"/>
        </w:trPr>
        <w:tc>
          <w:tcPr>
            <w:tcW w:w="491" w:type="dxa"/>
            <w:vMerge/>
            <w:shd w:val="clear" w:color="auto" w:fill="auto"/>
            <w:vAlign w:val="center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  <w:tc>
          <w:tcPr>
            <w:tcW w:w="2796" w:type="dxa"/>
            <w:vMerge/>
          </w:tcPr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3</w:t>
            </w: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>)</w:t>
            </w:r>
          </w:p>
        </w:tc>
        <w:tc>
          <w:tcPr>
            <w:tcW w:w="4447" w:type="dxa"/>
          </w:tcPr>
          <w:p w:rsidR="00987CD1" w:rsidRPr="0002590C" w:rsidRDefault="00987CD1" w:rsidP="002E67E4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>Партиялық жүйенің, азаматтық қоғамның, қоғамдық бірлестіктердің, қоғамдық кеңестердің және кәсіподақ ұйымдарының, Ұлттық құрылтайдың даму процессін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мемлекеттік тілде ақпараттық </w:t>
            </w: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сүйемелдеу және түсіндіру</w:t>
            </w:r>
          </w:p>
        </w:tc>
        <w:tc>
          <w:tcPr>
            <w:tcW w:w="1843" w:type="dxa"/>
          </w:tcPr>
          <w:p w:rsidR="00987CD1" w:rsidRPr="0002590C" w:rsidRDefault="0000377E" w:rsidP="002E67E4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-</w:t>
            </w:r>
          </w:p>
        </w:tc>
      </w:tr>
      <w:tr w:rsidR="00987CD1" w:rsidRPr="0000377E" w:rsidTr="00987CD1">
        <w:trPr>
          <w:trHeight w:val="22"/>
        </w:trPr>
        <w:tc>
          <w:tcPr>
            <w:tcW w:w="491" w:type="dxa"/>
            <w:vMerge/>
            <w:shd w:val="clear" w:color="auto" w:fill="auto"/>
            <w:vAlign w:val="center"/>
            <w:hideMark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  <w:tc>
          <w:tcPr>
            <w:tcW w:w="2796" w:type="dxa"/>
            <w:vMerge/>
          </w:tcPr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4</w:t>
            </w: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>)</w:t>
            </w:r>
          </w:p>
        </w:tc>
        <w:tc>
          <w:tcPr>
            <w:tcW w:w="4447" w:type="dxa"/>
          </w:tcPr>
          <w:p w:rsidR="00987CD1" w:rsidRPr="0002590C" w:rsidRDefault="00987CD1" w:rsidP="00066436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>Дін саласындағы саясатты, қоғамдық және ұлтаралық келісімнің, жалпыұлттық бірліктің қазақстандық моделін және Қазақстан халқы Ассамблеясының қызметін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мемлекеттік тілде ақпараттық </w:t>
            </w: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сүйемелдеу және түсіндіру</w:t>
            </w:r>
          </w:p>
        </w:tc>
        <w:tc>
          <w:tcPr>
            <w:tcW w:w="1843" w:type="dxa"/>
          </w:tcPr>
          <w:p w:rsidR="00987CD1" w:rsidRPr="0002590C" w:rsidRDefault="0000377E" w:rsidP="00066436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-</w:t>
            </w:r>
          </w:p>
        </w:tc>
      </w:tr>
      <w:tr w:rsidR="00987CD1" w:rsidRPr="0000377E" w:rsidTr="00987CD1">
        <w:trPr>
          <w:trHeight w:val="22"/>
        </w:trPr>
        <w:tc>
          <w:tcPr>
            <w:tcW w:w="491" w:type="dxa"/>
            <w:vMerge/>
            <w:shd w:val="clear" w:color="auto" w:fill="auto"/>
            <w:vAlign w:val="center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  <w:tc>
          <w:tcPr>
            <w:tcW w:w="2796" w:type="dxa"/>
            <w:vMerge/>
          </w:tcPr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5</w:t>
            </w: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>)</w:t>
            </w:r>
          </w:p>
        </w:tc>
        <w:tc>
          <w:tcPr>
            <w:tcW w:w="4447" w:type="dxa"/>
          </w:tcPr>
          <w:p w:rsidR="00987CD1" w:rsidRPr="0002590C" w:rsidRDefault="00987CD1" w:rsidP="00066436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Ел дамуының маңызды мәселелері бойынша республикалық референдумды, сондай-ақ Орталық сайлау комиссиясының қызметін, Қазақстандағы сайлаулар мен өзге де сайлау науқандарын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мемлекеттік тілде ақпараттық </w:t>
            </w: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сүйемелдеу және түсіндіру</w:t>
            </w:r>
          </w:p>
        </w:tc>
        <w:tc>
          <w:tcPr>
            <w:tcW w:w="1843" w:type="dxa"/>
          </w:tcPr>
          <w:p w:rsidR="00987CD1" w:rsidRPr="0002590C" w:rsidRDefault="0000377E" w:rsidP="00066436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-</w:t>
            </w:r>
          </w:p>
        </w:tc>
      </w:tr>
    </w:tbl>
    <w:p w:rsidR="00F12C76" w:rsidRPr="00973A9F" w:rsidRDefault="00F12C76" w:rsidP="00F31CB9">
      <w:pPr>
        <w:spacing w:after="0"/>
        <w:jc w:val="both"/>
        <w:rPr>
          <w:rFonts w:cs="Times New Roman"/>
          <w:sz w:val="22"/>
          <w:lang w:val="kk-KZ"/>
        </w:rPr>
      </w:pPr>
    </w:p>
    <w:sectPr w:rsidR="00F12C76" w:rsidRPr="00973A9F" w:rsidSect="002358B1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DE" w:rsidRDefault="004965DE" w:rsidP="00375F26">
      <w:pPr>
        <w:spacing w:after="0"/>
      </w:pPr>
      <w:r>
        <w:separator/>
      </w:r>
    </w:p>
  </w:endnote>
  <w:endnote w:type="continuationSeparator" w:id="0">
    <w:p w:rsidR="004965DE" w:rsidRDefault="004965DE" w:rsidP="00375F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126004"/>
      <w:docPartObj>
        <w:docPartGallery w:val="Page Numbers (Bottom of Page)"/>
        <w:docPartUnique/>
      </w:docPartObj>
    </w:sdtPr>
    <w:sdtEndPr/>
    <w:sdtContent>
      <w:p w:rsidR="00375F26" w:rsidRDefault="00AF3980">
        <w:pPr>
          <w:pStyle w:val="a7"/>
          <w:jc w:val="center"/>
        </w:pPr>
        <w:r>
          <w:fldChar w:fldCharType="begin"/>
        </w:r>
        <w:r w:rsidR="00375F26">
          <w:instrText>PAGE   \* MERGEFORMAT</w:instrText>
        </w:r>
        <w:r>
          <w:fldChar w:fldCharType="separate"/>
        </w:r>
        <w:r w:rsidR="00B64465">
          <w:rPr>
            <w:noProof/>
          </w:rPr>
          <w:t>1</w:t>
        </w:r>
        <w:r>
          <w:fldChar w:fldCharType="end"/>
        </w:r>
      </w:p>
    </w:sdtContent>
  </w:sdt>
  <w:p w:rsidR="00375F26" w:rsidRDefault="00375F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DE" w:rsidRDefault="004965DE" w:rsidP="00375F26">
      <w:pPr>
        <w:spacing w:after="0"/>
      </w:pPr>
      <w:r>
        <w:separator/>
      </w:r>
    </w:p>
  </w:footnote>
  <w:footnote w:type="continuationSeparator" w:id="0">
    <w:p w:rsidR="004965DE" w:rsidRDefault="004965DE" w:rsidP="00375F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B8C"/>
    <w:rsid w:val="0000377E"/>
    <w:rsid w:val="00005AA5"/>
    <w:rsid w:val="00006E61"/>
    <w:rsid w:val="00017391"/>
    <w:rsid w:val="0002590C"/>
    <w:rsid w:val="0003614E"/>
    <w:rsid w:val="00066436"/>
    <w:rsid w:val="000703C0"/>
    <w:rsid w:val="00092A1C"/>
    <w:rsid w:val="0009366C"/>
    <w:rsid w:val="000B2C02"/>
    <w:rsid w:val="000B76A5"/>
    <w:rsid w:val="000C0E2C"/>
    <w:rsid w:val="000C7136"/>
    <w:rsid w:val="00104B12"/>
    <w:rsid w:val="00124FC6"/>
    <w:rsid w:val="001342A9"/>
    <w:rsid w:val="00153B8C"/>
    <w:rsid w:val="00165554"/>
    <w:rsid w:val="001A0081"/>
    <w:rsid w:val="001A7A99"/>
    <w:rsid w:val="001B0BF9"/>
    <w:rsid w:val="001D2F4B"/>
    <w:rsid w:val="001F374D"/>
    <w:rsid w:val="00201263"/>
    <w:rsid w:val="00202637"/>
    <w:rsid w:val="002231F2"/>
    <w:rsid w:val="00225A44"/>
    <w:rsid w:val="002358B1"/>
    <w:rsid w:val="002519C6"/>
    <w:rsid w:val="00253DE9"/>
    <w:rsid w:val="002542DB"/>
    <w:rsid w:val="002558C6"/>
    <w:rsid w:val="00256D0D"/>
    <w:rsid w:val="00274435"/>
    <w:rsid w:val="00277427"/>
    <w:rsid w:val="00285388"/>
    <w:rsid w:val="00291131"/>
    <w:rsid w:val="00296B61"/>
    <w:rsid w:val="002C386D"/>
    <w:rsid w:val="002D2BD9"/>
    <w:rsid w:val="002E23DE"/>
    <w:rsid w:val="002E67E4"/>
    <w:rsid w:val="002F224E"/>
    <w:rsid w:val="003227F3"/>
    <w:rsid w:val="0032699E"/>
    <w:rsid w:val="00326A03"/>
    <w:rsid w:val="00337455"/>
    <w:rsid w:val="00357C02"/>
    <w:rsid w:val="00374978"/>
    <w:rsid w:val="00375F26"/>
    <w:rsid w:val="003769C2"/>
    <w:rsid w:val="003831BA"/>
    <w:rsid w:val="0039013E"/>
    <w:rsid w:val="003A1F94"/>
    <w:rsid w:val="003A38C5"/>
    <w:rsid w:val="003B06EE"/>
    <w:rsid w:val="003C2C7B"/>
    <w:rsid w:val="003E3589"/>
    <w:rsid w:val="003E52A7"/>
    <w:rsid w:val="003F7986"/>
    <w:rsid w:val="0042121F"/>
    <w:rsid w:val="00436DF8"/>
    <w:rsid w:val="0043764B"/>
    <w:rsid w:val="00456044"/>
    <w:rsid w:val="00461984"/>
    <w:rsid w:val="00461FE4"/>
    <w:rsid w:val="00473EB4"/>
    <w:rsid w:val="00476CB0"/>
    <w:rsid w:val="004947E9"/>
    <w:rsid w:val="004965DE"/>
    <w:rsid w:val="004A6315"/>
    <w:rsid w:val="004B2806"/>
    <w:rsid w:val="004C6198"/>
    <w:rsid w:val="004D0E28"/>
    <w:rsid w:val="004E0248"/>
    <w:rsid w:val="00501E25"/>
    <w:rsid w:val="005024D3"/>
    <w:rsid w:val="00522AC1"/>
    <w:rsid w:val="00524C3B"/>
    <w:rsid w:val="00530817"/>
    <w:rsid w:val="00537B52"/>
    <w:rsid w:val="005513A6"/>
    <w:rsid w:val="00563129"/>
    <w:rsid w:val="0058589C"/>
    <w:rsid w:val="005868E3"/>
    <w:rsid w:val="005E079C"/>
    <w:rsid w:val="005F321A"/>
    <w:rsid w:val="005F61A1"/>
    <w:rsid w:val="00600AB0"/>
    <w:rsid w:val="006141B3"/>
    <w:rsid w:val="006142B9"/>
    <w:rsid w:val="00626F34"/>
    <w:rsid w:val="00634B9E"/>
    <w:rsid w:val="0064252F"/>
    <w:rsid w:val="006426CC"/>
    <w:rsid w:val="006C0B77"/>
    <w:rsid w:val="006C2918"/>
    <w:rsid w:val="006C7CC3"/>
    <w:rsid w:val="006D3D1F"/>
    <w:rsid w:val="00703389"/>
    <w:rsid w:val="007066EB"/>
    <w:rsid w:val="007415CB"/>
    <w:rsid w:val="00743146"/>
    <w:rsid w:val="007663AB"/>
    <w:rsid w:val="00774726"/>
    <w:rsid w:val="00777769"/>
    <w:rsid w:val="00781EE9"/>
    <w:rsid w:val="007B014F"/>
    <w:rsid w:val="008242FF"/>
    <w:rsid w:val="008406C6"/>
    <w:rsid w:val="008437CE"/>
    <w:rsid w:val="008462A1"/>
    <w:rsid w:val="00870751"/>
    <w:rsid w:val="0088607E"/>
    <w:rsid w:val="008A7226"/>
    <w:rsid w:val="008B0C06"/>
    <w:rsid w:val="008B2D8A"/>
    <w:rsid w:val="008C50CF"/>
    <w:rsid w:val="008F7A05"/>
    <w:rsid w:val="00907633"/>
    <w:rsid w:val="00911E3B"/>
    <w:rsid w:val="009138C2"/>
    <w:rsid w:val="009206E2"/>
    <w:rsid w:val="00922A96"/>
    <w:rsid w:val="00922C48"/>
    <w:rsid w:val="00926280"/>
    <w:rsid w:val="00940BCD"/>
    <w:rsid w:val="0095328E"/>
    <w:rsid w:val="00954C5A"/>
    <w:rsid w:val="009659C6"/>
    <w:rsid w:val="00971DF2"/>
    <w:rsid w:val="00973A9F"/>
    <w:rsid w:val="00987CD1"/>
    <w:rsid w:val="00993CC3"/>
    <w:rsid w:val="009A3C4D"/>
    <w:rsid w:val="009B3CF4"/>
    <w:rsid w:val="009E20E2"/>
    <w:rsid w:val="009E751F"/>
    <w:rsid w:val="009F0873"/>
    <w:rsid w:val="00A00730"/>
    <w:rsid w:val="00A01761"/>
    <w:rsid w:val="00A2060C"/>
    <w:rsid w:val="00A423B0"/>
    <w:rsid w:val="00A577B3"/>
    <w:rsid w:val="00A87EB3"/>
    <w:rsid w:val="00A95FA0"/>
    <w:rsid w:val="00AB34B3"/>
    <w:rsid w:val="00AB5C47"/>
    <w:rsid w:val="00AB64C3"/>
    <w:rsid w:val="00AC3D73"/>
    <w:rsid w:val="00AC5BA0"/>
    <w:rsid w:val="00AC734C"/>
    <w:rsid w:val="00AD2972"/>
    <w:rsid w:val="00AE221B"/>
    <w:rsid w:val="00AF3980"/>
    <w:rsid w:val="00B006F0"/>
    <w:rsid w:val="00B31112"/>
    <w:rsid w:val="00B34195"/>
    <w:rsid w:val="00B43BA0"/>
    <w:rsid w:val="00B45E5B"/>
    <w:rsid w:val="00B602A0"/>
    <w:rsid w:val="00B64465"/>
    <w:rsid w:val="00B64C90"/>
    <w:rsid w:val="00B7019A"/>
    <w:rsid w:val="00B82A31"/>
    <w:rsid w:val="00B915B7"/>
    <w:rsid w:val="00B96AC3"/>
    <w:rsid w:val="00BC6F21"/>
    <w:rsid w:val="00BD194D"/>
    <w:rsid w:val="00BF615E"/>
    <w:rsid w:val="00C02264"/>
    <w:rsid w:val="00C318B4"/>
    <w:rsid w:val="00C53CFE"/>
    <w:rsid w:val="00C545EC"/>
    <w:rsid w:val="00C54F61"/>
    <w:rsid w:val="00C6190B"/>
    <w:rsid w:val="00C66495"/>
    <w:rsid w:val="00C75AB2"/>
    <w:rsid w:val="00C77B79"/>
    <w:rsid w:val="00C83335"/>
    <w:rsid w:val="00C8625E"/>
    <w:rsid w:val="00C92D6B"/>
    <w:rsid w:val="00CA147C"/>
    <w:rsid w:val="00CA3D48"/>
    <w:rsid w:val="00CC70A7"/>
    <w:rsid w:val="00CD7547"/>
    <w:rsid w:val="00CE2A44"/>
    <w:rsid w:val="00CE56A1"/>
    <w:rsid w:val="00CF16C7"/>
    <w:rsid w:val="00D057EF"/>
    <w:rsid w:val="00D67111"/>
    <w:rsid w:val="00D67757"/>
    <w:rsid w:val="00D80E3E"/>
    <w:rsid w:val="00D8592C"/>
    <w:rsid w:val="00D95522"/>
    <w:rsid w:val="00DA34B2"/>
    <w:rsid w:val="00DF72F4"/>
    <w:rsid w:val="00E20E5E"/>
    <w:rsid w:val="00E87707"/>
    <w:rsid w:val="00E960F2"/>
    <w:rsid w:val="00EA59DF"/>
    <w:rsid w:val="00EB359C"/>
    <w:rsid w:val="00EC08F5"/>
    <w:rsid w:val="00EE4070"/>
    <w:rsid w:val="00EF65B6"/>
    <w:rsid w:val="00F01229"/>
    <w:rsid w:val="00F12C76"/>
    <w:rsid w:val="00F23D83"/>
    <w:rsid w:val="00F31CB9"/>
    <w:rsid w:val="00F344C1"/>
    <w:rsid w:val="00F76DAA"/>
    <w:rsid w:val="00F770CD"/>
    <w:rsid w:val="00F84981"/>
    <w:rsid w:val="00FA3B3C"/>
    <w:rsid w:val="00FA76DB"/>
    <w:rsid w:val="00FB37DE"/>
    <w:rsid w:val="00FB3CDF"/>
    <w:rsid w:val="00FD2D53"/>
    <w:rsid w:val="00FD3481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75F2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75F26"/>
    <w:rPr>
      <w:rFonts w:ascii="Times New Roman" w:hAnsi="Times New Roman"/>
      <w:sz w:val="28"/>
    </w:rPr>
  </w:style>
  <w:style w:type="character" w:styleId="a9">
    <w:name w:val="Strong"/>
    <w:basedOn w:val="a0"/>
    <w:uiPriority w:val="22"/>
    <w:qFormat/>
    <w:rsid w:val="00D80E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92EA-D729-4943-B004-1311CC55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Абилаханова</dc:creator>
  <cp:lastModifiedBy>пк</cp:lastModifiedBy>
  <cp:revision>13</cp:revision>
  <cp:lastPrinted>2024-01-10T09:23:00Z</cp:lastPrinted>
  <dcterms:created xsi:type="dcterms:W3CDTF">2023-12-14T06:09:00Z</dcterms:created>
  <dcterms:modified xsi:type="dcterms:W3CDTF">2024-08-22T03:27:00Z</dcterms:modified>
</cp:coreProperties>
</file>