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B4" w:rsidRPr="00DF5C22" w:rsidRDefault="002E74B4" w:rsidP="002E74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C22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2E74B4" w:rsidRDefault="002E74B4" w:rsidP="002E74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регистрации акима Кызыл жулдызского сельского округа</w:t>
      </w:r>
    </w:p>
    <w:p w:rsidR="002E74B4" w:rsidRDefault="00701851" w:rsidP="002E74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соответствии </w:t>
      </w:r>
      <w:r w:rsidR="002E74B4">
        <w:rPr>
          <w:rFonts w:ascii="Times New Roman" w:hAnsi="Times New Roman" w:cs="Times New Roman"/>
          <w:sz w:val="28"/>
          <w:szCs w:val="28"/>
          <w:lang w:val="kk-KZ"/>
        </w:rPr>
        <w:t xml:space="preserve">со 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>стат</w:t>
      </w:r>
      <w:r w:rsidR="002E74B4">
        <w:rPr>
          <w:rFonts w:ascii="Times New Roman" w:hAnsi="Times New Roman" w:cs="Times New Roman"/>
          <w:sz w:val="28"/>
          <w:szCs w:val="28"/>
          <w:lang w:val="kk-KZ"/>
        </w:rPr>
        <w:t>ьями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4B4" w:rsidRPr="002E74B4">
        <w:rPr>
          <w:rFonts w:ascii="Times New Roman" w:hAnsi="Times New Roman" w:cs="Times New Roman"/>
          <w:sz w:val="28"/>
          <w:szCs w:val="28"/>
        </w:rPr>
        <w:t xml:space="preserve">14, 45, 113-11 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>Конституционного закона Республики Казахстан «О выборах в Республике Каз</w:t>
      </w:r>
      <w:r w:rsidR="002E74B4">
        <w:rPr>
          <w:rFonts w:ascii="Times New Roman" w:hAnsi="Times New Roman" w:cs="Times New Roman"/>
          <w:sz w:val="28"/>
          <w:szCs w:val="28"/>
          <w:lang w:val="kk-KZ"/>
        </w:rPr>
        <w:t>ахстан», п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>о результа</w:t>
      </w:r>
      <w:r w:rsidR="002E74B4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>выбор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4B4">
        <w:rPr>
          <w:rFonts w:ascii="Times New Roman" w:hAnsi="Times New Roman" w:cs="Times New Roman"/>
          <w:sz w:val="28"/>
          <w:szCs w:val="28"/>
          <w:lang w:val="kk-KZ"/>
        </w:rPr>
        <w:t>прошедшего 03 декабря 2023 года, согласно решени</w:t>
      </w:r>
      <w:r w:rsidR="004F23DA">
        <w:rPr>
          <w:rFonts w:ascii="Times New Roman" w:hAnsi="Times New Roman" w:cs="Times New Roman"/>
          <w:sz w:val="28"/>
          <w:szCs w:val="28"/>
          <w:lang w:val="kk-KZ"/>
        </w:rPr>
        <w:t>ем №32</w:t>
      </w:r>
      <w:bookmarkStart w:id="0" w:name="_GoBack"/>
      <w:bookmarkEnd w:id="0"/>
      <w:r w:rsidR="002E74B4">
        <w:rPr>
          <w:rFonts w:ascii="Times New Roman" w:hAnsi="Times New Roman" w:cs="Times New Roman"/>
          <w:sz w:val="28"/>
          <w:szCs w:val="28"/>
          <w:lang w:val="kk-KZ"/>
        </w:rPr>
        <w:t xml:space="preserve"> Байзакской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</w:t>
      </w:r>
      <w:r w:rsidR="002E74B4">
        <w:rPr>
          <w:rFonts w:ascii="Times New Roman" w:hAnsi="Times New Roman" w:cs="Times New Roman"/>
          <w:sz w:val="28"/>
          <w:szCs w:val="28"/>
          <w:lang w:val="kk-KZ"/>
        </w:rPr>
        <w:t>ой территориальной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2E74B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2E74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</w:t>
      </w:r>
      <w:r w:rsidR="002E74B4">
        <w:rPr>
          <w:rFonts w:ascii="Times New Roman" w:hAnsi="Times New Roman" w:cs="Times New Roman"/>
          <w:sz w:val="28"/>
          <w:szCs w:val="28"/>
          <w:lang w:val="kk-KZ"/>
        </w:rPr>
        <w:t>и от 04 декабря 2023 года</w:t>
      </w:r>
      <w:r w:rsidRPr="00701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>
        <w:rPr>
          <w:rFonts w:ascii="Times New Roman" w:hAnsi="Times New Roman" w:cs="Times New Roman"/>
          <w:sz w:val="28"/>
          <w:szCs w:val="28"/>
          <w:lang w:val="kk-KZ"/>
        </w:rPr>
        <w:t>ом Кызыл жулдызского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Байзакского района зарегистрирован </w:t>
      </w:r>
      <w:r w:rsidRPr="00701851">
        <w:rPr>
          <w:rFonts w:ascii="Times New Roman" w:hAnsi="Times New Roman" w:cs="Times New Roman"/>
          <w:sz w:val="28"/>
          <w:szCs w:val="28"/>
          <w:lang w:val="kk-KZ"/>
        </w:rPr>
        <w:t>Кудайбергенов Нуржан Нуртазаевич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1851" w:rsidRDefault="00701851" w:rsidP="0070185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CD2" w:rsidRPr="002E74B4" w:rsidRDefault="00701851" w:rsidP="00701851">
      <w:pPr>
        <w:jc w:val="right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Байзак</w:t>
      </w:r>
      <w:r w:rsidRPr="00EC49A1">
        <w:rPr>
          <w:rFonts w:ascii="Times New Roman" w:hAnsi="Times New Roman" w:cs="Times New Roman"/>
          <w:b/>
          <w:sz w:val="28"/>
          <w:szCs w:val="28"/>
          <w:lang w:val="kk-KZ"/>
        </w:rPr>
        <w:t>ская районная избирательная комиссия</w:t>
      </w:r>
    </w:p>
    <w:sectPr w:rsidR="00916CD2" w:rsidRPr="002E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B4"/>
    <w:rsid w:val="002E74B4"/>
    <w:rsid w:val="004F23DA"/>
    <w:rsid w:val="00701851"/>
    <w:rsid w:val="0091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2023-12-04T09:32:00Z</dcterms:created>
  <dcterms:modified xsi:type="dcterms:W3CDTF">2023-12-04T12:23:00Z</dcterms:modified>
</cp:coreProperties>
</file>