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C3" w:rsidRPr="00B90165" w:rsidRDefault="005304C3" w:rsidP="000E7412">
      <w:pPr>
        <w:spacing w:after="0" w:line="240" w:lineRule="auto"/>
        <w:jc w:val="center"/>
        <w:rPr>
          <w:rFonts w:ascii="Times New Roman" w:hAnsi="Times New Roman"/>
          <w:b/>
          <w:sz w:val="24"/>
          <w:szCs w:val="24"/>
          <w:lang w:val="kk-KZ"/>
        </w:rPr>
      </w:pPr>
      <w:r w:rsidRPr="00B90165">
        <w:rPr>
          <w:rFonts w:ascii="Times New Roman" w:hAnsi="Times New Roman"/>
          <w:b/>
          <w:sz w:val="24"/>
          <w:szCs w:val="24"/>
          <w:lang w:val="kk-KZ"/>
        </w:rPr>
        <w:t xml:space="preserve">«Қазақстан Республикасының кейбір заңнамалық актілеріне мемлекеттік қызмет </w:t>
      </w:r>
    </w:p>
    <w:p w:rsidR="005304C3" w:rsidRPr="00B90165" w:rsidRDefault="005304C3" w:rsidP="000E7412">
      <w:pPr>
        <w:spacing w:after="0" w:line="240" w:lineRule="auto"/>
        <w:jc w:val="center"/>
        <w:rPr>
          <w:rFonts w:ascii="Times New Roman" w:hAnsi="Times New Roman"/>
          <w:b/>
          <w:sz w:val="24"/>
          <w:szCs w:val="24"/>
          <w:lang w:val="kk-KZ"/>
        </w:rPr>
      </w:pPr>
      <w:r w:rsidRPr="00B90165">
        <w:rPr>
          <w:rFonts w:ascii="Times New Roman" w:hAnsi="Times New Roman"/>
          <w:b/>
          <w:sz w:val="24"/>
          <w:szCs w:val="24"/>
          <w:lang w:val="kk-KZ"/>
        </w:rPr>
        <w:t>мәселелері бойынша өзгер</w:t>
      </w:r>
      <w:r w:rsidR="00DF52CB" w:rsidRPr="00B90165">
        <w:rPr>
          <w:rFonts w:ascii="Times New Roman" w:hAnsi="Times New Roman"/>
          <w:b/>
          <w:sz w:val="24"/>
          <w:szCs w:val="24"/>
          <w:lang w:val="kk-KZ"/>
        </w:rPr>
        <w:t>істер</w:t>
      </w:r>
      <w:r w:rsidRPr="00B90165">
        <w:rPr>
          <w:rFonts w:ascii="Times New Roman" w:hAnsi="Times New Roman"/>
          <w:b/>
          <w:sz w:val="24"/>
          <w:szCs w:val="24"/>
          <w:lang w:val="kk-KZ"/>
        </w:rPr>
        <w:t xml:space="preserve"> мен толықтырулар енгізу туралы» </w:t>
      </w:r>
    </w:p>
    <w:p w:rsidR="005304C3" w:rsidRPr="00B90165" w:rsidRDefault="005304C3" w:rsidP="000E7412">
      <w:pPr>
        <w:spacing w:after="0" w:line="240" w:lineRule="auto"/>
        <w:jc w:val="center"/>
        <w:rPr>
          <w:rFonts w:ascii="Times New Roman" w:hAnsi="Times New Roman"/>
          <w:b/>
          <w:color w:val="000000"/>
          <w:sz w:val="24"/>
          <w:szCs w:val="24"/>
          <w:lang w:val="kk-KZ"/>
        </w:rPr>
      </w:pPr>
      <w:r w:rsidRPr="00B90165">
        <w:rPr>
          <w:rFonts w:ascii="Times New Roman" w:hAnsi="Times New Roman"/>
          <w:b/>
          <w:sz w:val="24"/>
          <w:szCs w:val="24"/>
          <w:lang w:val="kk-KZ"/>
        </w:rPr>
        <w:t>Қазақстан Республикасы Заңы</w:t>
      </w:r>
      <w:r w:rsidR="00DF52CB" w:rsidRPr="00B90165">
        <w:rPr>
          <w:rFonts w:ascii="Times New Roman" w:hAnsi="Times New Roman"/>
          <w:b/>
          <w:sz w:val="24"/>
          <w:szCs w:val="24"/>
          <w:lang w:val="kk-KZ"/>
        </w:rPr>
        <w:t>ның</w:t>
      </w:r>
      <w:r w:rsidRPr="00B90165">
        <w:rPr>
          <w:rFonts w:ascii="Times New Roman" w:hAnsi="Times New Roman"/>
          <w:b/>
          <w:sz w:val="24"/>
          <w:szCs w:val="24"/>
          <w:lang w:val="kk-KZ"/>
        </w:rPr>
        <w:t xml:space="preserve"> </w:t>
      </w:r>
      <w:r w:rsidRPr="00B90165">
        <w:rPr>
          <w:rFonts w:ascii="Times New Roman" w:hAnsi="Times New Roman"/>
          <w:b/>
          <w:color w:val="000000"/>
          <w:sz w:val="24"/>
          <w:szCs w:val="24"/>
          <w:lang w:val="kk-KZ"/>
        </w:rPr>
        <w:t xml:space="preserve">жобасына </w:t>
      </w:r>
    </w:p>
    <w:p w:rsidR="005304C3" w:rsidRPr="00B90165" w:rsidRDefault="005304C3" w:rsidP="000E7412">
      <w:pPr>
        <w:tabs>
          <w:tab w:val="left" w:pos="2215"/>
        </w:tabs>
        <w:spacing w:after="0" w:line="240" w:lineRule="auto"/>
        <w:jc w:val="center"/>
        <w:rPr>
          <w:rFonts w:ascii="Times New Roman" w:hAnsi="Times New Roman"/>
          <w:b/>
          <w:sz w:val="24"/>
          <w:szCs w:val="24"/>
          <w:lang w:val="kk-KZ"/>
        </w:rPr>
      </w:pPr>
      <w:r w:rsidRPr="00B90165">
        <w:rPr>
          <w:rFonts w:ascii="Times New Roman" w:hAnsi="Times New Roman"/>
          <w:b/>
          <w:sz w:val="24"/>
          <w:szCs w:val="24"/>
          <w:lang w:val="kk-KZ"/>
        </w:rPr>
        <w:t>САЛЫСТЫРМА КЕСТЕ</w:t>
      </w:r>
    </w:p>
    <w:p w:rsidR="002E1C2B" w:rsidRPr="00B90165" w:rsidRDefault="002E1C2B" w:rsidP="000E7412">
      <w:pPr>
        <w:tabs>
          <w:tab w:val="left" w:pos="2215"/>
        </w:tabs>
        <w:spacing w:after="0" w:line="240" w:lineRule="auto"/>
        <w:jc w:val="center"/>
        <w:rPr>
          <w:rFonts w:ascii="Times New Roman" w:hAnsi="Times New Roman"/>
          <w:b/>
          <w:sz w:val="24"/>
          <w:szCs w:val="24"/>
          <w:lang w:val="kk-KZ"/>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5"/>
        <w:gridCol w:w="45"/>
        <w:gridCol w:w="1232"/>
        <w:gridCol w:w="4252"/>
        <w:gridCol w:w="4394"/>
        <w:gridCol w:w="5104"/>
      </w:tblGrid>
      <w:tr w:rsidR="005304C3" w:rsidRPr="00A015E3" w:rsidTr="0004376B">
        <w:tc>
          <w:tcPr>
            <w:tcW w:w="612" w:type="dxa"/>
            <w:gridSpan w:val="3"/>
            <w:shd w:val="clear" w:color="auto" w:fill="auto"/>
            <w:vAlign w:val="center"/>
          </w:tcPr>
          <w:p w:rsidR="005304C3" w:rsidRPr="00B90165" w:rsidRDefault="005304C3" w:rsidP="000E7412">
            <w:pPr>
              <w:pStyle w:val="a3"/>
              <w:spacing w:before="0" w:beforeAutospacing="0" w:after="0" w:afterAutospacing="0"/>
              <w:jc w:val="center"/>
              <w:rPr>
                <w:b/>
                <w:lang w:val="kk-KZ"/>
              </w:rPr>
            </w:pPr>
            <w:r w:rsidRPr="00B90165">
              <w:rPr>
                <w:b/>
                <w:lang w:val="kk-KZ"/>
              </w:rPr>
              <w:t>Р/с</w:t>
            </w:r>
            <w:r w:rsidRPr="00B90165">
              <w:rPr>
                <w:b/>
                <w:lang w:val="kk-KZ"/>
              </w:rPr>
              <w:br/>
              <w:t>№</w:t>
            </w:r>
          </w:p>
        </w:tc>
        <w:tc>
          <w:tcPr>
            <w:tcW w:w="1232" w:type="dxa"/>
            <w:shd w:val="clear" w:color="auto" w:fill="auto"/>
            <w:vAlign w:val="center"/>
          </w:tcPr>
          <w:p w:rsidR="005304C3" w:rsidRPr="00B90165" w:rsidRDefault="005304C3" w:rsidP="000E7412">
            <w:pPr>
              <w:pStyle w:val="a3"/>
              <w:spacing w:before="0" w:beforeAutospacing="0" w:after="0" w:afterAutospacing="0"/>
              <w:jc w:val="center"/>
              <w:rPr>
                <w:b/>
                <w:lang w:val="kk-KZ"/>
              </w:rPr>
            </w:pPr>
            <w:r w:rsidRPr="00B90165">
              <w:rPr>
                <w:b/>
                <w:lang w:val="kk-KZ"/>
              </w:rPr>
              <w:t>Құрылымдық элемент</w:t>
            </w:r>
          </w:p>
        </w:tc>
        <w:tc>
          <w:tcPr>
            <w:tcW w:w="4252" w:type="dxa"/>
            <w:vAlign w:val="center"/>
          </w:tcPr>
          <w:p w:rsidR="005304C3" w:rsidRPr="00B90165" w:rsidRDefault="005304C3" w:rsidP="000E7412">
            <w:pPr>
              <w:pStyle w:val="a3"/>
              <w:spacing w:before="0" w:beforeAutospacing="0" w:after="0" w:afterAutospacing="0"/>
              <w:jc w:val="center"/>
              <w:rPr>
                <w:b/>
                <w:lang w:val="kk-KZ"/>
              </w:rPr>
            </w:pPr>
            <w:r w:rsidRPr="00B90165">
              <w:rPr>
                <w:b/>
                <w:lang w:val="kk-KZ"/>
              </w:rPr>
              <w:t>Қолданыстағы редакция</w:t>
            </w:r>
          </w:p>
        </w:tc>
        <w:tc>
          <w:tcPr>
            <w:tcW w:w="4394" w:type="dxa"/>
            <w:shd w:val="clear" w:color="auto" w:fill="auto"/>
            <w:vAlign w:val="center"/>
          </w:tcPr>
          <w:p w:rsidR="005304C3" w:rsidRPr="00B90165" w:rsidRDefault="005304C3" w:rsidP="000E7412">
            <w:pPr>
              <w:pStyle w:val="a3"/>
              <w:spacing w:before="0" w:beforeAutospacing="0" w:after="0" w:afterAutospacing="0"/>
              <w:jc w:val="center"/>
              <w:rPr>
                <w:b/>
                <w:lang w:val="kk-KZ"/>
              </w:rPr>
            </w:pPr>
            <w:r w:rsidRPr="00B90165">
              <w:rPr>
                <w:b/>
                <w:lang w:val="kk-KZ"/>
              </w:rPr>
              <w:t>Ұсынылып отырған редакция</w:t>
            </w:r>
          </w:p>
        </w:tc>
        <w:tc>
          <w:tcPr>
            <w:tcW w:w="5104" w:type="dxa"/>
            <w:shd w:val="clear" w:color="auto" w:fill="auto"/>
            <w:vAlign w:val="center"/>
          </w:tcPr>
          <w:p w:rsidR="005304C3" w:rsidRPr="00B90165" w:rsidRDefault="005304C3" w:rsidP="000E7412">
            <w:pPr>
              <w:pStyle w:val="a3"/>
              <w:spacing w:before="0" w:beforeAutospacing="0" w:after="0" w:afterAutospacing="0"/>
              <w:jc w:val="center"/>
              <w:rPr>
                <w:b/>
                <w:lang w:val="kk-KZ"/>
              </w:rPr>
            </w:pPr>
            <w:r w:rsidRPr="00B90165">
              <w:rPr>
                <w:b/>
                <w:lang w:val="kk-KZ"/>
              </w:rPr>
              <w:t>Негіздеме.</w:t>
            </w:r>
            <w:r w:rsidRPr="00B90165">
              <w:rPr>
                <w:b/>
                <w:lang w:val="kk-KZ"/>
              </w:rPr>
              <w:br/>
              <w:t>Тапсырмаларға сілтемелерден басқа:</w:t>
            </w:r>
            <w:r w:rsidRPr="00B90165">
              <w:rPr>
                <w:b/>
                <w:lang w:val="kk-KZ"/>
              </w:rPr>
              <w:br/>
              <w:t>1) түзетудің мәнін;</w:t>
            </w:r>
          </w:p>
          <w:p w:rsidR="002E1C2B" w:rsidRPr="00B90165" w:rsidRDefault="005304C3" w:rsidP="000E7412">
            <w:pPr>
              <w:pStyle w:val="a3"/>
              <w:spacing w:before="0" w:beforeAutospacing="0" w:after="0" w:afterAutospacing="0"/>
              <w:jc w:val="center"/>
              <w:rPr>
                <w:b/>
                <w:lang w:val="kk-KZ"/>
              </w:rPr>
            </w:pPr>
            <w:r w:rsidRPr="00B90165">
              <w:rPr>
                <w:b/>
                <w:lang w:val="kk-KZ"/>
              </w:rPr>
              <w:t>2) әрбір енгізілетін түзетудің нақты негіздемесін көрсету қажет</w:t>
            </w:r>
          </w:p>
        </w:tc>
      </w:tr>
      <w:tr w:rsidR="00215DC9" w:rsidRPr="00B90165" w:rsidTr="0004376B">
        <w:tc>
          <w:tcPr>
            <w:tcW w:w="15594" w:type="dxa"/>
            <w:gridSpan w:val="7"/>
            <w:shd w:val="clear" w:color="auto" w:fill="auto"/>
          </w:tcPr>
          <w:p w:rsidR="00BE6DDA" w:rsidRPr="000109C6" w:rsidRDefault="00BE6DDA" w:rsidP="000109C6">
            <w:pPr>
              <w:pStyle w:val="1"/>
              <w:spacing w:before="0" w:after="0"/>
              <w:jc w:val="center"/>
              <w:rPr>
                <w:rFonts w:ascii="Times New Roman" w:hAnsi="Times New Roman"/>
                <w:sz w:val="24"/>
                <w:szCs w:val="24"/>
                <w:lang w:val="kk-KZ"/>
              </w:rPr>
            </w:pPr>
            <w:r w:rsidRPr="000109C6">
              <w:rPr>
                <w:rFonts w:ascii="Times New Roman" w:hAnsi="Times New Roman"/>
                <w:sz w:val="24"/>
                <w:szCs w:val="24"/>
                <w:lang w:val="kk-KZ"/>
              </w:rPr>
              <w:t>Агроөнеркәсіптік кешенді және ауылдық аумақтарды дамытуды мемлекеттік реттеу туралы</w:t>
            </w:r>
          </w:p>
          <w:p w:rsidR="00BE6DDA" w:rsidRPr="000109C6" w:rsidRDefault="00BE6DDA" w:rsidP="000109C6">
            <w:pPr>
              <w:pStyle w:val="a3"/>
              <w:spacing w:before="0" w:beforeAutospacing="0" w:after="0" w:afterAutospacing="0"/>
              <w:jc w:val="center"/>
              <w:rPr>
                <w:b/>
              </w:rPr>
            </w:pPr>
            <w:r w:rsidRPr="000109C6">
              <w:rPr>
                <w:b/>
              </w:rPr>
              <w:t>Қазақстан Республикасының 2</w:t>
            </w:r>
            <w:r w:rsidR="00385632" w:rsidRPr="000109C6">
              <w:rPr>
                <w:b/>
              </w:rPr>
              <w:t>005 жылғы 8 шілдедег</w:t>
            </w:r>
            <w:proofErr w:type="gramStart"/>
            <w:r w:rsidR="00385632" w:rsidRPr="000109C6">
              <w:rPr>
                <w:b/>
              </w:rPr>
              <w:t>і З</w:t>
            </w:r>
            <w:proofErr w:type="gramEnd"/>
            <w:r w:rsidR="00385632" w:rsidRPr="000109C6">
              <w:rPr>
                <w:b/>
              </w:rPr>
              <w:t>аңы</w:t>
            </w:r>
          </w:p>
          <w:p w:rsidR="00215DC9" w:rsidRPr="000109C6" w:rsidRDefault="00215DC9" w:rsidP="000109C6">
            <w:pPr>
              <w:pStyle w:val="1"/>
              <w:spacing w:before="0" w:after="0" w:line="240" w:lineRule="auto"/>
              <w:jc w:val="center"/>
              <w:rPr>
                <w:rFonts w:ascii="Times New Roman" w:hAnsi="Times New Roman"/>
                <w:b w:val="0"/>
                <w:sz w:val="24"/>
                <w:szCs w:val="24"/>
                <w:lang w:val="kk-KZ"/>
              </w:rPr>
            </w:pPr>
          </w:p>
        </w:tc>
      </w:tr>
      <w:tr w:rsidR="00566233" w:rsidRPr="00A015E3" w:rsidTr="0004376B">
        <w:tc>
          <w:tcPr>
            <w:tcW w:w="612" w:type="dxa"/>
            <w:gridSpan w:val="3"/>
            <w:shd w:val="clear" w:color="auto" w:fill="auto"/>
          </w:tcPr>
          <w:p w:rsidR="00566233" w:rsidRPr="00B90165" w:rsidRDefault="00566233" w:rsidP="000E7412">
            <w:pPr>
              <w:pStyle w:val="a3"/>
              <w:spacing w:before="0" w:beforeAutospacing="0" w:after="0" w:afterAutospacing="0"/>
              <w:jc w:val="both"/>
              <w:rPr>
                <w:lang w:val="kk-KZ"/>
              </w:rPr>
            </w:pPr>
            <w:r w:rsidRPr="00B90165">
              <w:rPr>
                <w:lang w:val="kk-KZ"/>
              </w:rPr>
              <w:t>1</w:t>
            </w:r>
          </w:p>
        </w:tc>
        <w:tc>
          <w:tcPr>
            <w:tcW w:w="1232" w:type="dxa"/>
            <w:shd w:val="clear" w:color="auto" w:fill="auto"/>
          </w:tcPr>
          <w:p w:rsidR="00566233" w:rsidRPr="004F3F00" w:rsidRDefault="00566233" w:rsidP="00F27B71">
            <w:pPr>
              <w:tabs>
                <w:tab w:val="left" w:pos="708"/>
              </w:tabs>
              <w:spacing w:after="0" w:line="240" w:lineRule="auto"/>
              <w:jc w:val="center"/>
              <w:rPr>
                <w:rFonts w:ascii="Times New Roman" w:eastAsia="Times New Roman" w:hAnsi="Times New Roman"/>
                <w:sz w:val="24"/>
                <w:szCs w:val="24"/>
                <w:highlight w:val="yellow"/>
              </w:rPr>
            </w:pPr>
            <w:r w:rsidRPr="004F3F00">
              <w:rPr>
                <w:rFonts w:ascii="Times New Roman" w:eastAsia="Times New Roman" w:hAnsi="Times New Roman"/>
                <w:sz w:val="24"/>
                <w:szCs w:val="24"/>
              </w:rPr>
              <w:t>7</w:t>
            </w:r>
            <w:r w:rsidR="00BE6DDA">
              <w:rPr>
                <w:rFonts w:ascii="Times New Roman" w:eastAsia="Times New Roman" w:hAnsi="Times New Roman"/>
                <w:sz w:val="24"/>
                <w:szCs w:val="24"/>
              </w:rPr>
              <w:t>-бабы</w:t>
            </w:r>
          </w:p>
        </w:tc>
        <w:tc>
          <w:tcPr>
            <w:tcW w:w="4252" w:type="dxa"/>
          </w:tcPr>
          <w:p w:rsidR="00BE6DDA" w:rsidRPr="00BE6DDA" w:rsidRDefault="00BE6DDA" w:rsidP="00F27B71">
            <w:pPr>
              <w:tabs>
                <w:tab w:val="left" w:pos="708"/>
              </w:tabs>
              <w:spacing w:after="0" w:line="240" w:lineRule="auto"/>
              <w:ind w:firstLine="318"/>
              <w:jc w:val="both"/>
              <w:rPr>
                <w:rFonts w:ascii="Times New Roman" w:hAnsi="Times New Roman"/>
                <w:b/>
                <w:bCs/>
              </w:rPr>
            </w:pPr>
            <w:r w:rsidRPr="00BE6DDA">
              <w:rPr>
                <w:rFonts w:ascii="Times New Roman" w:hAnsi="Times New Roman"/>
                <w:b/>
                <w:bCs/>
              </w:rPr>
              <w:t>7-бап. Жерг</w:t>
            </w:r>
            <w:proofErr w:type="gramStart"/>
            <w:r w:rsidRPr="00BE6DDA">
              <w:rPr>
                <w:rFonts w:ascii="Times New Roman" w:hAnsi="Times New Roman"/>
                <w:b/>
                <w:bCs/>
              </w:rPr>
              <w:t>i</w:t>
            </w:r>
            <w:proofErr w:type="gramEnd"/>
            <w:r w:rsidRPr="00BE6DDA">
              <w:rPr>
                <w:rFonts w:ascii="Times New Roman" w:hAnsi="Times New Roman"/>
                <w:b/>
                <w:bCs/>
              </w:rPr>
              <w:t xml:space="preserve">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rsidR="00566233" w:rsidRPr="00BE6DDA" w:rsidRDefault="00566233" w:rsidP="00F27B71">
            <w:pPr>
              <w:tabs>
                <w:tab w:val="left" w:pos="708"/>
              </w:tabs>
              <w:spacing w:after="0" w:line="240" w:lineRule="auto"/>
              <w:ind w:firstLine="318"/>
              <w:jc w:val="both"/>
              <w:rPr>
                <w:rFonts w:ascii="Times New Roman" w:hAnsi="Times New Roman"/>
                <w:bCs/>
                <w:color w:val="000000"/>
                <w:sz w:val="24"/>
                <w:szCs w:val="24"/>
              </w:rPr>
            </w:pPr>
            <w:r w:rsidRPr="00BE6DDA">
              <w:rPr>
                <w:rFonts w:ascii="Times New Roman" w:hAnsi="Times New Roman"/>
                <w:bCs/>
                <w:color w:val="000000"/>
                <w:sz w:val="24"/>
                <w:szCs w:val="24"/>
              </w:rPr>
              <w:t>…</w:t>
            </w:r>
          </w:p>
          <w:p w:rsidR="00BE6DDA" w:rsidRDefault="00BE6DDA" w:rsidP="00BE6DDA">
            <w:pPr>
              <w:tabs>
                <w:tab w:val="left" w:pos="460"/>
              </w:tabs>
              <w:spacing w:after="0" w:line="240" w:lineRule="auto"/>
              <w:ind w:left="34" w:firstLine="686"/>
              <w:jc w:val="both"/>
              <w:rPr>
                <w:rFonts w:ascii="Times New Roman" w:hAnsi="Times New Roman"/>
              </w:rPr>
            </w:pPr>
            <w:r>
              <w:rPr>
                <w:rFonts w:ascii="Times New Roman" w:hAnsi="Times New Roman"/>
              </w:rPr>
              <w:t>3.</w:t>
            </w:r>
            <w:r w:rsidRPr="00BE6DDA">
              <w:rPr>
                <w:rFonts w:ascii="Times New Roman" w:hAnsi="Times New Roman"/>
              </w:rPr>
              <w:t>Аудандардың (облыстық маңызы бар қаланың) жерг</w:t>
            </w:r>
            <w:proofErr w:type="gramStart"/>
            <w:r w:rsidRPr="00BE6DDA">
              <w:rPr>
                <w:rFonts w:ascii="Times New Roman" w:hAnsi="Times New Roman"/>
              </w:rPr>
              <w:t>i</w:t>
            </w:r>
            <w:proofErr w:type="gramEnd"/>
            <w:r w:rsidRPr="00BE6DDA">
              <w:rPr>
                <w:rFonts w:ascii="Times New Roman" w:hAnsi="Times New Roman"/>
              </w:rPr>
              <w:t>лiктi өкiлдi органдарының (мәслихаттарының) құзыретiне:</w:t>
            </w:r>
          </w:p>
          <w:p w:rsidR="00566233" w:rsidRPr="00BE6DDA" w:rsidRDefault="00566233" w:rsidP="00BE6DDA">
            <w:pPr>
              <w:tabs>
                <w:tab w:val="left" w:pos="708"/>
              </w:tabs>
              <w:spacing w:after="0" w:line="240" w:lineRule="auto"/>
              <w:ind w:left="720"/>
              <w:jc w:val="both"/>
              <w:rPr>
                <w:rFonts w:ascii="Times New Roman" w:hAnsi="Times New Roman"/>
                <w:bCs/>
                <w:color w:val="000000"/>
                <w:sz w:val="24"/>
                <w:szCs w:val="24"/>
              </w:rPr>
            </w:pPr>
            <w:r w:rsidRPr="00BE6DDA">
              <w:rPr>
                <w:rFonts w:ascii="Times New Roman" w:hAnsi="Times New Roman"/>
                <w:bCs/>
                <w:color w:val="000000"/>
                <w:sz w:val="24"/>
                <w:szCs w:val="24"/>
              </w:rPr>
              <w:t>…</w:t>
            </w:r>
          </w:p>
          <w:p w:rsidR="00352316" w:rsidRPr="00352316" w:rsidRDefault="00352316" w:rsidP="00F27B71">
            <w:pPr>
              <w:tabs>
                <w:tab w:val="left" w:pos="708"/>
              </w:tabs>
              <w:spacing w:after="0" w:line="240" w:lineRule="auto"/>
              <w:ind w:firstLine="318"/>
              <w:jc w:val="both"/>
              <w:rPr>
                <w:rFonts w:ascii="Times New Roman" w:hAnsi="Times New Roman"/>
                <w:sz w:val="24"/>
                <w:szCs w:val="24"/>
              </w:rPr>
            </w:pPr>
            <w:proofErr w:type="gramStart"/>
            <w:r w:rsidRPr="00352316">
              <w:rPr>
                <w:rFonts w:ascii="Times New Roman" w:hAnsi="Times New Roman"/>
                <w:sz w:val="24"/>
                <w:szCs w:val="24"/>
              </w:rPr>
              <w:t>4) ауылдық елді мекендерде жұмыс істейтін және тұратын</w:t>
            </w:r>
            <w:r>
              <w:rPr>
                <w:rFonts w:ascii="Times New Roman" w:hAnsi="Times New Roman"/>
                <w:sz w:val="24"/>
                <w:szCs w:val="24"/>
              </w:rPr>
              <w:t xml:space="preserve"> </w:t>
            </w:r>
            <w:r w:rsidRPr="00352316">
              <w:rPr>
                <w:rFonts w:ascii="Times New Roman" w:hAnsi="Times New Roman"/>
                <w:sz w:val="24"/>
                <w:szCs w:val="24"/>
              </w:rPr>
              <w:t xml:space="preserve">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мамандарды Қазақстан Республикасының заңнамасында көзделген әлеуметтік қолдау </w:t>
            </w:r>
            <w:r w:rsidRPr="00352316">
              <w:rPr>
                <w:rFonts w:ascii="Times New Roman" w:hAnsi="Times New Roman"/>
                <w:sz w:val="24"/>
                <w:szCs w:val="24"/>
              </w:rPr>
              <w:lastRenderedPageBreak/>
              <w:t>шараларын, сондай-ақ осы санаттарда</w:t>
            </w:r>
            <w:proofErr w:type="gramEnd"/>
            <w:r w:rsidRPr="00352316">
              <w:rPr>
                <w:rFonts w:ascii="Times New Roman" w:hAnsi="Times New Roman"/>
                <w:sz w:val="24"/>
                <w:szCs w:val="24"/>
              </w:rPr>
              <w:t xml:space="preserve">ғы жұмыскерлерге әлеуметтік </w:t>
            </w:r>
            <w:proofErr w:type="gramStart"/>
            <w:r w:rsidRPr="00352316">
              <w:rPr>
                <w:rFonts w:ascii="Times New Roman" w:hAnsi="Times New Roman"/>
                <w:sz w:val="24"/>
                <w:szCs w:val="24"/>
              </w:rPr>
              <w:t>к</w:t>
            </w:r>
            <w:proofErr w:type="gramEnd"/>
            <w:r w:rsidRPr="00352316">
              <w:rPr>
                <w:rFonts w:ascii="Times New Roman" w:hAnsi="Times New Roman"/>
                <w:sz w:val="24"/>
                <w:szCs w:val="24"/>
              </w:rPr>
              <w:t>өмектің өзге де шараларын айқындау;</w:t>
            </w:r>
          </w:p>
          <w:p w:rsidR="00566233" w:rsidRPr="00BE6DDA" w:rsidRDefault="00566233" w:rsidP="00F27B71">
            <w:pPr>
              <w:tabs>
                <w:tab w:val="left" w:pos="708"/>
              </w:tabs>
              <w:spacing w:after="0" w:line="240" w:lineRule="auto"/>
              <w:ind w:firstLine="318"/>
              <w:jc w:val="both"/>
              <w:rPr>
                <w:rFonts w:ascii="Times New Roman" w:hAnsi="Times New Roman"/>
                <w:bCs/>
                <w:color w:val="000000"/>
                <w:sz w:val="24"/>
                <w:szCs w:val="24"/>
              </w:rPr>
            </w:pPr>
            <w:r w:rsidRPr="00BE6DDA">
              <w:rPr>
                <w:rFonts w:ascii="Times New Roman" w:hAnsi="Times New Roman"/>
                <w:bCs/>
                <w:color w:val="000000"/>
                <w:sz w:val="24"/>
                <w:szCs w:val="24"/>
              </w:rPr>
              <w:t>…</w:t>
            </w:r>
          </w:p>
          <w:p w:rsidR="00566233" w:rsidRPr="00BE6DDA" w:rsidRDefault="00566233" w:rsidP="00F27B71">
            <w:pPr>
              <w:tabs>
                <w:tab w:val="left" w:pos="708"/>
              </w:tabs>
              <w:spacing w:after="0" w:line="240" w:lineRule="auto"/>
              <w:ind w:firstLine="318"/>
              <w:jc w:val="both"/>
              <w:rPr>
                <w:rFonts w:ascii="Times New Roman" w:hAnsi="Times New Roman"/>
                <w:bCs/>
                <w:color w:val="000000"/>
                <w:sz w:val="24"/>
                <w:szCs w:val="24"/>
              </w:rPr>
            </w:pPr>
          </w:p>
          <w:p w:rsidR="00352316" w:rsidRDefault="00352316" w:rsidP="00F27B71">
            <w:pPr>
              <w:tabs>
                <w:tab w:val="left" w:pos="708"/>
              </w:tabs>
              <w:spacing w:after="0" w:line="240" w:lineRule="auto"/>
              <w:ind w:firstLine="318"/>
              <w:jc w:val="both"/>
              <w:rPr>
                <w:rFonts w:ascii="Times New Roman" w:hAnsi="Times New Roman"/>
                <w:sz w:val="24"/>
                <w:szCs w:val="24"/>
                <w:lang w:val="kk-KZ"/>
              </w:rPr>
            </w:pPr>
            <w:r w:rsidRPr="00352316">
              <w:rPr>
                <w:rFonts w:ascii="Times New Roman" w:hAnsi="Times New Roman"/>
                <w:sz w:val="24"/>
                <w:szCs w:val="24"/>
              </w:rPr>
              <w:t xml:space="preserve">4. </w:t>
            </w:r>
            <w:proofErr w:type="gramStart"/>
            <w:r w:rsidRPr="00352316">
              <w:rPr>
                <w:rFonts w:ascii="Times New Roman" w:hAnsi="Times New Roman"/>
                <w:sz w:val="24"/>
                <w:szCs w:val="24"/>
              </w:rPr>
              <w:t>Аудандардың (облыстық маңызы бap (қаланың) жергiлiктi атқарушы органдарының (әкiмдiктерiнiң) құзыретiне:</w:t>
            </w:r>
            <w:proofErr w:type="gramEnd"/>
          </w:p>
          <w:p w:rsidR="00566233" w:rsidRPr="00352316" w:rsidRDefault="00566233" w:rsidP="00F27B71">
            <w:pPr>
              <w:tabs>
                <w:tab w:val="left" w:pos="708"/>
              </w:tabs>
              <w:spacing w:after="0" w:line="240" w:lineRule="auto"/>
              <w:ind w:firstLine="318"/>
              <w:jc w:val="both"/>
              <w:rPr>
                <w:rFonts w:ascii="Times New Roman" w:hAnsi="Times New Roman"/>
                <w:bCs/>
                <w:color w:val="000000"/>
                <w:sz w:val="24"/>
                <w:szCs w:val="24"/>
                <w:lang w:val="kk-KZ"/>
              </w:rPr>
            </w:pPr>
            <w:r w:rsidRPr="00352316">
              <w:rPr>
                <w:rFonts w:ascii="Times New Roman" w:hAnsi="Times New Roman"/>
                <w:bCs/>
                <w:color w:val="000000"/>
                <w:sz w:val="24"/>
                <w:szCs w:val="24"/>
                <w:lang w:val="kk-KZ"/>
              </w:rPr>
              <w:t>…</w:t>
            </w:r>
          </w:p>
          <w:p w:rsidR="00566233" w:rsidRPr="00352316" w:rsidRDefault="00352316" w:rsidP="00F27B71">
            <w:pPr>
              <w:tabs>
                <w:tab w:val="left" w:pos="708"/>
              </w:tabs>
              <w:spacing w:after="0" w:line="240" w:lineRule="auto"/>
              <w:ind w:firstLine="318"/>
              <w:jc w:val="both"/>
              <w:rPr>
                <w:rFonts w:ascii="Times New Roman" w:hAnsi="Times New Roman"/>
                <w:bCs/>
                <w:color w:val="000000"/>
                <w:sz w:val="24"/>
                <w:szCs w:val="24"/>
                <w:lang w:val="kk-KZ"/>
              </w:rPr>
            </w:pPr>
            <w:r w:rsidRPr="00352316">
              <w:rPr>
                <w:rFonts w:ascii="Times New Roman" w:hAnsi="Times New Roman"/>
                <w:sz w:val="24"/>
                <w:szCs w:val="24"/>
                <w:lang w:val="kk-KZ"/>
              </w:rPr>
              <w:t>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мамандарды Қазақстан Республикасының заңнамасында көзделген әлеуметтік қолдау шараларын көрсету жөніндегі жұмысты ұйымдастыру;</w:t>
            </w:r>
          </w:p>
        </w:tc>
        <w:tc>
          <w:tcPr>
            <w:tcW w:w="4394" w:type="dxa"/>
            <w:shd w:val="clear" w:color="auto" w:fill="auto"/>
          </w:tcPr>
          <w:p w:rsidR="00566233" w:rsidRPr="00972961" w:rsidRDefault="00BE6DDA"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b/>
                <w:bCs/>
                <w:lang w:val="kk-KZ"/>
              </w:rPr>
              <w:lastRenderedPageBreak/>
              <w:t>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w:t>
            </w:r>
          </w:p>
          <w:p w:rsidR="00566233" w:rsidRPr="00972961" w:rsidRDefault="00566233"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bCs/>
                <w:color w:val="000000"/>
                <w:sz w:val="24"/>
                <w:szCs w:val="24"/>
                <w:lang w:val="kk-KZ"/>
              </w:rPr>
              <w:t>…</w:t>
            </w:r>
          </w:p>
          <w:p w:rsidR="00566233" w:rsidRPr="00972961" w:rsidRDefault="00BE6DDA"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lang w:val="kk-KZ"/>
              </w:rPr>
              <w:t>3. Аудандардың (облыстық маңызы бар қаланың) жергiлiктi өкiлдi органдарының (мәслихаттарының) құзыретiне:</w:t>
            </w:r>
          </w:p>
          <w:p w:rsidR="00566233" w:rsidRPr="00972961" w:rsidRDefault="00566233"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bCs/>
                <w:color w:val="000000"/>
                <w:sz w:val="24"/>
                <w:szCs w:val="24"/>
                <w:lang w:val="kk-KZ"/>
              </w:rPr>
              <w:t>…</w:t>
            </w:r>
          </w:p>
          <w:p w:rsidR="00352316" w:rsidRPr="00972961" w:rsidRDefault="00566233" w:rsidP="00352316">
            <w:pPr>
              <w:tabs>
                <w:tab w:val="left" w:pos="708"/>
              </w:tabs>
              <w:spacing w:after="0" w:line="240" w:lineRule="auto"/>
              <w:ind w:firstLine="318"/>
              <w:jc w:val="both"/>
              <w:rPr>
                <w:rFonts w:ascii="Times New Roman" w:hAnsi="Times New Roman"/>
                <w:sz w:val="24"/>
                <w:szCs w:val="24"/>
                <w:lang w:val="kk-KZ"/>
              </w:rPr>
            </w:pPr>
            <w:r w:rsidRPr="00972961">
              <w:rPr>
                <w:rFonts w:ascii="Times New Roman" w:eastAsia="Times New Roman" w:hAnsi="Times New Roman"/>
                <w:sz w:val="24"/>
                <w:szCs w:val="24"/>
                <w:lang w:val="kk-KZ"/>
              </w:rPr>
              <w:t xml:space="preserve"> </w:t>
            </w:r>
            <w:r w:rsidR="00352316" w:rsidRPr="00972961">
              <w:rPr>
                <w:rFonts w:ascii="Times New Roman" w:hAnsi="Times New Roman"/>
                <w:sz w:val="24"/>
                <w:szCs w:val="24"/>
                <w:lang w:val="kk-KZ"/>
              </w:rPr>
              <w:t xml:space="preserve">4) ауылдық елді мекендерде жұмыс істейтін және тұратын </w:t>
            </w:r>
            <w:r w:rsidR="00352316" w:rsidRPr="00972961">
              <w:rPr>
                <w:rFonts w:ascii="Times New Roman" w:hAnsi="Times New Roman"/>
                <w:b/>
                <w:sz w:val="24"/>
                <w:szCs w:val="24"/>
                <w:lang w:val="kk-KZ"/>
              </w:rPr>
              <w:t>мемлекетт</w:t>
            </w:r>
            <w:r w:rsidR="00352316" w:rsidRPr="00352316">
              <w:rPr>
                <w:rFonts w:ascii="Times New Roman" w:hAnsi="Times New Roman"/>
                <w:b/>
                <w:sz w:val="24"/>
                <w:szCs w:val="24"/>
                <w:lang w:val="kk-KZ"/>
              </w:rPr>
              <w:t>і</w:t>
            </w:r>
            <w:r w:rsidR="00352316" w:rsidRPr="00972961">
              <w:rPr>
                <w:rFonts w:ascii="Times New Roman" w:hAnsi="Times New Roman"/>
                <w:b/>
                <w:sz w:val="24"/>
                <w:szCs w:val="24"/>
                <w:lang w:val="kk-KZ"/>
              </w:rPr>
              <w:t xml:space="preserve">к </w:t>
            </w:r>
            <w:r w:rsidR="00352316" w:rsidRPr="00352316">
              <w:rPr>
                <w:rFonts w:ascii="Times New Roman" w:hAnsi="Times New Roman"/>
                <w:b/>
                <w:sz w:val="24"/>
                <w:szCs w:val="24"/>
                <w:lang w:val="kk-KZ"/>
              </w:rPr>
              <w:t>қызметшілердің</w:t>
            </w:r>
            <w:r w:rsidR="00352316" w:rsidRPr="00972961">
              <w:rPr>
                <w:rFonts w:ascii="Times New Roman" w:hAnsi="Times New Roman"/>
                <w:sz w:val="24"/>
                <w:szCs w:val="24"/>
                <w:lang w:val="kk-KZ"/>
              </w:rPr>
              <w:t xml:space="preserve">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мамандарды Қазақстан Республикасының заңнамасында көзделген әлеуметтік қолдау шараларын, сондай-ақ осы санаттардағы жұмыскерлерге әлеуметтік көмектің </w:t>
            </w:r>
            <w:r w:rsidR="00352316" w:rsidRPr="00972961">
              <w:rPr>
                <w:rFonts w:ascii="Times New Roman" w:hAnsi="Times New Roman"/>
                <w:sz w:val="24"/>
                <w:szCs w:val="24"/>
                <w:lang w:val="kk-KZ"/>
              </w:rPr>
              <w:lastRenderedPageBreak/>
              <w:t>өзге де шараларын айқындау;</w:t>
            </w:r>
          </w:p>
          <w:p w:rsidR="00352316" w:rsidRDefault="00352316" w:rsidP="00F27B71">
            <w:pPr>
              <w:shd w:val="clear" w:color="auto" w:fill="FFFFFF"/>
              <w:tabs>
                <w:tab w:val="center" w:pos="4677"/>
                <w:tab w:val="right" w:pos="9355"/>
              </w:tabs>
              <w:spacing w:after="0" w:line="240" w:lineRule="auto"/>
              <w:ind w:firstLine="318"/>
              <w:contextualSpacing/>
              <w:jc w:val="both"/>
              <w:rPr>
                <w:rFonts w:ascii="Times New Roman" w:eastAsia="Times New Roman" w:hAnsi="Times New Roman"/>
                <w:sz w:val="24"/>
                <w:szCs w:val="24"/>
                <w:lang w:val="kk-KZ"/>
              </w:rPr>
            </w:pPr>
            <w:r w:rsidRPr="00972961">
              <w:rPr>
                <w:rFonts w:ascii="Times New Roman" w:hAnsi="Times New Roman"/>
                <w:sz w:val="24"/>
                <w:szCs w:val="24"/>
                <w:lang w:val="kk-KZ"/>
              </w:rPr>
              <w:t>4. Аудандардың (облыстық маңызы бap (қаланың) жергiлiктi атқарушы органдарының (әкiмдiктерiнiң) құзыретiне:</w:t>
            </w:r>
            <w:r w:rsidRPr="00972961">
              <w:rPr>
                <w:rFonts w:ascii="Times New Roman" w:eastAsia="Times New Roman" w:hAnsi="Times New Roman"/>
                <w:sz w:val="24"/>
                <w:szCs w:val="24"/>
                <w:lang w:val="kk-KZ"/>
              </w:rPr>
              <w:t xml:space="preserve"> </w:t>
            </w:r>
          </w:p>
          <w:p w:rsidR="00352316" w:rsidRDefault="00352316" w:rsidP="00F27B71">
            <w:pPr>
              <w:shd w:val="clear" w:color="auto" w:fill="FFFFFF"/>
              <w:tabs>
                <w:tab w:val="center" w:pos="4677"/>
                <w:tab w:val="right" w:pos="9355"/>
              </w:tabs>
              <w:spacing w:after="0" w:line="240" w:lineRule="auto"/>
              <w:ind w:firstLine="318"/>
              <w:contextualSpacing/>
              <w:jc w:val="both"/>
              <w:rPr>
                <w:rFonts w:ascii="Times New Roman" w:eastAsia="Times New Roman" w:hAnsi="Times New Roman"/>
                <w:sz w:val="24"/>
                <w:szCs w:val="24"/>
                <w:lang w:val="kk-KZ"/>
              </w:rPr>
            </w:pPr>
            <w:r>
              <w:rPr>
                <w:rFonts w:ascii="Times New Roman" w:eastAsia="Times New Roman" w:hAnsi="Times New Roman"/>
                <w:sz w:val="24"/>
                <w:szCs w:val="24"/>
                <w:lang w:val="kk-KZ"/>
              </w:rPr>
              <w:t>...</w:t>
            </w:r>
          </w:p>
          <w:p w:rsidR="00566233" w:rsidRPr="00352316" w:rsidRDefault="00352316" w:rsidP="00352316">
            <w:pPr>
              <w:tabs>
                <w:tab w:val="center" w:pos="4677"/>
                <w:tab w:val="right" w:pos="9355"/>
              </w:tabs>
              <w:spacing w:after="0" w:line="240" w:lineRule="auto"/>
              <w:ind w:firstLine="318"/>
              <w:contextualSpacing/>
              <w:jc w:val="both"/>
              <w:rPr>
                <w:rFonts w:ascii="Times New Roman" w:eastAsia="Times New Roman" w:hAnsi="Times New Roman"/>
                <w:sz w:val="24"/>
                <w:szCs w:val="24"/>
                <w:lang w:val="kk-KZ"/>
              </w:rPr>
            </w:pPr>
            <w:r w:rsidRPr="00352316">
              <w:rPr>
                <w:rFonts w:ascii="Times New Roman" w:hAnsi="Times New Roman"/>
                <w:sz w:val="24"/>
                <w:szCs w:val="24"/>
                <w:lang w:val="kk-KZ"/>
              </w:rPr>
              <w:t>8) ауылдық елді мекендерде жұмыс істейтін және тұратын</w:t>
            </w:r>
            <w:r>
              <w:rPr>
                <w:rFonts w:ascii="Times New Roman" w:hAnsi="Times New Roman"/>
                <w:sz w:val="24"/>
                <w:szCs w:val="24"/>
                <w:lang w:val="kk-KZ"/>
              </w:rPr>
              <w:t xml:space="preserve"> </w:t>
            </w:r>
            <w:r w:rsidRPr="00352316">
              <w:rPr>
                <w:rFonts w:ascii="Times New Roman" w:hAnsi="Times New Roman"/>
                <w:b/>
                <w:sz w:val="24"/>
                <w:szCs w:val="24"/>
                <w:lang w:val="kk-KZ"/>
              </w:rPr>
              <w:t>мемлекеттік қызметшілердің</w:t>
            </w:r>
            <w:r>
              <w:rPr>
                <w:rFonts w:ascii="Times New Roman" w:hAnsi="Times New Roman"/>
                <w:sz w:val="24"/>
                <w:szCs w:val="24"/>
                <w:lang w:val="kk-KZ"/>
              </w:rPr>
              <w:t xml:space="preserve"> </w:t>
            </w:r>
            <w:r w:rsidRPr="00352316">
              <w:rPr>
                <w:rFonts w:ascii="Times New Roman" w:hAnsi="Times New Roman"/>
                <w:sz w:val="24"/>
                <w:szCs w:val="24"/>
                <w:lang w:val="kk-KZ"/>
              </w:rPr>
              <w:t>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мамандарды Қазақстан Республикасының заңнамасында көзделген әлеуметтік қолдау шараларын көрсету жөніндегі жұмысты ұйымдастыру;</w:t>
            </w:r>
          </w:p>
          <w:p w:rsidR="00566233" w:rsidRPr="00352316" w:rsidRDefault="00566233" w:rsidP="00F27B71">
            <w:pPr>
              <w:tabs>
                <w:tab w:val="center" w:pos="4677"/>
                <w:tab w:val="right" w:pos="9355"/>
              </w:tabs>
              <w:spacing w:after="0" w:line="240" w:lineRule="auto"/>
              <w:ind w:firstLine="318"/>
              <w:contextualSpacing/>
              <w:jc w:val="center"/>
              <w:rPr>
                <w:rFonts w:ascii="Times New Roman" w:eastAsia="Times New Roman" w:hAnsi="Times New Roman"/>
                <w:bCs/>
                <w:i/>
                <w:sz w:val="24"/>
                <w:szCs w:val="24"/>
                <w:lang w:val="kk-KZ"/>
              </w:rPr>
            </w:pPr>
          </w:p>
        </w:tc>
        <w:tc>
          <w:tcPr>
            <w:tcW w:w="5104" w:type="dxa"/>
            <w:shd w:val="clear" w:color="auto" w:fill="auto"/>
          </w:tcPr>
          <w:p w:rsidR="00CA6291" w:rsidRPr="00152D39" w:rsidRDefault="00CA6291" w:rsidP="00CA6291">
            <w:pPr>
              <w:tabs>
                <w:tab w:val="left" w:pos="708"/>
              </w:tabs>
              <w:spacing w:after="0" w:line="240" w:lineRule="auto"/>
              <w:ind w:firstLine="318"/>
              <w:jc w:val="both"/>
              <w:rPr>
                <w:rFonts w:ascii="Times New Roman" w:eastAsia="Times New Roman" w:hAnsi="Times New Roman"/>
                <w:sz w:val="24"/>
                <w:szCs w:val="24"/>
                <w:lang w:val="kk-KZ"/>
              </w:rPr>
            </w:pPr>
            <w:r w:rsidRPr="00152D39">
              <w:rPr>
                <w:rFonts w:ascii="Times New Roman" w:eastAsia="Times New Roman" w:hAnsi="Times New Roman"/>
                <w:sz w:val="24"/>
                <w:szCs w:val="24"/>
                <w:lang w:val="kk-KZ"/>
              </w:rPr>
              <w:lastRenderedPageBreak/>
              <w:t xml:space="preserve">Қазіргі уақытта ауылдық деңгейдегі жергілікті атқарушы органдарда кадрлардың жетіспеуі орын алып отыр. </w:t>
            </w:r>
          </w:p>
          <w:p w:rsidR="00566233" w:rsidRPr="00972961" w:rsidRDefault="00CA6291" w:rsidP="00152D39">
            <w:pPr>
              <w:tabs>
                <w:tab w:val="left" w:pos="708"/>
              </w:tabs>
              <w:spacing w:after="0" w:line="240" w:lineRule="auto"/>
              <w:ind w:firstLine="318"/>
              <w:jc w:val="both"/>
              <w:rPr>
                <w:rFonts w:ascii="Times New Roman" w:eastAsia="Times New Roman" w:hAnsi="Times New Roman"/>
                <w:b/>
                <w:sz w:val="24"/>
                <w:szCs w:val="24"/>
                <w:lang w:val="kk-KZ"/>
              </w:rPr>
            </w:pPr>
            <w:r w:rsidRPr="00972961">
              <w:rPr>
                <w:rFonts w:ascii="Times New Roman" w:eastAsia="Times New Roman" w:hAnsi="Times New Roman"/>
                <w:sz w:val="24"/>
                <w:szCs w:val="24"/>
                <w:lang w:val="kk-KZ"/>
              </w:rPr>
              <w:t xml:space="preserve">Мемлекеттік қызметтің тартымдылығын арттыру мақсатында ауылда </w:t>
            </w:r>
            <w:r w:rsidR="00152D39" w:rsidRPr="00152D39">
              <w:rPr>
                <w:rFonts w:ascii="Times New Roman" w:eastAsia="Times New Roman" w:hAnsi="Times New Roman"/>
                <w:sz w:val="24"/>
                <w:szCs w:val="24"/>
                <w:lang w:val="kk-KZ"/>
              </w:rPr>
              <w:t>«</w:t>
            </w:r>
            <w:r w:rsidRPr="00972961">
              <w:rPr>
                <w:rFonts w:ascii="Times New Roman" w:eastAsia="Times New Roman" w:hAnsi="Times New Roman"/>
                <w:sz w:val="24"/>
                <w:szCs w:val="24"/>
                <w:lang w:val="kk-KZ"/>
              </w:rPr>
              <w:t>Дипломмен ауылға</w:t>
            </w:r>
            <w:r w:rsidR="00152D39" w:rsidRPr="00152D39">
              <w:rPr>
                <w:rFonts w:ascii="Times New Roman" w:eastAsia="Times New Roman" w:hAnsi="Times New Roman"/>
                <w:sz w:val="24"/>
                <w:szCs w:val="24"/>
                <w:lang w:val="kk-KZ"/>
              </w:rPr>
              <w:t>»</w:t>
            </w:r>
            <w:r w:rsidRPr="00972961">
              <w:rPr>
                <w:rFonts w:ascii="Times New Roman" w:eastAsia="Times New Roman" w:hAnsi="Times New Roman"/>
                <w:sz w:val="24"/>
                <w:szCs w:val="24"/>
                <w:lang w:val="kk-KZ"/>
              </w:rPr>
              <w:t xml:space="preserve"> бағдарламасын мемлекеттік қызметшілерге де тарату ұсынылады.</w:t>
            </w:r>
          </w:p>
        </w:tc>
      </w:tr>
      <w:tr w:rsidR="00566233" w:rsidRPr="00A015E3" w:rsidTr="0004376B">
        <w:tc>
          <w:tcPr>
            <w:tcW w:w="612" w:type="dxa"/>
            <w:gridSpan w:val="3"/>
            <w:shd w:val="clear" w:color="auto" w:fill="auto"/>
          </w:tcPr>
          <w:p w:rsidR="00566233" w:rsidRPr="00B90165" w:rsidRDefault="00D138CD" w:rsidP="000E7412">
            <w:pPr>
              <w:pStyle w:val="a3"/>
              <w:spacing w:before="0" w:beforeAutospacing="0" w:after="0" w:afterAutospacing="0"/>
              <w:jc w:val="both"/>
              <w:rPr>
                <w:lang w:val="kk-KZ"/>
              </w:rPr>
            </w:pPr>
            <w:r>
              <w:rPr>
                <w:lang w:val="kk-KZ"/>
              </w:rPr>
              <w:lastRenderedPageBreak/>
              <w:t>2</w:t>
            </w:r>
          </w:p>
        </w:tc>
        <w:tc>
          <w:tcPr>
            <w:tcW w:w="1232" w:type="dxa"/>
            <w:shd w:val="clear" w:color="auto" w:fill="auto"/>
          </w:tcPr>
          <w:p w:rsidR="00566233" w:rsidRPr="00352316" w:rsidRDefault="00566233" w:rsidP="00F27B71">
            <w:pPr>
              <w:tabs>
                <w:tab w:val="left" w:pos="708"/>
              </w:tabs>
              <w:spacing w:after="0" w:line="240" w:lineRule="auto"/>
              <w:jc w:val="center"/>
              <w:rPr>
                <w:rFonts w:ascii="Times New Roman" w:eastAsia="Times New Roman" w:hAnsi="Times New Roman"/>
                <w:sz w:val="24"/>
                <w:szCs w:val="24"/>
                <w:lang w:val="kk-KZ"/>
              </w:rPr>
            </w:pPr>
            <w:r w:rsidRPr="004F3F00">
              <w:rPr>
                <w:rFonts w:ascii="Times New Roman" w:eastAsia="Times New Roman" w:hAnsi="Times New Roman"/>
                <w:sz w:val="24"/>
                <w:szCs w:val="24"/>
              </w:rPr>
              <w:t>18</w:t>
            </w:r>
            <w:r w:rsidR="00352316">
              <w:rPr>
                <w:rFonts w:ascii="Times New Roman" w:eastAsia="Times New Roman" w:hAnsi="Times New Roman"/>
                <w:sz w:val="24"/>
                <w:szCs w:val="24"/>
                <w:lang w:val="kk-KZ"/>
              </w:rPr>
              <w:t>-бабы</w:t>
            </w:r>
          </w:p>
        </w:tc>
        <w:tc>
          <w:tcPr>
            <w:tcW w:w="4252" w:type="dxa"/>
          </w:tcPr>
          <w:p w:rsidR="00566233" w:rsidRPr="007214AC" w:rsidRDefault="00352316" w:rsidP="00F27B71">
            <w:pPr>
              <w:tabs>
                <w:tab w:val="left" w:pos="708"/>
              </w:tabs>
              <w:spacing w:after="0" w:line="240" w:lineRule="auto"/>
              <w:ind w:firstLine="318"/>
              <w:jc w:val="both"/>
              <w:rPr>
                <w:rFonts w:ascii="Times New Roman" w:hAnsi="Times New Roman"/>
                <w:b/>
                <w:bCs/>
                <w:color w:val="000000"/>
                <w:sz w:val="24"/>
                <w:szCs w:val="24"/>
                <w:lang w:val="kk-KZ"/>
              </w:rPr>
            </w:pPr>
            <w:r w:rsidRPr="007214AC">
              <w:rPr>
                <w:rFonts w:ascii="Times New Roman" w:hAnsi="Times New Roman"/>
                <w:b/>
                <w:bCs/>
                <w:sz w:val="24"/>
                <w:szCs w:val="24"/>
                <w:lang w:val="kk-KZ"/>
              </w:rPr>
              <w:t xml:space="preserve">18-бап. Ауылдық аумақтарды дамыту </w:t>
            </w:r>
          </w:p>
          <w:p w:rsidR="007214AC" w:rsidRPr="007214AC" w:rsidRDefault="007214AC" w:rsidP="00F27B71">
            <w:pPr>
              <w:tabs>
                <w:tab w:val="left" w:pos="708"/>
              </w:tabs>
              <w:spacing w:after="0" w:line="240" w:lineRule="auto"/>
              <w:ind w:firstLine="318"/>
              <w:jc w:val="both"/>
              <w:rPr>
                <w:rFonts w:ascii="Times New Roman" w:hAnsi="Times New Roman"/>
                <w:sz w:val="24"/>
                <w:szCs w:val="24"/>
                <w:lang w:val="kk-KZ"/>
              </w:rPr>
            </w:pPr>
            <w:r w:rsidRPr="007214AC">
              <w:rPr>
                <w:rFonts w:ascii="Times New Roman" w:hAnsi="Times New Roman"/>
                <w:sz w:val="24"/>
                <w:szCs w:val="24"/>
                <w:lang w:val="kk-KZ"/>
              </w:rPr>
              <w:t>2. Мемлекет ауылдық аумақтарды дамытуды:</w:t>
            </w:r>
          </w:p>
          <w:p w:rsidR="00566233" w:rsidRPr="007214AC" w:rsidRDefault="00566233" w:rsidP="00F27B71">
            <w:pPr>
              <w:tabs>
                <w:tab w:val="left" w:pos="708"/>
              </w:tabs>
              <w:spacing w:after="0" w:line="240" w:lineRule="auto"/>
              <w:ind w:firstLine="318"/>
              <w:jc w:val="both"/>
              <w:rPr>
                <w:rFonts w:ascii="Times New Roman" w:hAnsi="Times New Roman"/>
                <w:bCs/>
                <w:color w:val="000000"/>
                <w:sz w:val="24"/>
                <w:szCs w:val="24"/>
                <w:lang w:val="kk-KZ"/>
              </w:rPr>
            </w:pPr>
            <w:r w:rsidRPr="007214AC">
              <w:rPr>
                <w:rFonts w:ascii="Times New Roman" w:hAnsi="Times New Roman"/>
                <w:bCs/>
                <w:color w:val="000000"/>
                <w:sz w:val="24"/>
                <w:szCs w:val="24"/>
                <w:lang w:val="kk-KZ"/>
              </w:rPr>
              <w:t>…</w:t>
            </w:r>
          </w:p>
          <w:p w:rsidR="00566233" w:rsidRPr="007214AC" w:rsidRDefault="007214AC" w:rsidP="00F27B71">
            <w:pPr>
              <w:tabs>
                <w:tab w:val="left" w:pos="708"/>
              </w:tabs>
              <w:spacing w:after="0" w:line="240" w:lineRule="auto"/>
              <w:ind w:firstLine="318"/>
              <w:jc w:val="both"/>
              <w:rPr>
                <w:rFonts w:ascii="Times New Roman" w:hAnsi="Times New Roman"/>
                <w:bCs/>
                <w:color w:val="000000"/>
                <w:sz w:val="24"/>
                <w:szCs w:val="24"/>
                <w:lang w:val="kk-KZ"/>
              </w:rPr>
            </w:pPr>
            <w:r w:rsidRPr="007214AC">
              <w:rPr>
                <w:rFonts w:ascii="Times New Roman" w:hAnsi="Times New Roman"/>
                <w:sz w:val="24"/>
                <w:szCs w:val="24"/>
                <w:lang w:val="kk-KZ"/>
              </w:rPr>
              <w:t xml:space="preserve">7) ауылдық елдi мекендерге денсаулық сақтау, әлеуметтiк қамсыздандыру, бiлiм беру, мәдениет, спорт, агроөнеркәсіптік кешен, орман шаруашылығы және ерекше қорғалатын табиғи аумақтар жұмыскерлерінiң тартылуын </w:t>
            </w:r>
            <w:r w:rsidRPr="007214AC">
              <w:rPr>
                <w:rFonts w:ascii="Times New Roman" w:hAnsi="Times New Roman"/>
                <w:sz w:val="24"/>
                <w:szCs w:val="24"/>
                <w:lang w:val="kk-KZ"/>
              </w:rPr>
              <w:lastRenderedPageBreak/>
              <w:t>ынталандыру арқылы реттейді</w:t>
            </w:r>
          </w:p>
          <w:p w:rsidR="00566233" w:rsidRPr="00972961" w:rsidRDefault="00566233"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bCs/>
                <w:color w:val="000000"/>
                <w:sz w:val="24"/>
                <w:szCs w:val="24"/>
                <w:lang w:val="kk-KZ"/>
              </w:rPr>
              <w:t>…</w:t>
            </w:r>
          </w:p>
          <w:p w:rsidR="00566233" w:rsidRPr="00972961" w:rsidRDefault="007214AC" w:rsidP="00F27B71">
            <w:pPr>
              <w:tabs>
                <w:tab w:val="left" w:pos="708"/>
              </w:tabs>
              <w:spacing w:after="0" w:line="240" w:lineRule="auto"/>
              <w:ind w:firstLine="318"/>
              <w:jc w:val="both"/>
              <w:rPr>
                <w:rFonts w:ascii="Times New Roman" w:hAnsi="Times New Roman"/>
                <w:bCs/>
                <w:color w:val="000000"/>
                <w:sz w:val="24"/>
                <w:szCs w:val="24"/>
                <w:lang w:val="kk-KZ"/>
              </w:rPr>
            </w:pPr>
            <w:r w:rsidRPr="00972961">
              <w:rPr>
                <w:rFonts w:ascii="Times New Roman" w:hAnsi="Times New Roman"/>
                <w:sz w:val="24"/>
                <w:szCs w:val="24"/>
                <w:lang w:val="kk-KZ"/>
              </w:rPr>
              <w:t>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жергілікті өкілді органдардың (мәслихаттардың) шешімі бойынша көтерме жәрдемақы және тұрғын үй алу немесе салу үшін әлеуметтік қолдау көрсетіледі.</w:t>
            </w:r>
          </w:p>
        </w:tc>
        <w:tc>
          <w:tcPr>
            <w:tcW w:w="4394" w:type="dxa"/>
            <w:shd w:val="clear" w:color="auto" w:fill="auto"/>
          </w:tcPr>
          <w:p w:rsidR="00352316" w:rsidRPr="007214AC" w:rsidRDefault="00352316" w:rsidP="00F27B71">
            <w:pPr>
              <w:tabs>
                <w:tab w:val="left" w:pos="708"/>
              </w:tabs>
              <w:spacing w:after="0" w:line="240" w:lineRule="auto"/>
              <w:ind w:firstLine="318"/>
              <w:jc w:val="both"/>
              <w:rPr>
                <w:rFonts w:ascii="Times New Roman" w:hAnsi="Times New Roman"/>
                <w:b/>
                <w:bCs/>
                <w:sz w:val="24"/>
                <w:szCs w:val="24"/>
                <w:lang w:val="kk-KZ"/>
              </w:rPr>
            </w:pPr>
            <w:r w:rsidRPr="00972961">
              <w:rPr>
                <w:rFonts w:ascii="Times New Roman" w:hAnsi="Times New Roman"/>
                <w:b/>
                <w:bCs/>
                <w:sz w:val="24"/>
                <w:szCs w:val="24"/>
                <w:lang w:val="kk-KZ"/>
              </w:rPr>
              <w:lastRenderedPageBreak/>
              <w:t xml:space="preserve">18-бап. Ауылдық аумақтарды дамыту </w:t>
            </w:r>
          </w:p>
          <w:p w:rsidR="007214AC" w:rsidRPr="007214AC" w:rsidRDefault="007214AC" w:rsidP="007214AC">
            <w:pPr>
              <w:tabs>
                <w:tab w:val="left" w:pos="708"/>
              </w:tabs>
              <w:spacing w:after="0" w:line="240" w:lineRule="auto"/>
              <w:ind w:firstLine="318"/>
              <w:jc w:val="both"/>
              <w:rPr>
                <w:rFonts w:ascii="Times New Roman" w:hAnsi="Times New Roman"/>
                <w:sz w:val="24"/>
                <w:szCs w:val="24"/>
                <w:lang w:val="kk-KZ"/>
              </w:rPr>
            </w:pPr>
            <w:r w:rsidRPr="007214AC">
              <w:rPr>
                <w:rFonts w:ascii="Times New Roman" w:hAnsi="Times New Roman"/>
                <w:sz w:val="24"/>
                <w:szCs w:val="24"/>
                <w:lang w:val="kk-KZ"/>
              </w:rPr>
              <w:t>2. Мемлекет ауылдық аумақтарды дамытуды:</w:t>
            </w:r>
          </w:p>
          <w:p w:rsidR="007214AC" w:rsidRPr="007214AC" w:rsidRDefault="007214AC" w:rsidP="007214AC">
            <w:pPr>
              <w:tabs>
                <w:tab w:val="left" w:pos="708"/>
              </w:tabs>
              <w:spacing w:after="0" w:line="240" w:lineRule="auto"/>
              <w:ind w:firstLine="318"/>
              <w:jc w:val="both"/>
              <w:rPr>
                <w:rFonts w:ascii="Times New Roman" w:hAnsi="Times New Roman"/>
                <w:bCs/>
                <w:color w:val="000000"/>
                <w:sz w:val="24"/>
                <w:szCs w:val="24"/>
                <w:lang w:val="kk-KZ"/>
              </w:rPr>
            </w:pPr>
            <w:r w:rsidRPr="007214AC">
              <w:rPr>
                <w:rFonts w:ascii="Times New Roman" w:hAnsi="Times New Roman"/>
                <w:bCs/>
                <w:color w:val="000000"/>
                <w:sz w:val="24"/>
                <w:szCs w:val="24"/>
                <w:lang w:val="kk-KZ"/>
              </w:rPr>
              <w:t>…</w:t>
            </w:r>
          </w:p>
          <w:p w:rsidR="007214AC" w:rsidRPr="007214AC" w:rsidRDefault="007214AC" w:rsidP="007214AC">
            <w:pPr>
              <w:tabs>
                <w:tab w:val="left" w:pos="708"/>
              </w:tabs>
              <w:spacing w:after="0" w:line="240" w:lineRule="auto"/>
              <w:ind w:firstLine="318"/>
              <w:jc w:val="both"/>
              <w:rPr>
                <w:rFonts w:ascii="Times New Roman" w:hAnsi="Times New Roman"/>
                <w:bCs/>
                <w:color w:val="000000"/>
                <w:sz w:val="24"/>
                <w:szCs w:val="24"/>
                <w:lang w:val="kk-KZ"/>
              </w:rPr>
            </w:pPr>
            <w:r w:rsidRPr="007214AC">
              <w:rPr>
                <w:rFonts w:ascii="Times New Roman" w:hAnsi="Times New Roman"/>
                <w:sz w:val="24"/>
                <w:szCs w:val="24"/>
                <w:lang w:val="kk-KZ"/>
              </w:rPr>
              <w:t>7) ауылдық елдi мекендерге денсаулық сақтау, әлеуметтiк қамсыздандыру, бiлiм беру, мәдениет, спорт, агроөнеркәсіптік кешен, орман шаруашылығы және ерекше қорғалатын табиғи аумақтар жұмыскерлерінiң</w:t>
            </w:r>
            <w:r>
              <w:rPr>
                <w:rFonts w:ascii="Times New Roman" w:hAnsi="Times New Roman"/>
                <w:sz w:val="24"/>
                <w:szCs w:val="24"/>
                <w:lang w:val="kk-KZ"/>
              </w:rPr>
              <w:t xml:space="preserve">, </w:t>
            </w:r>
            <w:r w:rsidRPr="00152D39">
              <w:rPr>
                <w:rFonts w:ascii="Times New Roman" w:hAnsi="Times New Roman"/>
                <w:sz w:val="24"/>
                <w:szCs w:val="24"/>
                <w:lang w:val="kk-KZ"/>
              </w:rPr>
              <w:t>мемлекеттік қызметшілерді</w:t>
            </w:r>
            <w:r w:rsidRPr="007214AC">
              <w:rPr>
                <w:rFonts w:ascii="Times New Roman" w:hAnsi="Times New Roman"/>
                <w:sz w:val="24"/>
                <w:szCs w:val="24"/>
                <w:lang w:val="kk-KZ"/>
              </w:rPr>
              <w:t xml:space="preserve"> тартылуын </w:t>
            </w:r>
            <w:r w:rsidRPr="007214AC">
              <w:rPr>
                <w:rFonts w:ascii="Times New Roman" w:hAnsi="Times New Roman"/>
                <w:sz w:val="24"/>
                <w:szCs w:val="24"/>
                <w:lang w:val="kk-KZ"/>
              </w:rPr>
              <w:lastRenderedPageBreak/>
              <w:t>ынталандыру арқылы реттейді.</w:t>
            </w:r>
          </w:p>
          <w:p w:rsidR="00566233" w:rsidRPr="00152D39" w:rsidRDefault="00566233" w:rsidP="00F27B71">
            <w:pPr>
              <w:tabs>
                <w:tab w:val="center" w:pos="4677"/>
                <w:tab w:val="right" w:pos="9355"/>
              </w:tabs>
              <w:spacing w:after="0" w:line="240" w:lineRule="auto"/>
              <w:ind w:firstLine="318"/>
              <w:contextualSpacing/>
              <w:jc w:val="both"/>
              <w:rPr>
                <w:rFonts w:ascii="Times New Roman" w:eastAsia="Times New Roman" w:hAnsi="Times New Roman"/>
                <w:sz w:val="24"/>
                <w:szCs w:val="24"/>
                <w:lang w:val="kk-KZ"/>
              </w:rPr>
            </w:pPr>
            <w:r w:rsidRPr="00152D39">
              <w:rPr>
                <w:rFonts w:ascii="Times New Roman" w:eastAsia="Times New Roman" w:hAnsi="Times New Roman"/>
                <w:sz w:val="24"/>
                <w:szCs w:val="24"/>
                <w:lang w:val="kk-KZ"/>
              </w:rPr>
              <w:t>…</w:t>
            </w:r>
          </w:p>
          <w:p w:rsidR="00CA6291" w:rsidRPr="00152D39" w:rsidRDefault="00CA6291" w:rsidP="00152D39">
            <w:pPr>
              <w:tabs>
                <w:tab w:val="center" w:pos="4677"/>
                <w:tab w:val="right" w:pos="9355"/>
              </w:tabs>
              <w:spacing w:after="0" w:line="240" w:lineRule="auto"/>
              <w:ind w:firstLine="318"/>
              <w:contextualSpacing/>
              <w:jc w:val="both"/>
              <w:rPr>
                <w:rFonts w:ascii="Times New Roman" w:hAnsi="Times New Roman"/>
                <w:bCs/>
                <w:color w:val="000000"/>
                <w:sz w:val="24"/>
                <w:szCs w:val="24"/>
                <w:lang w:val="kk-KZ"/>
              </w:rPr>
            </w:pPr>
            <w:r w:rsidRPr="00152D39">
              <w:rPr>
                <w:rFonts w:ascii="Times New Roman" w:hAnsi="Times New Roman"/>
                <w:bCs/>
                <w:color w:val="000000"/>
                <w:sz w:val="24"/>
                <w:szCs w:val="24"/>
                <w:lang w:val="kk-KZ"/>
              </w:rPr>
              <w:t xml:space="preserve">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 туралы заңнамалық актісіне сәйкес </w:t>
            </w:r>
            <w:r w:rsidR="00152D39">
              <w:rPr>
                <w:rFonts w:ascii="Times New Roman" w:hAnsi="Times New Roman"/>
                <w:bCs/>
                <w:color w:val="000000"/>
                <w:sz w:val="24"/>
                <w:szCs w:val="24"/>
                <w:lang w:val="kk-KZ"/>
              </w:rPr>
              <w:t>«</w:t>
            </w:r>
            <w:r w:rsidRPr="00152D39">
              <w:rPr>
                <w:rFonts w:ascii="Times New Roman" w:hAnsi="Times New Roman"/>
                <w:bCs/>
                <w:color w:val="000000"/>
                <w:sz w:val="24"/>
                <w:szCs w:val="24"/>
                <w:lang w:val="kk-KZ"/>
              </w:rPr>
              <w:t>Қазақстан Республикасының мемлекеттік қызметі туралы</w:t>
            </w:r>
            <w:r w:rsidR="00152D39">
              <w:rPr>
                <w:rFonts w:ascii="Times New Roman" w:hAnsi="Times New Roman"/>
                <w:bCs/>
                <w:color w:val="000000"/>
                <w:sz w:val="24"/>
                <w:szCs w:val="24"/>
                <w:lang w:val="kk-KZ"/>
              </w:rPr>
              <w:t>»</w:t>
            </w:r>
            <w:r w:rsidRPr="00152D39">
              <w:rPr>
                <w:rFonts w:ascii="Times New Roman" w:hAnsi="Times New Roman"/>
                <w:bCs/>
                <w:color w:val="000000"/>
                <w:sz w:val="24"/>
                <w:szCs w:val="24"/>
                <w:lang w:val="kk-KZ"/>
              </w:rPr>
              <w:t xml:space="preserve"> Қазақстан Республикасының Заңына сәйкес айқындалатын мемлекеттік қызметшілерге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tc>
        <w:tc>
          <w:tcPr>
            <w:tcW w:w="5104" w:type="dxa"/>
            <w:shd w:val="clear" w:color="auto" w:fill="auto"/>
          </w:tcPr>
          <w:p w:rsidR="00CA6291" w:rsidRPr="00FB0FC0" w:rsidRDefault="00CA6291" w:rsidP="00CA6291">
            <w:pPr>
              <w:shd w:val="clear" w:color="auto" w:fill="FFFFFF"/>
              <w:tabs>
                <w:tab w:val="left" w:pos="708"/>
              </w:tabs>
              <w:spacing w:after="0" w:line="240" w:lineRule="auto"/>
              <w:ind w:firstLine="318"/>
              <w:jc w:val="both"/>
              <w:rPr>
                <w:rFonts w:ascii="Times New Roman" w:hAnsi="Times New Roman"/>
                <w:bCs/>
                <w:sz w:val="24"/>
                <w:szCs w:val="24"/>
                <w:lang w:val="kk-KZ"/>
              </w:rPr>
            </w:pPr>
            <w:r w:rsidRPr="00FB0FC0">
              <w:rPr>
                <w:rFonts w:ascii="Times New Roman" w:hAnsi="Times New Roman"/>
                <w:bCs/>
                <w:sz w:val="24"/>
                <w:szCs w:val="24"/>
                <w:lang w:val="kk-KZ"/>
              </w:rPr>
              <w:lastRenderedPageBreak/>
              <w:t xml:space="preserve">Қазіргі уақытта ауылдық деңгейдегі жергілікті атқарушы органдарда кадрлардың жетіспеуі орын алып отыр. </w:t>
            </w:r>
          </w:p>
          <w:p w:rsidR="00566233" w:rsidRPr="00972961" w:rsidRDefault="00CA6291" w:rsidP="00CA6291">
            <w:pPr>
              <w:shd w:val="clear" w:color="auto" w:fill="FFFFFF"/>
              <w:tabs>
                <w:tab w:val="left" w:pos="708"/>
              </w:tabs>
              <w:spacing w:after="0" w:line="240" w:lineRule="auto"/>
              <w:ind w:firstLine="318"/>
              <w:jc w:val="both"/>
              <w:rPr>
                <w:rFonts w:ascii="Times New Roman" w:hAnsi="Times New Roman"/>
                <w:bCs/>
                <w:sz w:val="24"/>
                <w:szCs w:val="24"/>
                <w:lang w:val="kk-KZ"/>
              </w:rPr>
            </w:pPr>
            <w:r w:rsidRPr="00972961">
              <w:rPr>
                <w:rFonts w:ascii="Times New Roman" w:hAnsi="Times New Roman"/>
                <w:bCs/>
                <w:sz w:val="24"/>
                <w:szCs w:val="24"/>
                <w:lang w:val="kk-KZ"/>
              </w:rPr>
              <w:t xml:space="preserve">Мемлекеттік қызметтің тартымдылығын арттыру мақсатында ауылда </w:t>
            </w:r>
            <w:r w:rsidR="00152D39">
              <w:rPr>
                <w:rFonts w:ascii="Times New Roman" w:hAnsi="Times New Roman"/>
                <w:bCs/>
                <w:sz w:val="24"/>
                <w:szCs w:val="24"/>
                <w:lang w:val="kk-KZ"/>
              </w:rPr>
              <w:t>«</w:t>
            </w:r>
            <w:r w:rsidRPr="00972961">
              <w:rPr>
                <w:rFonts w:ascii="Times New Roman" w:hAnsi="Times New Roman"/>
                <w:bCs/>
                <w:sz w:val="24"/>
                <w:szCs w:val="24"/>
                <w:lang w:val="kk-KZ"/>
              </w:rPr>
              <w:t>Дипломмен ауылға</w:t>
            </w:r>
            <w:r w:rsidR="00152D39">
              <w:rPr>
                <w:rFonts w:ascii="Times New Roman" w:hAnsi="Times New Roman"/>
                <w:bCs/>
                <w:sz w:val="24"/>
                <w:szCs w:val="24"/>
                <w:lang w:val="kk-KZ"/>
              </w:rPr>
              <w:t>»</w:t>
            </w:r>
            <w:r w:rsidRPr="00972961">
              <w:rPr>
                <w:rFonts w:ascii="Times New Roman" w:hAnsi="Times New Roman"/>
                <w:bCs/>
                <w:sz w:val="24"/>
                <w:szCs w:val="24"/>
                <w:lang w:val="kk-KZ"/>
              </w:rPr>
              <w:t xml:space="preserve"> бағдарламасын мемлекеттік қызметшілерге де тарату ұсынылады.</w:t>
            </w:r>
          </w:p>
          <w:p w:rsidR="00566233" w:rsidRPr="00972961" w:rsidRDefault="00566233" w:rsidP="00F27B71">
            <w:pPr>
              <w:tabs>
                <w:tab w:val="left" w:pos="708"/>
              </w:tabs>
              <w:spacing w:after="0" w:line="240" w:lineRule="auto"/>
              <w:ind w:firstLine="318"/>
              <w:jc w:val="center"/>
              <w:rPr>
                <w:rFonts w:ascii="Times New Roman" w:eastAsia="Times New Roman" w:hAnsi="Times New Roman"/>
                <w:b/>
                <w:sz w:val="24"/>
                <w:szCs w:val="24"/>
                <w:lang w:val="kk-KZ"/>
              </w:rPr>
            </w:pPr>
          </w:p>
        </w:tc>
      </w:tr>
      <w:tr w:rsidR="00972961" w:rsidRPr="00A015E3" w:rsidTr="0004376B">
        <w:tc>
          <w:tcPr>
            <w:tcW w:w="15594" w:type="dxa"/>
            <w:gridSpan w:val="7"/>
            <w:shd w:val="clear" w:color="auto" w:fill="auto"/>
          </w:tcPr>
          <w:p w:rsidR="00972961" w:rsidRPr="000109C6" w:rsidRDefault="00972961" w:rsidP="00972961">
            <w:pPr>
              <w:pStyle w:val="1"/>
              <w:spacing w:before="0" w:after="0"/>
              <w:jc w:val="center"/>
              <w:rPr>
                <w:rFonts w:ascii="Times New Roman" w:hAnsi="Times New Roman"/>
                <w:sz w:val="24"/>
                <w:szCs w:val="24"/>
                <w:lang w:val="kk-KZ"/>
              </w:rPr>
            </w:pPr>
            <w:r w:rsidRPr="000109C6">
              <w:rPr>
                <w:rFonts w:ascii="Times New Roman" w:hAnsi="Times New Roman"/>
                <w:sz w:val="24"/>
                <w:szCs w:val="24"/>
                <w:lang w:val="kk-KZ"/>
              </w:rPr>
              <w:lastRenderedPageBreak/>
              <w:t>Қазақстан Республикасының ұлттық қауіпсіздігі туралы</w:t>
            </w:r>
          </w:p>
          <w:p w:rsidR="00972961" w:rsidRPr="000109C6" w:rsidRDefault="00972961" w:rsidP="00972961">
            <w:pPr>
              <w:pStyle w:val="a3"/>
              <w:spacing w:before="0" w:beforeAutospacing="0" w:after="0" w:afterAutospacing="0"/>
              <w:jc w:val="center"/>
              <w:rPr>
                <w:b/>
                <w:bCs/>
                <w:lang w:val="kk-KZ"/>
              </w:rPr>
            </w:pPr>
            <w:r w:rsidRPr="000109C6">
              <w:rPr>
                <w:b/>
                <w:lang w:val="kk-KZ"/>
              </w:rPr>
              <w:t>Қазақстан Республикасының 2012 жылғы 6 қаңтардағы Заңы</w:t>
            </w:r>
          </w:p>
        </w:tc>
      </w:tr>
      <w:tr w:rsidR="00972961" w:rsidRPr="00A015E3" w:rsidTr="0004376B">
        <w:tc>
          <w:tcPr>
            <w:tcW w:w="612" w:type="dxa"/>
            <w:gridSpan w:val="3"/>
            <w:shd w:val="clear" w:color="auto" w:fill="auto"/>
          </w:tcPr>
          <w:p w:rsidR="00972961" w:rsidRPr="004E35F3" w:rsidRDefault="004E35F3" w:rsidP="000E7412">
            <w:pPr>
              <w:pStyle w:val="a3"/>
              <w:spacing w:before="0" w:beforeAutospacing="0" w:after="0" w:afterAutospacing="0"/>
              <w:jc w:val="both"/>
            </w:pPr>
            <w:r>
              <w:t>3</w:t>
            </w:r>
          </w:p>
        </w:tc>
        <w:tc>
          <w:tcPr>
            <w:tcW w:w="1232" w:type="dxa"/>
            <w:shd w:val="clear" w:color="auto" w:fill="auto"/>
          </w:tcPr>
          <w:p w:rsidR="00972961" w:rsidRDefault="00972961" w:rsidP="004E35F3">
            <w:pPr>
              <w:spacing w:after="0" w:line="240" w:lineRule="auto"/>
              <w:ind w:firstLine="34"/>
              <w:jc w:val="both"/>
              <w:rPr>
                <w:rFonts w:ascii="Times New Roman" w:hAnsi="Times New Roman"/>
                <w:color w:val="000000"/>
                <w:sz w:val="24"/>
                <w:szCs w:val="24"/>
                <w:lang w:val="kk-KZ"/>
              </w:rPr>
            </w:pPr>
            <w:r w:rsidRPr="004F3F00">
              <w:rPr>
                <w:rFonts w:ascii="Times New Roman" w:hAnsi="Times New Roman"/>
                <w:color w:val="000000"/>
                <w:sz w:val="24"/>
                <w:szCs w:val="24"/>
              </w:rPr>
              <w:t>15</w:t>
            </w:r>
            <w:r>
              <w:rPr>
                <w:rFonts w:ascii="Times New Roman" w:hAnsi="Times New Roman"/>
                <w:color w:val="000000"/>
                <w:sz w:val="24"/>
                <w:szCs w:val="24"/>
                <w:lang w:val="kk-KZ"/>
              </w:rPr>
              <w:t>-бабы</w:t>
            </w:r>
            <w:r w:rsidR="00F84655">
              <w:rPr>
                <w:rFonts w:ascii="Times New Roman" w:hAnsi="Times New Roman"/>
                <w:color w:val="000000"/>
                <w:sz w:val="24"/>
                <w:szCs w:val="24"/>
                <w:lang w:val="kk-KZ"/>
              </w:rPr>
              <w:t>ның 1-тармағы</w:t>
            </w:r>
          </w:p>
          <w:p w:rsidR="00F84655" w:rsidRPr="00D138CD" w:rsidRDefault="00F84655" w:rsidP="004E35F3">
            <w:pPr>
              <w:spacing w:after="0" w:line="240" w:lineRule="auto"/>
              <w:ind w:firstLine="34"/>
              <w:jc w:val="both"/>
              <w:rPr>
                <w:rFonts w:ascii="Times New Roman" w:hAnsi="Times New Roman"/>
                <w:color w:val="000000"/>
                <w:sz w:val="24"/>
                <w:szCs w:val="24"/>
                <w:lang w:val="kk-KZ"/>
              </w:rPr>
            </w:pPr>
          </w:p>
        </w:tc>
        <w:tc>
          <w:tcPr>
            <w:tcW w:w="4252" w:type="dxa"/>
          </w:tcPr>
          <w:p w:rsidR="00972961" w:rsidRPr="00972961" w:rsidRDefault="00972961" w:rsidP="004E35F3">
            <w:pPr>
              <w:keepNext/>
              <w:keepLines/>
              <w:spacing w:after="0" w:line="240" w:lineRule="auto"/>
              <w:ind w:firstLine="317"/>
              <w:jc w:val="both"/>
              <w:rPr>
                <w:rFonts w:ascii="Times New Roman" w:hAnsi="Times New Roman"/>
                <w:sz w:val="24"/>
                <w:szCs w:val="24"/>
                <w:lang w:val="kk-KZ"/>
              </w:rPr>
            </w:pPr>
            <w:r w:rsidRPr="00972961">
              <w:rPr>
                <w:rFonts w:ascii="Times New Roman" w:hAnsi="Times New Roman"/>
                <w:sz w:val="24"/>
                <w:szCs w:val="24"/>
                <w:lang w:val="kk-KZ"/>
              </w:rPr>
              <w:t>4) мемлекеттік қызмет істері және сыбайлас жемқорлыққа қарсы іс-қимыл жөніндегі органдар – мемлекеттік қызмет, мемлекеттік қызметтер көрсету және сыбайлас жемқорлыққа қарсы іс-қимыл салаларындағы біртұтас мемлекеттік саясатты іске асыруды жүзеге асыратын орталық атқарушы орган;</w:t>
            </w:r>
          </w:p>
        </w:tc>
        <w:tc>
          <w:tcPr>
            <w:tcW w:w="4394" w:type="dxa"/>
            <w:shd w:val="clear" w:color="auto" w:fill="auto"/>
          </w:tcPr>
          <w:p w:rsidR="00972961" w:rsidRPr="00FB447A" w:rsidRDefault="00972961" w:rsidP="000109C6">
            <w:pPr>
              <w:keepNext/>
              <w:keepLines/>
              <w:spacing w:after="0" w:line="240" w:lineRule="auto"/>
              <w:ind w:firstLine="317"/>
              <w:jc w:val="both"/>
              <w:rPr>
                <w:rFonts w:ascii="Times New Roman" w:hAnsi="Times New Roman"/>
                <w:sz w:val="24"/>
                <w:szCs w:val="24"/>
                <w:lang w:val="kk-KZ"/>
              </w:rPr>
            </w:pPr>
            <w:r w:rsidRPr="00FB447A">
              <w:rPr>
                <w:rFonts w:ascii="Times New Roman" w:hAnsi="Times New Roman"/>
                <w:sz w:val="24"/>
                <w:szCs w:val="24"/>
                <w:lang w:val="kk-KZ"/>
              </w:rPr>
              <w:t xml:space="preserve">4) </w:t>
            </w:r>
            <w:r w:rsidRPr="0004376B">
              <w:rPr>
                <w:rFonts w:ascii="Times New Roman" w:hAnsi="Times New Roman"/>
                <w:b/>
                <w:sz w:val="24"/>
                <w:szCs w:val="24"/>
                <w:lang w:val="kk-KZ"/>
              </w:rPr>
              <w:t>мемлекеттік қызмет істері жөніндегі уәкілетті орган</w:t>
            </w:r>
            <w:r w:rsidRPr="00FB447A">
              <w:rPr>
                <w:rFonts w:ascii="Times New Roman" w:hAnsi="Times New Roman"/>
                <w:sz w:val="24"/>
                <w:szCs w:val="24"/>
                <w:lang w:val="kk-KZ"/>
              </w:rPr>
              <w:t xml:space="preserve"> – мемлекеттік қызмет және </w:t>
            </w:r>
            <w:r w:rsidRPr="00972961">
              <w:rPr>
                <w:rFonts w:ascii="Times New Roman" w:hAnsi="Times New Roman"/>
                <w:sz w:val="24"/>
                <w:szCs w:val="24"/>
                <w:lang w:val="kk-KZ"/>
              </w:rPr>
              <w:t xml:space="preserve">мемлекеттік </w:t>
            </w:r>
            <w:r>
              <w:rPr>
                <w:rFonts w:ascii="Times New Roman" w:hAnsi="Times New Roman"/>
                <w:sz w:val="24"/>
                <w:szCs w:val="24"/>
                <w:lang w:val="kk-KZ"/>
              </w:rPr>
              <w:t xml:space="preserve">көрсетілген </w:t>
            </w:r>
            <w:r w:rsidRPr="00972961">
              <w:rPr>
                <w:rFonts w:ascii="Times New Roman" w:hAnsi="Times New Roman"/>
                <w:sz w:val="24"/>
                <w:szCs w:val="24"/>
                <w:lang w:val="kk-KZ"/>
              </w:rPr>
              <w:t>қызмет</w:t>
            </w:r>
            <w:r>
              <w:rPr>
                <w:rFonts w:ascii="Times New Roman" w:hAnsi="Times New Roman"/>
                <w:sz w:val="24"/>
                <w:szCs w:val="24"/>
                <w:lang w:val="kk-KZ"/>
              </w:rPr>
              <w:t>тердің</w:t>
            </w:r>
            <w:r w:rsidRPr="00972961">
              <w:rPr>
                <w:rFonts w:ascii="Times New Roman" w:hAnsi="Times New Roman"/>
                <w:sz w:val="24"/>
                <w:szCs w:val="24"/>
                <w:lang w:val="kk-KZ"/>
              </w:rPr>
              <w:t xml:space="preserve"> </w:t>
            </w:r>
            <w:r>
              <w:rPr>
                <w:rFonts w:ascii="Times New Roman" w:hAnsi="Times New Roman"/>
                <w:sz w:val="24"/>
                <w:szCs w:val="24"/>
                <w:lang w:val="kk-KZ"/>
              </w:rPr>
              <w:t>сапасын</w:t>
            </w:r>
            <w:r w:rsidRPr="00FB447A">
              <w:rPr>
                <w:rFonts w:ascii="Times New Roman" w:hAnsi="Times New Roman"/>
                <w:sz w:val="24"/>
                <w:szCs w:val="24"/>
                <w:lang w:val="kk-KZ"/>
              </w:rPr>
              <w:t xml:space="preserve"> </w:t>
            </w:r>
            <w:r>
              <w:rPr>
                <w:rFonts w:ascii="Times New Roman" w:hAnsi="Times New Roman"/>
                <w:sz w:val="24"/>
                <w:szCs w:val="24"/>
                <w:lang w:val="kk-KZ"/>
              </w:rPr>
              <w:t xml:space="preserve">бақылау </w:t>
            </w:r>
            <w:r w:rsidRPr="00972961">
              <w:rPr>
                <w:rFonts w:ascii="Times New Roman" w:hAnsi="Times New Roman"/>
                <w:sz w:val="24"/>
                <w:szCs w:val="24"/>
                <w:lang w:val="kk-KZ"/>
              </w:rPr>
              <w:t>салаларындағы</w:t>
            </w:r>
            <w:r w:rsidRPr="00FB447A">
              <w:rPr>
                <w:rFonts w:ascii="Times New Roman" w:hAnsi="Times New Roman"/>
                <w:sz w:val="24"/>
                <w:szCs w:val="24"/>
                <w:lang w:val="kk-KZ"/>
              </w:rPr>
              <w:t xml:space="preserve"> біртұтас мемлекеттік саясатты іске асыруды жүзеге асыратын </w:t>
            </w:r>
            <w:r w:rsidRPr="0004376B">
              <w:rPr>
                <w:rFonts w:ascii="Times New Roman" w:hAnsi="Times New Roman"/>
                <w:sz w:val="24"/>
                <w:szCs w:val="24"/>
                <w:lang w:val="kk-KZ"/>
              </w:rPr>
              <w:t xml:space="preserve">Қазақстан Республикасының Президентiне тiкелей бағынатын және есеп беретiн </w:t>
            </w:r>
            <w:r w:rsidRPr="00FB447A">
              <w:rPr>
                <w:rFonts w:ascii="Times New Roman" w:hAnsi="Times New Roman"/>
                <w:sz w:val="24"/>
                <w:szCs w:val="24"/>
                <w:lang w:val="kk-KZ"/>
              </w:rPr>
              <w:t>орталық мемлекеттік орган;</w:t>
            </w:r>
          </w:p>
        </w:tc>
        <w:tc>
          <w:tcPr>
            <w:tcW w:w="5104" w:type="dxa"/>
            <w:shd w:val="clear" w:color="auto" w:fill="auto"/>
          </w:tcPr>
          <w:p w:rsidR="00972961" w:rsidRPr="0013394B" w:rsidRDefault="00972961" w:rsidP="004E35F3">
            <w:pPr>
              <w:spacing w:after="0" w:line="240" w:lineRule="auto"/>
              <w:ind w:firstLine="708"/>
              <w:jc w:val="both"/>
              <w:rPr>
                <w:rFonts w:ascii="Times New Roman" w:hAnsi="Times New Roman"/>
                <w:sz w:val="24"/>
                <w:szCs w:val="24"/>
                <w:lang w:val="kk-KZ"/>
              </w:rPr>
            </w:pPr>
            <w:r w:rsidRPr="0013394B">
              <w:rPr>
                <w:rFonts w:ascii="Times New Roman" w:hAnsi="Times New Roman"/>
                <w:sz w:val="24"/>
                <w:szCs w:val="24"/>
                <w:lang w:val="kk-KZ"/>
              </w:rPr>
              <w:t>«Мемлекеттік басқару жүйесін жетілдіру жөніндегі шаралар туралы» Қазақстан Республикасы Президентінің 2019 жылғы 13 маусымдағы № 12 Жарлығына сәйкес</w:t>
            </w:r>
            <w:r>
              <w:rPr>
                <w:rFonts w:ascii="Times New Roman" w:hAnsi="Times New Roman"/>
                <w:sz w:val="24"/>
                <w:szCs w:val="24"/>
                <w:lang w:val="kk-KZ"/>
              </w:rPr>
              <w:t xml:space="preserve"> келтіру</w:t>
            </w:r>
            <w:r w:rsidRPr="0013394B">
              <w:rPr>
                <w:rFonts w:ascii="Times New Roman" w:hAnsi="Times New Roman"/>
                <w:sz w:val="24"/>
                <w:szCs w:val="24"/>
                <w:lang w:val="kk-KZ"/>
              </w:rPr>
              <w:t>.</w:t>
            </w:r>
          </w:p>
          <w:p w:rsidR="00972961" w:rsidRPr="00FB447A" w:rsidRDefault="00972961" w:rsidP="004E35F3">
            <w:pPr>
              <w:keepNext/>
              <w:keepLines/>
              <w:spacing w:after="0" w:line="240" w:lineRule="auto"/>
              <w:ind w:firstLine="317"/>
              <w:jc w:val="both"/>
              <w:rPr>
                <w:rFonts w:ascii="Times New Roman" w:hAnsi="Times New Roman"/>
                <w:sz w:val="24"/>
                <w:szCs w:val="24"/>
                <w:lang w:val="kk-KZ"/>
              </w:rPr>
            </w:pPr>
          </w:p>
        </w:tc>
      </w:tr>
      <w:tr w:rsidR="00972961" w:rsidRPr="00A015E3" w:rsidTr="0004376B">
        <w:tc>
          <w:tcPr>
            <w:tcW w:w="612" w:type="dxa"/>
            <w:gridSpan w:val="3"/>
            <w:shd w:val="clear" w:color="auto" w:fill="auto"/>
          </w:tcPr>
          <w:p w:rsidR="00972961" w:rsidRDefault="004E35F3" w:rsidP="000E7412">
            <w:pPr>
              <w:pStyle w:val="a3"/>
              <w:spacing w:before="0" w:beforeAutospacing="0" w:after="0" w:afterAutospacing="0"/>
              <w:jc w:val="both"/>
              <w:rPr>
                <w:lang w:val="kk-KZ"/>
              </w:rPr>
            </w:pPr>
            <w:r>
              <w:rPr>
                <w:lang w:val="kk-KZ"/>
              </w:rPr>
              <w:t>4</w:t>
            </w:r>
          </w:p>
        </w:tc>
        <w:tc>
          <w:tcPr>
            <w:tcW w:w="1232" w:type="dxa"/>
            <w:shd w:val="clear" w:color="auto" w:fill="auto"/>
          </w:tcPr>
          <w:p w:rsidR="00972961" w:rsidRPr="00FB447A" w:rsidRDefault="00972961" w:rsidP="004E35F3">
            <w:pPr>
              <w:spacing w:after="0" w:line="240" w:lineRule="auto"/>
              <w:ind w:firstLine="34"/>
              <w:jc w:val="both"/>
              <w:rPr>
                <w:rFonts w:ascii="Times New Roman" w:hAnsi="Times New Roman"/>
                <w:color w:val="000000"/>
                <w:sz w:val="24"/>
                <w:szCs w:val="24"/>
                <w:lang w:val="kk-KZ"/>
              </w:rPr>
            </w:pPr>
            <w:r w:rsidRPr="004F3F00">
              <w:rPr>
                <w:rFonts w:ascii="Times New Roman" w:hAnsi="Times New Roman"/>
                <w:color w:val="000000"/>
                <w:sz w:val="24"/>
                <w:szCs w:val="24"/>
              </w:rPr>
              <w:t>15</w:t>
            </w:r>
            <w:r>
              <w:rPr>
                <w:rFonts w:ascii="Times New Roman" w:hAnsi="Times New Roman"/>
                <w:color w:val="000000"/>
                <w:sz w:val="24"/>
                <w:szCs w:val="24"/>
                <w:lang w:val="kk-KZ"/>
              </w:rPr>
              <w:t>-бабы</w:t>
            </w:r>
          </w:p>
        </w:tc>
        <w:tc>
          <w:tcPr>
            <w:tcW w:w="4252" w:type="dxa"/>
          </w:tcPr>
          <w:p w:rsidR="00972961" w:rsidRPr="00D138CD" w:rsidRDefault="00972961" w:rsidP="004E35F3">
            <w:pPr>
              <w:keepNext/>
              <w:keepLines/>
              <w:spacing w:after="0" w:line="240" w:lineRule="auto"/>
              <w:ind w:firstLine="317"/>
              <w:jc w:val="both"/>
              <w:rPr>
                <w:rFonts w:ascii="Times New Roman" w:hAnsi="Times New Roman"/>
                <w:sz w:val="24"/>
                <w:szCs w:val="24"/>
                <w:lang w:val="kk-KZ"/>
              </w:rPr>
            </w:pPr>
            <w:r w:rsidRPr="004F3F00">
              <w:rPr>
                <w:rFonts w:ascii="Times New Roman" w:hAnsi="Times New Roman"/>
                <w:sz w:val="24"/>
                <w:szCs w:val="24"/>
              </w:rPr>
              <w:t>4-1)</w:t>
            </w:r>
            <w:r>
              <w:rPr>
                <w:rFonts w:ascii="Times New Roman" w:hAnsi="Times New Roman"/>
                <w:sz w:val="24"/>
                <w:szCs w:val="24"/>
                <w:lang w:val="kk-KZ"/>
              </w:rPr>
              <w:t>жоқ</w:t>
            </w:r>
          </w:p>
        </w:tc>
        <w:tc>
          <w:tcPr>
            <w:tcW w:w="4394" w:type="dxa"/>
            <w:shd w:val="clear" w:color="auto" w:fill="auto"/>
          </w:tcPr>
          <w:p w:rsidR="00972961" w:rsidRPr="00FB447A" w:rsidRDefault="00972961" w:rsidP="0004376B">
            <w:pPr>
              <w:keepNext/>
              <w:keepLines/>
              <w:spacing w:after="0" w:line="240" w:lineRule="auto"/>
              <w:ind w:firstLine="317"/>
              <w:jc w:val="both"/>
              <w:rPr>
                <w:rFonts w:ascii="Times New Roman" w:hAnsi="Times New Roman"/>
                <w:sz w:val="24"/>
                <w:szCs w:val="24"/>
                <w:lang w:val="kk-KZ"/>
              </w:rPr>
            </w:pPr>
            <w:r w:rsidRPr="00FB447A">
              <w:rPr>
                <w:rFonts w:ascii="Times New Roman" w:hAnsi="Times New Roman"/>
                <w:sz w:val="24"/>
                <w:szCs w:val="24"/>
                <w:lang w:val="kk-KZ"/>
              </w:rPr>
              <w:t xml:space="preserve">4) </w:t>
            </w:r>
            <w:r w:rsidRPr="0004376B">
              <w:rPr>
                <w:rFonts w:ascii="Times New Roman" w:hAnsi="Times New Roman"/>
                <w:b/>
                <w:sz w:val="24"/>
                <w:szCs w:val="24"/>
                <w:lang w:val="kk-KZ"/>
              </w:rPr>
              <w:t xml:space="preserve">сыбайлас жемқорлыққа қарсы жөніндегі уәкілетті орган </w:t>
            </w:r>
            <w:r w:rsidRPr="00FB447A">
              <w:rPr>
                <w:rFonts w:ascii="Times New Roman" w:hAnsi="Times New Roman"/>
                <w:sz w:val="24"/>
                <w:szCs w:val="24"/>
                <w:lang w:val="kk-KZ"/>
              </w:rPr>
              <w:t xml:space="preserve">– </w:t>
            </w:r>
            <w:r w:rsidRPr="00972961">
              <w:rPr>
                <w:rFonts w:ascii="Times New Roman" w:hAnsi="Times New Roman"/>
                <w:sz w:val="24"/>
                <w:szCs w:val="24"/>
                <w:lang w:val="kk-KZ"/>
              </w:rPr>
              <w:t xml:space="preserve">және сыбайлас жемқорлыққа қарсы іс-қимыл </w:t>
            </w:r>
            <w:r w:rsidRPr="00FB447A">
              <w:rPr>
                <w:rFonts w:ascii="Times New Roman" w:hAnsi="Times New Roman"/>
                <w:sz w:val="24"/>
                <w:szCs w:val="24"/>
                <w:lang w:val="kk-KZ"/>
              </w:rPr>
              <w:t xml:space="preserve">саласында біртұтас мемлекеттік </w:t>
            </w:r>
            <w:r w:rsidRPr="00FB447A">
              <w:rPr>
                <w:rFonts w:ascii="Times New Roman" w:hAnsi="Times New Roman"/>
                <w:sz w:val="24"/>
                <w:szCs w:val="24"/>
                <w:lang w:val="kk-KZ"/>
              </w:rPr>
              <w:lastRenderedPageBreak/>
              <w:t xml:space="preserve">саясатты іске асыруды жүзеге асыратын </w:t>
            </w:r>
            <w:r w:rsidRPr="0004376B">
              <w:rPr>
                <w:rFonts w:ascii="Times New Roman" w:hAnsi="Times New Roman"/>
                <w:sz w:val="24"/>
                <w:szCs w:val="24"/>
                <w:lang w:val="kk-KZ"/>
              </w:rPr>
              <w:t xml:space="preserve">Қазақстан Республикасының Президентiне тiкелей бағынатын және есеп беретiн </w:t>
            </w:r>
            <w:r w:rsidRPr="00FB447A">
              <w:rPr>
                <w:rFonts w:ascii="Times New Roman" w:hAnsi="Times New Roman"/>
                <w:sz w:val="24"/>
                <w:szCs w:val="24"/>
                <w:lang w:val="kk-KZ"/>
              </w:rPr>
              <w:t>мемлекеттік орган;</w:t>
            </w:r>
          </w:p>
        </w:tc>
        <w:tc>
          <w:tcPr>
            <w:tcW w:w="5104" w:type="dxa"/>
            <w:shd w:val="clear" w:color="auto" w:fill="auto"/>
          </w:tcPr>
          <w:p w:rsidR="00972961" w:rsidRPr="00FB447A" w:rsidRDefault="00972961" w:rsidP="000109C6">
            <w:pPr>
              <w:spacing w:after="0" w:line="240" w:lineRule="auto"/>
              <w:ind w:firstLine="708"/>
              <w:jc w:val="both"/>
              <w:rPr>
                <w:rFonts w:ascii="Times New Roman" w:hAnsi="Times New Roman"/>
                <w:sz w:val="24"/>
                <w:szCs w:val="24"/>
                <w:lang w:val="kk-KZ"/>
              </w:rPr>
            </w:pPr>
            <w:r w:rsidRPr="0013394B">
              <w:rPr>
                <w:rFonts w:ascii="Times New Roman" w:hAnsi="Times New Roman"/>
                <w:sz w:val="24"/>
                <w:szCs w:val="24"/>
                <w:lang w:val="kk-KZ"/>
              </w:rPr>
              <w:lastRenderedPageBreak/>
              <w:t>«Мемлекеттік басқару жүйесін жетілдіру жөніндегі шаралар туралы» Қазақстан Республикасы Президентінің 2019 жылғы 13 маусымдағы № 12 Жарлығына</w:t>
            </w:r>
            <w:r w:rsidR="0004376B">
              <w:rPr>
                <w:rFonts w:ascii="Times New Roman" w:hAnsi="Times New Roman"/>
                <w:sz w:val="24"/>
                <w:szCs w:val="24"/>
                <w:lang w:val="kk-KZ"/>
              </w:rPr>
              <w:t xml:space="preserve"> және</w:t>
            </w:r>
            <w:r w:rsidR="006B54F0">
              <w:rPr>
                <w:rFonts w:ascii="Times New Roman" w:hAnsi="Times New Roman"/>
                <w:sz w:val="24"/>
                <w:szCs w:val="24"/>
                <w:lang w:val="kk-KZ"/>
              </w:rPr>
              <w:t xml:space="preserve"> </w:t>
            </w:r>
            <w:r w:rsidR="006B54F0" w:rsidRPr="006B54F0">
              <w:rPr>
                <w:rFonts w:ascii="Times New Roman" w:hAnsi="Times New Roman"/>
                <w:sz w:val="24"/>
                <w:szCs w:val="24"/>
                <w:lang w:val="kk-KZ"/>
              </w:rPr>
              <w:lastRenderedPageBreak/>
              <w:t>Қазақстан Республикасы Президентінің 2019 жылғы 22 шілдедегі № 74 Жарлығы</w:t>
            </w:r>
            <w:r w:rsidR="006B54F0">
              <w:rPr>
                <w:rFonts w:ascii="Times New Roman" w:hAnsi="Times New Roman"/>
                <w:sz w:val="24"/>
                <w:szCs w:val="24"/>
                <w:lang w:val="kk-KZ"/>
              </w:rPr>
              <w:t>мен бекітілген</w:t>
            </w:r>
            <w:r w:rsidR="006B54F0" w:rsidRPr="006B54F0">
              <w:rPr>
                <w:rFonts w:ascii="Times New Roman" w:hAnsi="Times New Roman"/>
                <w:sz w:val="24"/>
                <w:szCs w:val="24"/>
                <w:lang w:val="kk-KZ"/>
              </w:rPr>
              <w:t xml:space="preserve"> Қазақстан Республикасының Сыбайлас жемқорлыққа қарсы іс-қимыл агенттігі (Сыбайлас жемқорлыққа қарсы қызмет) туралы </w:t>
            </w:r>
            <w:r w:rsidR="00F1286B">
              <w:fldChar w:fldCharType="begin"/>
            </w:r>
            <w:r w:rsidR="00F1286B" w:rsidRPr="00A015E3">
              <w:rPr>
                <w:lang w:val="kk-KZ"/>
              </w:rPr>
              <w:instrText xml:space="preserve"> HYPERLINK "http://adilet.kz/kaz/docs/U1900000074" \l "z49" </w:instrText>
            </w:r>
            <w:r w:rsidR="00F1286B">
              <w:fldChar w:fldCharType="separate"/>
            </w:r>
            <w:r w:rsidR="006B54F0" w:rsidRPr="006B54F0">
              <w:rPr>
                <w:rStyle w:val="a6"/>
                <w:rFonts w:ascii="Times New Roman" w:hAnsi="Times New Roman"/>
                <w:color w:val="auto"/>
                <w:sz w:val="24"/>
                <w:szCs w:val="24"/>
                <w:u w:val="none"/>
                <w:lang w:val="kk-KZ"/>
              </w:rPr>
              <w:t>ереже</w:t>
            </w:r>
            <w:r w:rsidR="00F1286B">
              <w:rPr>
                <w:rStyle w:val="a6"/>
                <w:rFonts w:ascii="Times New Roman" w:hAnsi="Times New Roman"/>
                <w:color w:val="auto"/>
                <w:sz w:val="24"/>
                <w:szCs w:val="24"/>
                <w:u w:val="none"/>
                <w:lang w:val="kk-KZ"/>
              </w:rPr>
              <w:fldChar w:fldCharType="end"/>
            </w:r>
            <w:r w:rsidR="006B54F0">
              <w:rPr>
                <w:rFonts w:ascii="Times New Roman" w:hAnsi="Times New Roman"/>
                <w:sz w:val="24"/>
                <w:szCs w:val="24"/>
                <w:lang w:val="kk-KZ"/>
              </w:rPr>
              <w:t xml:space="preserve">ге </w:t>
            </w:r>
            <w:r w:rsidRPr="0013394B">
              <w:rPr>
                <w:rFonts w:ascii="Times New Roman" w:hAnsi="Times New Roman"/>
                <w:sz w:val="24"/>
                <w:szCs w:val="24"/>
                <w:lang w:val="kk-KZ"/>
              </w:rPr>
              <w:t>сәйкес</w:t>
            </w:r>
            <w:r>
              <w:rPr>
                <w:rFonts w:ascii="Times New Roman" w:hAnsi="Times New Roman"/>
                <w:sz w:val="24"/>
                <w:szCs w:val="24"/>
                <w:lang w:val="kk-KZ"/>
              </w:rPr>
              <w:t xml:space="preserve"> келтіру</w:t>
            </w:r>
            <w:r w:rsidRPr="0013394B">
              <w:rPr>
                <w:rFonts w:ascii="Times New Roman" w:hAnsi="Times New Roman"/>
                <w:sz w:val="24"/>
                <w:szCs w:val="24"/>
                <w:lang w:val="kk-KZ"/>
              </w:rPr>
              <w:t>.</w:t>
            </w:r>
          </w:p>
        </w:tc>
      </w:tr>
      <w:tr w:rsidR="00D27EA9" w:rsidRPr="00A015E3" w:rsidTr="0004376B">
        <w:tc>
          <w:tcPr>
            <w:tcW w:w="15594" w:type="dxa"/>
            <w:gridSpan w:val="7"/>
          </w:tcPr>
          <w:p w:rsidR="000109C6" w:rsidRDefault="00566233" w:rsidP="00BF2DAF">
            <w:pPr>
              <w:pStyle w:val="a3"/>
              <w:spacing w:before="0" w:beforeAutospacing="0" w:after="0" w:afterAutospacing="0"/>
              <w:jc w:val="center"/>
              <w:rPr>
                <w:b/>
                <w:lang w:val="kk-KZ"/>
              </w:rPr>
            </w:pPr>
            <w:r>
              <w:rPr>
                <w:b/>
                <w:lang w:val="kk-KZ"/>
              </w:rPr>
              <w:lastRenderedPageBreak/>
              <w:t>2</w:t>
            </w:r>
            <w:r w:rsidR="00BF2DAF" w:rsidRPr="00B90165">
              <w:rPr>
                <w:b/>
                <w:lang w:val="kk-KZ"/>
              </w:rPr>
              <w:t xml:space="preserve">. </w:t>
            </w:r>
            <w:r w:rsidR="00D27EA9" w:rsidRPr="00B90165">
              <w:rPr>
                <w:b/>
                <w:lang w:val="kk-KZ"/>
              </w:rPr>
              <w:t>«Қазақстан Республикасының мемлекеттік қызметі туралы»</w:t>
            </w:r>
          </w:p>
          <w:p w:rsidR="00D27EA9" w:rsidRPr="00B90165" w:rsidRDefault="00BF2DAF" w:rsidP="00BF2DAF">
            <w:pPr>
              <w:pStyle w:val="a3"/>
              <w:spacing w:before="0" w:beforeAutospacing="0" w:after="0" w:afterAutospacing="0"/>
              <w:jc w:val="center"/>
              <w:rPr>
                <w:b/>
                <w:color w:val="000000"/>
                <w:lang w:val="kk-KZ"/>
              </w:rPr>
            </w:pPr>
            <w:r w:rsidRPr="00B90165">
              <w:rPr>
                <w:b/>
                <w:lang w:val="kk-KZ"/>
              </w:rPr>
              <w:t xml:space="preserve"> 2015 жылғы 23 қарашадағы Қазақстан Республикасының Заңы</w:t>
            </w:r>
          </w:p>
        </w:tc>
      </w:tr>
      <w:tr w:rsidR="00383DF7" w:rsidRPr="00B90165" w:rsidTr="0004376B">
        <w:tc>
          <w:tcPr>
            <w:tcW w:w="552" w:type="dxa"/>
            <w:shd w:val="clear" w:color="auto" w:fill="auto"/>
          </w:tcPr>
          <w:p w:rsidR="00383DF7"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1292" w:type="dxa"/>
            <w:gridSpan w:val="3"/>
          </w:tcPr>
          <w:p w:rsidR="00383DF7" w:rsidRPr="004F3F00" w:rsidRDefault="00383DF7" w:rsidP="00F27B71">
            <w:pPr>
              <w:pStyle w:val="3"/>
              <w:spacing w:before="0" w:beforeAutospacing="0" w:after="0" w:afterAutospacing="0"/>
              <w:ind w:firstLine="34"/>
              <w:jc w:val="both"/>
              <w:rPr>
                <w:b w:val="0"/>
                <w:color w:val="000000"/>
                <w:sz w:val="24"/>
                <w:szCs w:val="24"/>
              </w:rPr>
            </w:pPr>
            <w:r w:rsidRPr="004F3F00">
              <w:rPr>
                <w:b w:val="0"/>
                <w:color w:val="000000"/>
                <w:sz w:val="24"/>
                <w:szCs w:val="24"/>
              </w:rPr>
              <w:t>Статья 1</w:t>
            </w:r>
          </w:p>
        </w:tc>
        <w:tc>
          <w:tcPr>
            <w:tcW w:w="4252" w:type="dxa"/>
            <w:shd w:val="clear" w:color="auto" w:fill="auto"/>
          </w:tcPr>
          <w:p w:rsidR="00383DF7" w:rsidRPr="001A0A00" w:rsidRDefault="00383DF7" w:rsidP="00F27B71">
            <w:pPr>
              <w:spacing w:after="0"/>
              <w:ind w:firstLine="113"/>
              <w:jc w:val="both"/>
              <w:rPr>
                <w:rFonts w:ascii="Times New Roman" w:hAnsi="Times New Roman"/>
                <w:b/>
                <w:sz w:val="24"/>
                <w:szCs w:val="24"/>
                <w:lang w:val="kk-KZ"/>
              </w:rPr>
            </w:pPr>
            <w:r w:rsidRPr="001A0A00">
              <w:rPr>
                <w:rFonts w:ascii="Times New Roman" w:hAnsi="Times New Roman"/>
                <w:b/>
                <w:sz w:val="24"/>
                <w:szCs w:val="24"/>
                <w:lang w:val="kk-KZ"/>
              </w:rPr>
              <w:t xml:space="preserve">1-бап. Осы Заңда пайдаланылатын негізгі ұғымдар </w:t>
            </w:r>
          </w:p>
          <w:p w:rsidR="00383DF7" w:rsidRPr="001A0A00" w:rsidRDefault="00383DF7" w:rsidP="00F27B71">
            <w:pPr>
              <w:spacing w:after="0"/>
              <w:ind w:firstLine="113"/>
              <w:jc w:val="both"/>
              <w:rPr>
                <w:rFonts w:ascii="Times New Roman" w:hAnsi="Times New Roman"/>
                <w:sz w:val="24"/>
                <w:szCs w:val="24"/>
                <w:lang w:val="kk-KZ"/>
              </w:rPr>
            </w:pPr>
            <w:r w:rsidRPr="001A0A00">
              <w:rPr>
                <w:rFonts w:ascii="Times New Roman" w:hAnsi="Times New Roman"/>
                <w:sz w:val="24"/>
                <w:szCs w:val="24"/>
                <w:lang w:val="kk-KZ"/>
              </w:rPr>
              <w:t>Осы Заңда мынадай негізгі ұғымдар пайдаланылады:</w:t>
            </w:r>
          </w:p>
          <w:p w:rsidR="00383DF7" w:rsidRPr="001A0A00" w:rsidRDefault="00383DF7" w:rsidP="00383DF7">
            <w:pPr>
              <w:spacing w:after="0" w:line="240" w:lineRule="auto"/>
              <w:ind w:firstLine="113"/>
              <w:jc w:val="both"/>
              <w:rPr>
                <w:rFonts w:ascii="Times New Roman" w:hAnsi="Times New Roman"/>
                <w:b/>
                <w:sz w:val="24"/>
                <w:szCs w:val="24"/>
                <w:lang w:val="kk-KZ"/>
              </w:rPr>
            </w:pPr>
            <w:r w:rsidRPr="001A0A00">
              <w:rPr>
                <w:rFonts w:ascii="Times New Roman" w:hAnsi="Times New Roman"/>
                <w:sz w:val="24"/>
                <w:szCs w:val="24"/>
                <w:lang w:val="kk-KZ"/>
              </w:rPr>
              <w:t xml:space="preserve">  </w:t>
            </w:r>
            <w:r w:rsidRPr="001A0A00">
              <w:rPr>
                <w:rFonts w:ascii="Times New Roman" w:hAnsi="Times New Roman"/>
                <w:b/>
                <w:sz w:val="24"/>
                <w:szCs w:val="24"/>
                <w:lang w:val="kk-KZ"/>
              </w:rPr>
              <w:t xml:space="preserve">    2) «А» корпусының мемлекеттік әкімш</w:t>
            </w:r>
            <w:r>
              <w:rPr>
                <w:rFonts w:ascii="Times New Roman" w:hAnsi="Times New Roman"/>
                <w:b/>
                <w:sz w:val="24"/>
                <w:szCs w:val="24"/>
                <w:lang w:val="kk-KZ"/>
              </w:rPr>
              <w:t>ілік қызметінің кадр резерві – «</w:t>
            </w:r>
            <w:r w:rsidRPr="001A0A00">
              <w:rPr>
                <w:rFonts w:ascii="Times New Roman" w:hAnsi="Times New Roman"/>
                <w:b/>
                <w:sz w:val="24"/>
                <w:szCs w:val="24"/>
                <w:lang w:val="kk-KZ"/>
              </w:rPr>
              <w:t>А</w:t>
            </w:r>
            <w:r>
              <w:rPr>
                <w:rFonts w:ascii="Times New Roman" w:hAnsi="Times New Roman"/>
                <w:b/>
                <w:sz w:val="24"/>
                <w:szCs w:val="24"/>
                <w:lang w:val="kk-KZ"/>
              </w:rPr>
              <w:t>»</w:t>
            </w:r>
            <w:r w:rsidRPr="001A0A00">
              <w:rPr>
                <w:rFonts w:ascii="Times New Roman" w:hAnsi="Times New Roman"/>
                <w:b/>
                <w:sz w:val="24"/>
                <w:szCs w:val="24"/>
                <w:lang w:val="kk-KZ"/>
              </w:rPr>
              <w:t xml:space="preserve"> корпусының бос не уақытша бос мемлекеттік әкімшілік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қалыптастырылып, жүйеленген тізімі;</w:t>
            </w:r>
          </w:p>
        </w:tc>
        <w:tc>
          <w:tcPr>
            <w:tcW w:w="4394" w:type="dxa"/>
            <w:shd w:val="clear" w:color="auto" w:fill="auto"/>
          </w:tcPr>
          <w:p w:rsidR="00383DF7" w:rsidRPr="001A0A00" w:rsidRDefault="00383DF7" w:rsidP="00F27B71">
            <w:pPr>
              <w:ind w:firstLine="113"/>
              <w:jc w:val="both"/>
              <w:rPr>
                <w:rFonts w:ascii="Times New Roman" w:hAnsi="Times New Roman"/>
                <w:b/>
                <w:sz w:val="24"/>
                <w:szCs w:val="24"/>
                <w:lang w:val="kk-KZ"/>
              </w:rPr>
            </w:pPr>
            <w:r w:rsidRPr="001A0A00">
              <w:rPr>
                <w:rFonts w:ascii="Times New Roman" w:hAnsi="Times New Roman"/>
                <w:b/>
                <w:sz w:val="24"/>
                <w:szCs w:val="24"/>
                <w:lang w:val="kk-KZ"/>
              </w:rPr>
              <w:t xml:space="preserve">1-бап. Осы Заңда пайдаланылатын негізгі ұғымдар </w:t>
            </w:r>
          </w:p>
          <w:p w:rsidR="00383DF7" w:rsidRPr="001A0A00" w:rsidRDefault="00383DF7" w:rsidP="00F27B71">
            <w:pPr>
              <w:ind w:firstLine="113"/>
              <w:jc w:val="both"/>
              <w:rPr>
                <w:rFonts w:ascii="Times New Roman" w:hAnsi="Times New Roman"/>
                <w:sz w:val="24"/>
                <w:szCs w:val="24"/>
                <w:lang w:val="kk-KZ"/>
              </w:rPr>
            </w:pPr>
            <w:r w:rsidRPr="001A0A00">
              <w:rPr>
                <w:rFonts w:ascii="Times New Roman" w:hAnsi="Times New Roman"/>
                <w:sz w:val="24"/>
                <w:szCs w:val="24"/>
                <w:lang w:val="kk-KZ"/>
              </w:rPr>
              <w:t>Осы Заңда мынадай негізгі ұғымдар пайдаланылады:</w:t>
            </w:r>
          </w:p>
          <w:p w:rsidR="00383DF7" w:rsidRPr="001A0A00" w:rsidRDefault="00383DF7" w:rsidP="00F27B71">
            <w:pPr>
              <w:pStyle w:val="a7"/>
              <w:spacing w:after="0" w:line="240" w:lineRule="auto"/>
              <w:ind w:left="848"/>
              <w:jc w:val="both"/>
              <w:rPr>
                <w:rFonts w:ascii="Times New Roman" w:hAnsi="Times New Roman"/>
                <w:sz w:val="24"/>
                <w:szCs w:val="24"/>
                <w:lang w:val="kk-KZ"/>
              </w:rPr>
            </w:pPr>
          </w:p>
          <w:p w:rsidR="00383DF7" w:rsidRPr="001A0A00" w:rsidRDefault="00383DF7" w:rsidP="00383DF7">
            <w:pPr>
              <w:numPr>
                <w:ilvl w:val="0"/>
                <w:numId w:val="8"/>
              </w:numPr>
              <w:spacing w:after="0" w:line="240" w:lineRule="auto"/>
              <w:jc w:val="both"/>
              <w:rPr>
                <w:rFonts w:ascii="Times New Roman" w:hAnsi="Times New Roman"/>
                <w:b/>
                <w:sz w:val="24"/>
                <w:szCs w:val="24"/>
              </w:rPr>
            </w:pPr>
            <w:r w:rsidRPr="001A0A00">
              <w:rPr>
                <w:rFonts w:ascii="Times New Roman" w:hAnsi="Times New Roman"/>
                <w:b/>
                <w:sz w:val="24"/>
                <w:szCs w:val="24"/>
                <w:lang w:val="kk-KZ"/>
              </w:rPr>
              <w:t>алып тасталсын;</w:t>
            </w:r>
          </w:p>
        </w:tc>
        <w:tc>
          <w:tcPr>
            <w:tcW w:w="5104" w:type="dxa"/>
            <w:shd w:val="clear" w:color="auto" w:fill="auto"/>
          </w:tcPr>
          <w:p w:rsidR="00383DF7" w:rsidRPr="001A0A00" w:rsidRDefault="00383DF7"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rPr>
              <w:t xml:space="preserve">Соңғы екі жылда </w:t>
            </w:r>
            <w:r w:rsidRPr="001A0A00">
              <w:rPr>
                <w:rFonts w:ascii="Times New Roman" w:hAnsi="Times New Roman"/>
                <w:sz w:val="24"/>
                <w:szCs w:val="24"/>
                <w:lang w:val="kk-KZ"/>
              </w:rPr>
              <w:t>«</w:t>
            </w:r>
            <w:r w:rsidRPr="001A0A00">
              <w:rPr>
                <w:rFonts w:ascii="Times New Roman" w:hAnsi="Times New Roman"/>
                <w:sz w:val="24"/>
                <w:szCs w:val="24"/>
              </w:rPr>
              <w:t>А</w:t>
            </w:r>
            <w:r w:rsidRPr="001A0A00">
              <w:rPr>
                <w:rFonts w:ascii="Times New Roman" w:hAnsi="Times New Roman"/>
                <w:sz w:val="24"/>
                <w:szCs w:val="24"/>
                <w:lang w:val="kk-KZ"/>
              </w:rPr>
              <w:t>»</w:t>
            </w:r>
            <w:r w:rsidRPr="001A0A00">
              <w:rPr>
                <w:rFonts w:ascii="Times New Roman" w:hAnsi="Times New Roman"/>
                <w:sz w:val="24"/>
                <w:szCs w:val="24"/>
              </w:rPr>
              <w:t xml:space="preserve"> корпусына тағайындалуды талдау көрсеткендей, 66% кадрлар резервінен емес, </w:t>
            </w:r>
            <w:r w:rsidRPr="001A0A00">
              <w:rPr>
                <w:rFonts w:ascii="Times New Roman" w:hAnsi="Times New Roman"/>
                <w:sz w:val="24"/>
                <w:szCs w:val="24"/>
                <w:lang w:val="kk-KZ"/>
              </w:rPr>
              <w:t xml:space="preserve">конкурстан </w:t>
            </w:r>
            <w:proofErr w:type="gramStart"/>
            <w:r w:rsidRPr="001A0A00">
              <w:rPr>
                <w:rFonts w:ascii="Times New Roman" w:hAnsi="Times New Roman"/>
                <w:sz w:val="24"/>
                <w:szCs w:val="24"/>
                <w:lang w:val="kk-KZ"/>
              </w:rPr>
              <w:t>тыс</w:t>
            </w:r>
            <w:proofErr w:type="gramEnd"/>
            <w:r w:rsidRPr="001A0A00">
              <w:rPr>
                <w:rFonts w:ascii="Times New Roman" w:hAnsi="Times New Roman"/>
                <w:sz w:val="24"/>
                <w:szCs w:val="24"/>
                <w:lang w:val="kk-KZ"/>
              </w:rPr>
              <w:t xml:space="preserve"> тәрпіпте </w:t>
            </w:r>
            <w:r w:rsidRPr="001A0A00">
              <w:rPr>
                <w:rFonts w:ascii="Times New Roman" w:hAnsi="Times New Roman"/>
                <w:sz w:val="24"/>
                <w:szCs w:val="24"/>
              </w:rPr>
              <w:t>өткізіледі.</w:t>
            </w:r>
            <w:r w:rsidRPr="001A0A00">
              <w:rPr>
                <w:rFonts w:ascii="Times New Roman" w:hAnsi="Times New Roman"/>
                <w:sz w:val="24"/>
                <w:szCs w:val="24"/>
                <w:lang w:val="kk-KZ"/>
              </w:rPr>
              <w:t xml:space="preserve"> </w:t>
            </w:r>
          </w:p>
          <w:p w:rsidR="00383DF7" w:rsidRPr="001A0A00" w:rsidRDefault="00383DF7"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Сонымен қатар, егер кадрлық резервтегі үміткерлер болса да, олар өздерінің салалық сипаттамалары негізінде мемлекеттік органдардың талаптарын әрдайым орындамайды..</w:t>
            </w:r>
          </w:p>
          <w:p w:rsidR="00383DF7" w:rsidRPr="001A0A00" w:rsidRDefault="00383DF7"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Нәтижесінде көптеген резервтегілер жұмысқа орналасу мүмкіндігіне ие болмайынша, резервте тұру мерзімі аяқталғаннан кейін резервтен шығарылады.</w:t>
            </w:r>
          </w:p>
          <w:p w:rsidR="00383DF7" w:rsidRPr="001A0A00" w:rsidRDefault="00383DF7" w:rsidP="00F27B71">
            <w:pPr>
              <w:spacing w:after="0" w:line="240" w:lineRule="auto"/>
              <w:ind w:firstLine="113"/>
              <w:jc w:val="both"/>
              <w:rPr>
                <w:rFonts w:ascii="Times New Roman" w:hAnsi="Times New Roman"/>
                <w:sz w:val="24"/>
                <w:szCs w:val="24"/>
              </w:rPr>
            </w:pPr>
            <w:r w:rsidRPr="001A0A00">
              <w:rPr>
                <w:rFonts w:ascii="Times New Roman" w:hAnsi="Times New Roman"/>
                <w:sz w:val="24"/>
                <w:szCs w:val="24"/>
              </w:rPr>
              <w:t>Бұ</w:t>
            </w:r>
            <w:proofErr w:type="gramStart"/>
            <w:r w:rsidRPr="001A0A00">
              <w:rPr>
                <w:rFonts w:ascii="Times New Roman" w:hAnsi="Times New Roman"/>
                <w:sz w:val="24"/>
                <w:szCs w:val="24"/>
              </w:rPr>
              <w:t>л</w:t>
            </w:r>
            <w:proofErr w:type="gramEnd"/>
            <w:r w:rsidRPr="001A0A00">
              <w:rPr>
                <w:rFonts w:ascii="Times New Roman" w:hAnsi="Times New Roman"/>
                <w:sz w:val="24"/>
                <w:szCs w:val="24"/>
              </w:rPr>
              <w:t xml:space="preserve"> </w:t>
            </w:r>
            <w:r w:rsidRPr="001A0A00">
              <w:rPr>
                <w:rFonts w:ascii="Times New Roman" w:hAnsi="Times New Roman"/>
                <w:sz w:val="24"/>
                <w:szCs w:val="24"/>
                <w:lang w:val="kk-KZ"/>
              </w:rPr>
              <w:t>«</w:t>
            </w:r>
            <w:r w:rsidRPr="001A0A00">
              <w:rPr>
                <w:rFonts w:ascii="Times New Roman" w:hAnsi="Times New Roman"/>
                <w:sz w:val="24"/>
                <w:szCs w:val="24"/>
              </w:rPr>
              <w:t>А</w:t>
            </w:r>
            <w:r w:rsidRPr="001A0A00">
              <w:rPr>
                <w:rFonts w:ascii="Times New Roman" w:hAnsi="Times New Roman"/>
                <w:sz w:val="24"/>
                <w:szCs w:val="24"/>
                <w:lang w:val="kk-KZ"/>
              </w:rPr>
              <w:t>»</w:t>
            </w:r>
            <w:r w:rsidRPr="001A0A00">
              <w:rPr>
                <w:rFonts w:ascii="Times New Roman" w:hAnsi="Times New Roman"/>
                <w:sz w:val="24"/>
                <w:szCs w:val="24"/>
              </w:rPr>
              <w:t xml:space="preserve"> кадрлық резерв корпусының институтын жояды.</w:t>
            </w:r>
          </w:p>
          <w:p w:rsidR="00383DF7" w:rsidRPr="001A0A00" w:rsidRDefault="00383DF7" w:rsidP="0090201A">
            <w:pPr>
              <w:spacing w:after="0" w:line="240" w:lineRule="auto"/>
              <w:ind w:firstLine="113"/>
              <w:jc w:val="both"/>
              <w:rPr>
                <w:rFonts w:ascii="Times New Roman" w:hAnsi="Times New Roman"/>
                <w:sz w:val="24"/>
                <w:szCs w:val="24"/>
              </w:rPr>
            </w:pPr>
            <w:r w:rsidRPr="001A0A00">
              <w:rPr>
                <w:rFonts w:ascii="Times New Roman" w:hAnsi="Times New Roman"/>
                <w:sz w:val="24"/>
                <w:szCs w:val="24"/>
              </w:rPr>
              <w:t xml:space="preserve">Осыған байланысты </w:t>
            </w:r>
            <w:r w:rsidRPr="001A0A00">
              <w:rPr>
                <w:rFonts w:ascii="Times New Roman" w:hAnsi="Times New Roman"/>
                <w:sz w:val="24"/>
                <w:szCs w:val="24"/>
                <w:lang w:val="kk-KZ"/>
              </w:rPr>
              <w:t>«</w:t>
            </w:r>
            <w:r w:rsidRPr="001A0A00">
              <w:rPr>
                <w:rFonts w:ascii="Times New Roman" w:hAnsi="Times New Roman"/>
                <w:sz w:val="24"/>
                <w:szCs w:val="24"/>
              </w:rPr>
              <w:t>А</w:t>
            </w:r>
            <w:r w:rsidRPr="001A0A00">
              <w:rPr>
                <w:rFonts w:ascii="Times New Roman" w:hAnsi="Times New Roman"/>
                <w:sz w:val="24"/>
                <w:szCs w:val="24"/>
                <w:lang w:val="kk-KZ"/>
              </w:rPr>
              <w:t>»</w:t>
            </w:r>
            <w:r w:rsidRPr="001A0A00">
              <w:rPr>
                <w:rFonts w:ascii="Times New Roman" w:hAnsi="Times New Roman"/>
                <w:sz w:val="24"/>
                <w:szCs w:val="24"/>
              </w:rPr>
              <w:t xml:space="preserve"> корпусының резервті қалыптастырусыз бос лауазымға тікелей конкур</w:t>
            </w:r>
            <w:r w:rsidR="0090201A">
              <w:rPr>
                <w:rFonts w:ascii="Times New Roman" w:hAnsi="Times New Roman"/>
                <w:sz w:val="24"/>
                <w:szCs w:val="24"/>
              </w:rPr>
              <w:t>стық і</w:t>
            </w:r>
            <w:proofErr w:type="gramStart"/>
            <w:r w:rsidR="0090201A">
              <w:rPr>
                <w:rFonts w:ascii="Times New Roman" w:hAnsi="Times New Roman"/>
                <w:sz w:val="24"/>
                <w:szCs w:val="24"/>
              </w:rPr>
              <w:t>р</w:t>
            </w:r>
            <w:proofErr w:type="gramEnd"/>
            <w:r w:rsidR="0090201A">
              <w:rPr>
                <w:rFonts w:ascii="Times New Roman" w:hAnsi="Times New Roman"/>
                <w:sz w:val="24"/>
                <w:szCs w:val="24"/>
              </w:rPr>
              <w:t>іктеу жүргізу ұсынылады.</w:t>
            </w:r>
          </w:p>
        </w:tc>
      </w:tr>
      <w:tr w:rsidR="00566233" w:rsidRPr="00A015E3" w:rsidTr="0004376B">
        <w:tc>
          <w:tcPr>
            <w:tcW w:w="552" w:type="dxa"/>
            <w:shd w:val="clear" w:color="auto" w:fill="auto"/>
          </w:tcPr>
          <w:p w:rsidR="00566233"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t>6</w:t>
            </w:r>
          </w:p>
        </w:tc>
        <w:tc>
          <w:tcPr>
            <w:tcW w:w="1292" w:type="dxa"/>
            <w:gridSpan w:val="3"/>
          </w:tcPr>
          <w:p w:rsidR="00566233" w:rsidRPr="004F3F00" w:rsidRDefault="00566233" w:rsidP="00F27B71">
            <w:pPr>
              <w:pStyle w:val="3"/>
              <w:spacing w:before="0" w:beforeAutospacing="0" w:after="0" w:afterAutospacing="0"/>
              <w:ind w:firstLine="34"/>
              <w:jc w:val="both"/>
              <w:rPr>
                <w:b w:val="0"/>
                <w:color w:val="000000"/>
                <w:sz w:val="24"/>
                <w:szCs w:val="24"/>
              </w:rPr>
            </w:pPr>
            <w:r>
              <w:rPr>
                <w:b w:val="0"/>
                <w:color w:val="000000"/>
                <w:sz w:val="24"/>
                <w:szCs w:val="24"/>
              </w:rPr>
              <w:t>Статья 1</w:t>
            </w:r>
          </w:p>
        </w:tc>
        <w:tc>
          <w:tcPr>
            <w:tcW w:w="4252" w:type="dxa"/>
            <w:shd w:val="clear" w:color="auto" w:fill="auto"/>
          </w:tcPr>
          <w:p w:rsidR="0013394B" w:rsidRPr="0013394B" w:rsidRDefault="0013394B" w:rsidP="0013394B">
            <w:pPr>
              <w:spacing w:after="0" w:line="240" w:lineRule="auto"/>
              <w:jc w:val="both"/>
              <w:outlineLvl w:val="2"/>
              <w:rPr>
                <w:rFonts w:ascii="Times New Roman" w:eastAsia="Times New Roman" w:hAnsi="Times New Roman"/>
                <w:b/>
                <w:bCs/>
                <w:sz w:val="24"/>
                <w:szCs w:val="24"/>
                <w:lang w:eastAsia="ru-RU"/>
              </w:rPr>
            </w:pPr>
            <w:r w:rsidRPr="0013394B">
              <w:rPr>
                <w:rFonts w:ascii="Times New Roman" w:eastAsia="Times New Roman" w:hAnsi="Times New Roman"/>
                <w:b/>
                <w:bCs/>
                <w:sz w:val="24"/>
                <w:szCs w:val="24"/>
                <w:lang w:eastAsia="ru-RU"/>
              </w:rPr>
              <w:t>1-бап. Осы</w:t>
            </w:r>
            <w:proofErr w:type="gramStart"/>
            <w:r w:rsidRPr="0013394B">
              <w:rPr>
                <w:rFonts w:ascii="Times New Roman" w:eastAsia="Times New Roman" w:hAnsi="Times New Roman"/>
                <w:b/>
                <w:bCs/>
                <w:sz w:val="24"/>
                <w:szCs w:val="24"/>
                <w:lang w:eastAsia="ru-RU"/>
              </w:rPr>
              <w:t xml:space="preserve"> З</w:t>
            </w:r>
            <w:proofErr w:type="gramEnd"/>
            <w:r w:rsidRPr="0013394B">
              <w:rPr>
                <w:rFonts w:ascii="Times New Roman" w:eastAsia="Times New Roman" w:hAnsi="Times New Roman"/>
                <w:b/>
                <w:bCs/>
                <w:sz w:val="24"/>
                <w:szCs w:val="24"/>
                <w:lang w:eastAsia="ru-RU"/>
              </w:rPr>
              <w:t>аңда пайдаланылатын негізгі ұғымдар</w:t>
            </w:r>
          </w:p>
          <w:p w:rsidR="0013394B" w:rsidRDefault="0013394B" w:rsidP="0013394B">
            <w:pPr>
              <w:spacing w:after="0" w:line="240" w:lineRule="auto"/>
              <w:jc w:val="both"/>
              <w:rPr>
                <w:rFonts w:ascii="Times New Roman" w:eastAsia="Times New Roman" w:hAnsi="Times New Roman"/>
                <w:sz w:val="24"/>
                <w:szCs w:val="24"/>
                <w:lang w:val="kk-KZ" w:eastAsia="ru-RU"/>
              </w:rPr>
            </w:pPr>
            <w:r w:rsidRPr="0013394B">
              <w:rPr>
                <w:rFonts w:ascii="Times New Roman" w:eastAsia="Times New Roman" w:hAnsi="Times New Roman"/>
                <w:sz w:val="24"/>
                <w:szCs w:val="24"/>
                <w:lang w:eastAsia="ru-RU"/>
              </w:rPr>
              <w:t>      Осы</w:t>
            </w:r>
            <w:proofErr w:type="gramStart"/>
            <w:r w:rsidRPr="0013394B">
              <w:rPr>
                <w:rFonts w:ascii="Times New Roman" w:eastAsia="Times New Roman" w:hAnsi="Times New Roman"/>
                <w:sz w:val="24"/>
                <w:szCs w:val="24"/>
                <w:lang w:eastAsia="ru-RU"/>
              </w:rPr>
              <w:t xml:space="preserve"> З</w:t>
            </w:r>
            <w:proofErr w:type="gramEnd"/>
            <w:r w:rsidRPr="0013394B">
              <w:rPr>
                <w:rFonts w:ascii="Times New Roman" w:eastAsia="Times New Roman" w:hAnsi="Times New Roman"/>
                <w:sz w:val="24"/>
                <w:szCs w:val="24"/>
                <w:lang w:eastAsia="ru-RU"/>
              </w:rPr>
              <w:t>аңда мынадай негізгі ұғымдар пайдаланылады:</w:t>
            </w:r>
          </w:p>
          <w:p w:rsidR="0013394B" w:rsidRPr="0013394B" w:rsidRDefault="0013394B" w:rsidP="001339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p w:rsidR="00566233" w:rsidRPr="00972961" w:rsidRDefault="00383DF7" w:rsidP="0013394B">
            <w:pPr>
              <w:keepNext/>
              <w:keepLines/>
              <w:spacing w:after="0" w:line="240" w:lineRule="auto"/>
              <w:ind w:firstLine="318"/>
              <w:jc w:val="both"/>
              <w:rPr>
                <w:rFonts w:ascii="Times New Roman" w:eastAsia="BatangChe" w:hAnsi="Times New Roman"/>
                <w:color w:val="000000"/>
                <w:sz w:val="24"/>
                <w:szCs w:val="24"/>
                <w:lang w:val="kk-KZ"/>
              </w:rPr>
            </w:pPr>
            <w:r w:rsidRPr="00972961">
              <w:rPr>
                <w:rFonts w:ascii="Times New Roman" w:hAnsi="Times New Roman"/>
                <w:sz w:val="24"/>
                <w:szCs w:val="24"/>
                <w:lang w:val="kk-KZ"/>
              </w:rPr>
              <w:t xml:space="preserve">14) мемлекеттік қызмет істері жөніндегі уәкілетті орган (бұдан әрі – уәкілетті орган) – мемлекеттік қызмет </w:t>
            </w:r>
            <w:r w:rsidRPr="00972961">
              <w:rPr>
                <w:rFonts w:ascii="Times New Roman" w:hAnsi="Times New Roman"/>
                <w:sz w:val="24"/>
                <w:szCs w:val="24"/>
                <w:lang w:val="kk-KZ"/>
              </w:rPr>
              <w:lastRenderedPageBreak/>
              <w:t>саласында біртұтас мемлекеттік саясатты іске асыруды жүзеге асыратын орталық атқарушы орган;</w:t>
            </w:r>
          </w:p>
        </w:tc>
        <w:tc>
          <w:tcPr>
            <w:tcW w:w="4394" w:type="dxa"/>
            <w:shd w:val="clear" w:color="auto" w:fill="auto"/>
          </w:tcPr>
          <w:p w:rsidR="0013394B" w:rsidRPr="00972961" w:rsidRDefault="0013394B" w:rsidP="0013394B">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1-бап. Осы Заңда пайдаланылатын негізгі ұғымдар</w:t>
            </w:r>
          </w:p>
          <w:p w:rsidR="0013394B" w:rsidRDefault="0013394B" w:rsidP="0013394B">
            <w:pPr>
              <w:spacing w:after="0" w:line="240" w:lineRule="auto"/>
              <w:jc w:val="both"/>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Осы Заңда мынадай негізгі ұғымдар пайдаланылады:</w:t>
            </w:r>
          </w:p>
          <w:p w:rsidR="0013394B" w:rsidRPr="0013394B" w:rsidRDefault="0013394B" w:rsidP="001339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p w:rsidR="00566233" w:rsidRPr="0013394B" w:rsidRDefault="0013394B" w:rsidP="000109C6">
            <w:pPr>
              <w:keepNext/>
              <w:keepLines/>
              <w:spacing w:after="0" w:line="240" w:lineRule="auto"/>
              <w:ind w:firstLine="318"/>
              <w:jc w:val="both"/>
              <w:rPr>
                <w:rFonts w:ascii="Times New Roman" w:eastAsia="BatangChe" w:hAnsi="Times New Roman"/>
                <w:color w:val="000000"/>
                <w:sz w:val="24"/>
                <w:szCs w:val="24"/>
                <w:lang w:val="kk-KZ"/>
              </w:rPr>
            </w:pPr>
            <w:r w:rsidRPr="0013394B">
              <w:rPr>
                <w:rFonts w:ascii="Times New Roman" w:hAnsi="Times New Roman"/>
                <w:sz w:val="24"/>
                <w:szCs w:val="24"/>
                <w:lang w:val="kk-KZ"/>
              </w:rPr>
              <w:t xml:space="preserve">14) мемлекеттік қызмет істері жөніндегі уәкілетті орган (бұдан әрі – уәкілетті орган) – мемлекеттік қызмет </w:t>
            </w:r>
            <w:r w:rsidRPr="0013394B">
              <w:rPr>
                <w:rFonts w:ascii="Times New Roman" w:hAnsi="Times New Roman"/>
                <w:sz w:val="24"/>
                <w:szCs w:val="24"/>
                <w:lang w:val="kk-KZ"/>
              </w:rPr>
              <w:lastRenderedPageBreak/>
              <w:t xml:space="preserve">саласында біртұтас мемлекеттік саясатты іске асыруды жүзеге асыратын </w:t>
            </w:r>
            <w:r w:rsidRPr="0013394B">
              <w:rPr>
                <w:rFonts w:ascii="Times New Roman" w:hAnsi="Times New Roman"/>
                <w:b/>
                <w:sz w:val="24"/>
                <w:szCs w:val="24"/>
                <w:lang w:val="kk-KZ"/>
              </w:rPr>
              <w:t xml:space="preserve">Қазақстан Республикасының Президентiне тiкелей бағынатын және есеп беретiн </w:t>
            </w:r>
            <w:r w:rsidRPr="0013394B">
              <w:rPr>
                <w:rFonts w:ascii="Times New Roman" w:hAnsi="Times New Roman"/>
                <w:sz w:val="24"/>
                <w:szCs w:val="24"/>
                <w:lang w:val="kk-KZ"/>
              </w:rPr>
              <w:t>орталық орган;</w:t>
            </w:r>
          </w:p>
        </w:tc>
        <w:tc>
          <w:tcPr>
            <w:tcW w:w="5104" w:type="dxa"/>
            <w:shd w:val="clear" w:color="auto" w:fill="auto"/>
          </w:tcPr>
          <w:p w:rsidR="0013394B" w:rsidRPr="0013394B" w:rsidRDefault="0013394B" w:rsidP="0013394B">
            <w:pPr>
              <w:spacing w:after="0" w:line="240" w:lineRule="auto"/>
              <w:ind w:firstLine="708"/>
              <w:jc w:val="both"/>
              <w:rPr>
                <w:rFonts w:ascii="Times New Roman" w:hAnsi="Times New Roman"/>
                <w:sz w:val="24"/>
                <w:szCs w:val="24"/>
                <w:lang w:val="kk-KZ"/>
              </w:rPr>
            </w:pPr>
            <w:r w:rsidRPr="0013394B">
              <w:rPr>
                <w:rFonts w:ascii="Times New Roman" w:hAnsi="Times New Roman"/>
                <w:sz w:val="24"/>
                <w:szCs w:val="24"/>
                <w:lang w:val="kk-KZ"/>
              </w:rPr>
              <w:lastRenderedPageBreak/>
              <w:t>«Мемлекеттік басқару жүйесін жетілдіру жөніндегі шаралар туралы» Қазақстан Республикасы Президентінің 2019 жылғы 13 маусымдағы № 12 Жарлығына сәйкес Қазақстан Республикасының Мемлекеттік қызмет істері және сыбайлас жемқорлыққа қарсы іс-қимыл агенттігі Мемлекеттік қызмет істе</w:t>
            </w:r>
            <w:r>
              <w:rPr>
                <w:rFonts w:ascii="Times New Roman" w:hAnsi="Times New Roman"/>
                <w:sz w:val="24"/>
                <w:szCs w:val="24"/>
                <w:lang w:val="kk-KZ"/>
              </w:rPr>
              <w:t xml:space="preserve">рі агенттігі болып </w:t>
            </w:r>
            <w:r>
              <w:rPr>
                <w:rFonts w:ascii="Times New Roman" w:hAnsi="Times New Roman"/>
                <w:sz w:val="24"/>
                <w:szCs w:val="24"/>
                <w:lang w:val="kk-KZ"/>
              </w:rPr>
              <w:lastRenderedPageBreak/>
              <w:t>қайта аталды</w:t>
            </w:r>
            <w:r w:rsidRPr="0013394B">
              <w:rPr>
                <w:rFonts w:ascii="Times New Roman" w:hAnsi="Times New Roman"/>
                <w:sz w:val="24"/>
                <w:szCs w:val="24"/>
                <w:lang w:val="kk-KZ"/>
              </w:rPr>
              <w:t>.</w:t>
            </w:r>
          </w:p>
          <w:p w:rsidR="00566233" w:rsidRPr="00972961" w:rsidRDefault="00566233" w:rsidP="00F27B71">
            <w:pPr>
              <w:keepNext/>
              <w:keepLines/>
              <w:spacing w:after="0" w:line="240" w:lineRule="auto"/>
              <w:ind w:firstLine="317"/>
              <w:jc w:val="both"/>
              <w:rPr>
                <w:rFonts w:ascii="Times New Roman" w:hAnsi="Times New Roman"/>
                <w:sz w:val="24"/>
                <w:szCs w:val="24"/>
                <w:lang w:val="kk-KZ"/>
              </w:rPr>
            </w:pPr>
          </w:p>
        </w:tc>
      </w:tr>
      <w:tr w:rsidR="00566233" w:rsidRPr="00A015E3" w:rsidTr="0004376B">
        <w:tc>
          <w:tcPr>
            <w:tcW w:w="552" w:type="dxa"/>
            <w:shd w:val="clear" w:color="auto" w:fill="auto"/>
          </w:tcPr>
          <w:p w:rsidR="00566233"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7</w:t>
            </w:r>
          </w:p>
        </w:tc>
        <w:tc>
          <w:tcPr>
            <w:tcW w:w="1292" w:type="dxa"/>
            <w:gridSpan w:val="3"/>
          </w:tcPr>
          <w:p w:rsidR="00566233" w:rsidRPr="00B90165" w:rsidRDefault="00566233" w:rsidP="000E7412">
            <w:pPr>
              <w:pStyle w:val="3"/>
              <w:spacing w:before="0" w:beforeAutospacing="0" w:after="0" w:afterAutospacing="0"/>
              <w:ind w:firstLine="34"/>
              <w:jc w:val="both"/>
              <w:rPr>
                <w:b w:val="0"/>
                <w:color w:val="000000"/>
                <w:sz w:val="24"/>
                <w:szCs w:val="24"/>
              </w:rPr>
            </w:pPr>
            <w:r w:rsidRPr="00B90165">
              <w:rPr>
                <w:b w:val="0"/>
                <w:color w:val="000000"/>
                <w:sz w:val="24"/>
                <w:szCs w:val="24"/>
                <w:lang w:val="kk-KZ"/>
              </w:rPr>
              <w:t>4-баптың 2-тармағы</w:t>
            </w:r>
          </w:p>
        </w:tc>
        <w:tc>
          <w:tcPr>
            <w:tcW w:w="4252" w:type="dxa"/>
            <w:shd w:val="clear" w:color="auto" w:fill="auto"/>
          </w:tcPr>
          <w:p w:rsidR="00566233" w:rsidRPr="00B90165" w:rsidRDefault="00566233" w:rsidP="00F96CC9">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4-бап. Мемлекеттік қызметтің негі</w:t>
            </w:r>
            <w:proofErr w:type="gramStart"/>
            <w:r w:rsidRPr="00B90165">
              <w:rPr>
                <w:rFonts w:ascii="Times New Roman" w:eastAsia="Times New Roman" w:hAnsi="Times New Roman"/>
                <w:b/>
                <w:bCs/>
                <w:sz w:val="24"/>
                <w:szCs w:val="24"/>
                <w:lang w:eastAsia="ru-RU"/>
              </w:rPr>
              <w:t>зг</w:t>
            </w:r>
            <w:proofErr w:type="gramEnd"/>
            <w:r w:rsidRPr="00B90165">
              <w:rPr>
                <w:rFonts w:ascii="Times New Roman" w:eastAsia="Times New Roman" w:hAnsi="Times New Roman"/>
                <w:b/>
                <w:bCs/>
                <w:sz w:val="24"/>
                <w:szCs w:val="24"/>
                <w:lang w:eastAsia="ru-RU"/>
              </w:rPr>
              <w:t>і қағидаттары</w:t>
            </w:r>
          </w:p>
          <w:p w:rsidR="00566233" w:rsidRPr="00B90165" w:rsidRDefault="00566233" w:rsidP="00F96CC9">
            <w:pPr>
              <w:pStyle w:val="3"/>
              <w:spacing w:before="0" w:beforeAutospacing="0" w:after="0" w:afterAutospacing="0"/>
              <w:ind w:firstLine="460"/>
              <w:jc w:val="both"/>
              <w:rPr>
                <w:b w:val="0"/>
                <w:sz w:val="24"/>
                <w:szCs w:val="24"/>
              </w:rPr>
            </w:pPr>
            <w:r w:rsidRPr="00B90165">
              <w:rPr>
                <w:b w:val="0"/>
                <w:sz w:val="24"/>
                <w:szCs w:val="24"/>
              </w:rPr>
              <w:t>…</w:t>
            </w:r>
          </w:p>
          <w:p w:rsidR="00566233" w:rsidRPr="00B90165" w:rsidRDefault="00566233" w:rsidP="00F96CC9">
            <w:pPr>
              <w:pStyle w:val="3"/>
              <w:spacing w:before="0" w:beforeAutospacing="0" w:after="0" w:afterAutospacing="0"/>
              <w:ind w:firstLine="460"/>
              <w:jc w:val="both"/>
              <w:rPr>
                <w:b w:val="0"/>
                <w:strike/>
                <w:color w:val="000000"/>
                <w:sz w:val="24"/>
                <w:szCs w:val="24"/>
              </w:rPr>
            </w:pPr>
            <w:r w:rsidRPr="00B90165">
              <w:rPr>
                <w:b w:val="0"/>
                <w:sz w:val="24"/>
                <w:szCs w:val="24"/>
              </w:rPr>
              <w:t>2. Мемлекеттiк органдарда саяси партиялардың ұйымдарын құ</w:t>
            </w:r>
            <w:proofErr w:type="gramStart"/>
            <w:r w:rsidRPr="00B90165">
              <w:rPr>
                <w:b w:val="0"/>
                <w:sz w:val="24"/>
                <w:szCs w:val="24"/>
              </w:rPr>
              <w:t>ру</w:t>
            </w:r>
            <w:proofErr w:type="gramEnd"/>
            <w:r w:rsidRPr="00B90165">
              <w:rPr>
                <w:b w:val="0"/>
                <w:sz w:val="24"/>
                <w:szCs w:val="24"/>
              </w:rPr>
              <w:t xml:space="preserve">ға жол берiлмейдi. Мемлекеттiк қызметшiлер лауазымдық өкілеттіктерiн атқару кезінде Қазақстан Республикасы заңнамасының талаптарын </w:t>
            </w:r>
            <w:proofErr w:type="gramStart"/>
            <w:r w:rsidRPr="00B90165">
              <w:rPr>
                <w:b w:val="0"/>
                <w:sz w:val="24"/>
                <w:szCs w:val="24"/>
              </w:rPr>
              <w:t>басшылы</w:t>
            </w:r>
            <w:proofErr w:type="gramEnd"/>
            <w:r w:rsidRPr="00B90165">
              <w:rPr>
                <w:b w:val="0"/>
                <w:sz w:val="24"/>
                <w:szCs w:val="24"/>
              </w:rPr>
              <w:t>ққа алады және саяси партиялардың, қоғамдық бiрлестiктер мен олардың органдарының шешiмдерiне байланысты болмайды.</w:t>
            </w:r>
          </w:p>
        </w:tc>
        <w:tc>
          <w:tcPr>
            <w:tcW w:w="4394" w:type="dxa"/>
            <w:shd w:val="clear" w:color="auto" w:fill="auto"/>
          </w:tcPr>
          <w:p w:rsidR="00566233" w:rsidRPr="00B90165" w:rsidRDefault="00566233" w:rsidP="00566233">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4-бап. Мемлекеттік қызметтің негі</w:t>
            </w:r>
            <w:proofErr w:type="gramStart"/>
            <w:r w:rsidRPr="00B90165">
              <w:rPr>
                <w:rFonts w:ascii="Times New Roman" w:eastAsia="Times New Roman" w:hAnsi="Times New Roman"/>
                <w:b/>
                <w:bCs/>
                <w:sz w:val="24"/>
                <w:szCs w:val="24"/>
                <w:lang w:eastAsia="ru-RU"/>
              </w:rPr>
              <w:t>зг</w:t>
            </w:r>
            <w:proofErr w:type="gramEnd"/>
            <w:r w:rsidRPr="00B90165">
              <w:rPr>
                <w:rFonts w:ascii="Times New Roman" w:eastAsia="Times New Roman" w:hAnsi="Times New Roman"/>
                <w:b/>
                <w:bCs/>
                <w:sz w:val="24"/>
                <w:szCs w:val="24"/>
                <w:lang w:eastAsia="ru-RU"/>
              </w:rPr>
              <w:t>і қағидаттары</w:t>
            </w:r>
          </w:p>
          <w:p w:rsidR="00566233" w:rsidRPr="00B90165" w:rsidRDefault="00566233" w:rsidP="00566233">
            <w:pPr>
              <w:pStyle w:val="3"/>
              <w:spacing w:before="0" w:beforeAutospacing="0" w:after="0" w:afterAutospacing="0"/>
              <w:ind w:firstLine="460"/>
              <w:jc w:val="both"/>
              <w:rPr>
                <w:b w:val="0"/>
                <w:sz w:val="24"/>
                <w:szCs w:val="24"/>
              </w:rPr>
            </w:pPr>
            <w:r w:rsidRPr="00B90165">
              <w:rPr>
                <w:b w:val="0"/>
                <w:sz w:val="24"/>
                <w:szCs w:val="24"/>
              </w:rPr>
              <w:t>…</w:t>
            </w:r>
          </w:p>
          <w:p w:rsidR="00566233" w:rsidRPr="004F3F00" w:rsidRDefault="00C10A4C" w:rsidP="000109C6">
            <w:pPr>
              <w:pStyle w:val="3"/>
              <w:spacing w:before="0" w:beforeAutospacing="0" w:after="0" w:afterAutospacing="0"/>
              <w:ind w:firstLine="318"/>
              <w:jc w:val="both"/>
              <w:rPr>
                <w:b w:val="0"/>
                <w:strike/>
                <w:color w:val="000000"/>
                <w:sz w:val="24"/>
                <w:szCs w:val="24"/>
              </w:rPr>
            </w:pPr>
            <w:r w:rsidRPr="00B90165">
              <w:rPr>
                <w:b w:val="0"/>
                <w:sz w:val="24"/>
                <w:szCs w:val="24"/>
              </w:rPr>
              <w:t>2. Мемлекеттiк органдарда саяси партиялардың ұйымдарын құ</w:t>
            </w:r>
            <w:proofErr w:type="gramStart"/>
            <w:r w:rsidRPr="00B90165">
              <w:rPr>
                <w:b w:val="0"/>
                <w:sz w:val="24"/>
                <w:szCs w:val="24"/>
              </w:rPr>
              <w:t>ру</w:t>
            </w:r>
            <w:proofErr w:type="gramEnd"/>
            <w:r w:rsidRPr="00B90165">
              <w:rPr>
                <w:b w:val="0"/>
                <w:sz w:val="24"/>
                <w:szCs w:val="24"/>
              </w:rPr>
              <w:t xml:space="preserve">ға жол берiлмейдi. Мемлекеттiк қызметшiлер лауазымдық өкілеттіктерiн атқару кезінде Қазақстан Республикасы заңнамасының талаптарын </w:t>
            </w:r>
            <w:proofErr w:type="gramStart"/>
            <w:r w:rsidRPr="00B90165">
              <w:rPr>
                <w:b w:val="0"/>
                <w:sz w:val="24"/>
                <w:szCs w:val="24"/>
              </w:rPr>
              <w:t>басшылы</w:t>
            </w:r>
            <w:proofErr w:type="gramEnd"/>
            <w:r w:rsidRPr="00B90165">
              <w:rPr>
                <w:b w:val="0"/>
                <w:sz w:val="24"/>
                <w:szCs w:val="24"/>
              </w:rPr>
              <w:t>ққа алады және саяси партиялардың,</w:t>
            </w:r>
            <w:r>
              <w:rPr>
                <w:b w:val="0"/>
                <w:sz w:val="24"/>
                <w:szCs w:val="24"/>
              </w:rPr>
              <w:t xml:space="preserve"> </w:t>
            </w:r>
            <w:r w:rsidRPr="00C10A4C">
              <w:rPr>
                <w:bCs w:val="0"/>
                <w:sz w:val="24"/>
                <w:szCs w:val="24"/>
                <w:lang w:val="kk-KZ" w:eastAsia="en-US"/>
              </w:rPr>
              <w:t>діни бірлестіктердің және өзге де қоғамдық</w:t>
            </w:r>
            <w:r w:rsidRPr="00C10A4C">
              <w:rPr>
                <w:sz w:val="24"/>
                <w:szCs w:val="24"/>
              </w:rPr>
              <w:t xml:space="preserve"> </w:t>
            </w:r>
            <w:r w:rsidRPr="00B90165">
              <w:rPr>
                <w:b w:val="0"/>
                <w:sz w:val="24"/>
                <w:szCs w:val="24"/>
              </w:rPr>
              <w:t>бiрлестiктер мен олардың органдарының шешiмдерiне байланысты болмайды.</w:t>
            </w:r>
          </w:p>
        </w:tc>
        <w:tc>
          <w:tcPr>
            <w:tcW w:w="5104" w:type="dxa"/>
            <w:shd w:val="clear" w:color="auto" w:fill="auto"/>
          </w:tcPr>
          <w:p w:rsidR="00566233" w:rsidRPr="00B90165" w:rsidRDefault="00566233" w:rsidP="00B25926">
            <w:pPr>
              <w:tabs>
                <w:tab w:val="left" w:pos="4095"/>
              </w:tabs>
              <w:spacing w:after="0" w:line="240" w:lineRule="auto"/>
              <w:ind w:firstLine="460"/>
              <w:jc w:val="both"/>
              <w:rPr>
                <w:rFonts w:ascii="Times New Roman" w:hAnsi="Times New Roman"/>
                <w:sz w:val="24"/>
                <w:szCs w:val="24"/>
                <w:lang w:val="kk-KZ"/>
              </w:rPr>
            </w:pPr>
            <w:r w:rsidRPr="00B90165">
              <w:rPr>
                <w:rFonts w:ascii="Times New Roman" w:hAnsi="Times New Roman"/>
                <w:sz w:val="24"/>
                <w:szCs w:val="24"/>
                <w:lang w:val="kk-KZ"/>
              </w:rPr>
              <w:t xml:space="preserve">«Қоғамдық бірлестіктер туралы» Заңның </w:t>
            </w:r>
            <w:r w:rsidRPr="00B90165">
              <w:rPr>
                <w:rFonts w:ascii="Times New Roman" w:hAnsi="Times New Roman"/>
                <w:sz w:val="24"/>
                <w:szCs w:val="24"/>
                <w:lang w:val="kk-KZ"/>
              </w:rPr>
              <w:br/>
              <w:t xml:space="preserve">2-бабы Қазақстан Республикасындағы қоғамдық бірлестіктер деп </w:t>
            </w:r>
            <w:r w:rsidRPr="000109C6">
              <w:rPr>
                <w:rFonts w:ascii="Times New Roman" w:hAnsi="Times New Roman"/>
                <w:sz w:val="24"/>
                <w:szCs w:val="24"/>
                <w:lang w:val="kk-KZ"/>
              </w:rPr>
              <w:t>саяси партиялар,</w:t>
            </w:r>
            <w:r w:rsidRPr="00B90165">
              <w:rPr>
                <w:rFonts w:ascii="Times New Roman" w:hAnsi="Times New Roman"/>
                <w:sz w:val="24"/>
                <w:szCs w:val="24"/>
                <w:lang w:val="kk-KZ"/>
              </w:rPr>
              <w:t xml:space="preserve"> кәсіптік одақтар және азаматтардың заңдарға қайшы келмейтін жалпы мақсаттарға қол жеткізу үшін ерікті негізде құрылған басқа да бірлестіктері танылады деп белгілейді.</w:t>
            </w:r>
          </w:p>
          <w:p w:rsidR="00566233" w:rsidRPr="00B90165" w:rsidRDefault="00566233" w:rsidP="00B25926">
            <w:pPr>
              <w:tabs>
                <w:tab w:val="left" w:pos="4095"/>
              </w:tabs>
              <w:spacing w:after="0" w:line="240" w:lineRule="auto"/>
              <w:ind w:firstLine="460"/>
              <w:jc w:val="both"/>
              <w:rPr>
                <w:rFonts w:ascii="Times New Roman" w:hAnsi="Times New Roman"/>
                <w:sz w:val="24"/>
                <w:szCs w:val="24"/>
                <w:lang w:val="kk-KZ"/>
              </w:rPr>
            </w:pPr>
            <w:r w:rsidRPr="00B90165">
              <w:rPr>
                <w:rFonts w:ascii="Times New Roman" w:hAnsi="Times New Roman"/>
                <w:sz w:val="24"/>
                <w:szCs w:val="24"/>
                <w:lang w:val="kk-KZ"/>
              </w:rPr>
              <w:t>Жоғарыда аталғандарды негізге ала отырып, саяси партиялар қоғамдық бірлестіктер болып табылады.</w:t>
            </w:r>
          </w:p>
          <w:p w:rsidR="00566233" w:rsidRPr="00B90165" w:rsidRDefault="00566233" w:rsidP="00B25926">
            <w:pPr>
              <w:tabs>
                <w:tab w:val="left" w:pos="4095"/>
              </w:tabs>
              <w:spacing w:after="0" w:line="240" w:lineRule="auto"/>
              <w:ind w:firstLine="460"/>
              <w:jc w:val="both"/>
              <w:rPr>
                <w:rFonts w:ascii="Times New Roman" w:hAnsi="Times New Roman"/>
                <w:sz w:val="24"/>
                <w:szCs w:val="24"/>
                <w:lang w:val="kk-KZ"/>
              </w:rPr>
            </w:pPr>
            <w:r w:rsidRPr="00B90165">
              <w:rPr>
                <w:rFonts w:ascii="Times New Roman" w:hAnsi="Times New Roman"/>
                <w:sz w:val="24"/>
                <w:szCs w:val="24"/>
                <w:lang w:val="kk-KZ"/>
              </w:rPr>
              <w:t xml:space="preserve">Осыған байланысты, 2-тармақтың редакциясын «Қоғамдық бірлестіктер туралы» Заңға сәйкестендіру қажет. </w:t>
            </w:r>
          </w:p>
          <w:p w:rsidR="00566233" w:rsidRPr="00B90165" w:rsidRDefault="00566233" w:rsidP="00F96CC9">
            <w:pPr>
              <w:tabs>
                <w:tab w:val="left" w:pos="4095"/>
              </w:tabs>
              <w:spacing w:after="0" w:line="240" w:lineRule="auto"/>
              <w:ind w:firstLine="460"/>
              <w:rPr>
                <w:rFonts w:ascii="Times New Roman" w:hAnsi="Times New Roman"/>
                <w:sz w:val="24"/>
                <w:szCs w:val="24"/>
                <w:lang w:val="kk-KZ"/>
              </w:rPr>
            </w:pPr>
          </w:p>
        </w:tc>
      </w:tr>
      <w:tr w:rsidR="0013394B" w:rsidRPr="00B90165" w:rsidTr="0004376B">
        <w:tc>
          <w:tcPr>
            <w:tcW w:w="552" w:type="dxa"/>
            <w:shd w:val="clear" w:color="auto" w:fill="auto"/>
          </w:tcPr>
          <w:p w:rsidR="0013394B"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t>8</w:t>
            </w:r>
          </w:p>
        </w:tc>
        <w:tc>
          <w:tcPr>
            <w:tcW w:w="1292" w:type="dxa"/>
            <w:gridSpan w:val="3"/>
          </w:tcPr>
          <w:p w:rsidR="0013394B" w:rsidRPr="00BA3F3C" w:rsidRDefault="0013394B" w:rsidP="00F27B71">
            <w:pPr>
              <w:spacing w:after="0" w:line="240" w:lineRule="auto"/>
              <w:ind w:firstLine="113"/>
              <w:jc w:val="both"/>
              <w:rPr>
                <w:rFonts w:ascii="Times New Roman" w:hAnsi="Times New Roman"/>
                <w:sz w:val="24"/>
                <w:szCs w:val="24"/>
                <w:lang w:val="kk-KZ"/>
              </w:rPr>
            </w:pPr>
            <w:r w:rsidRPr="00BA3F3C">
              <w:rPr>
                <w:rFonts w:ascii="Times New Roman" w:hAnsi="Times New Roman"/>
                <w:sz w:val="24"/>
                <w:szCs w:val="24"/>
                <w:lang w:val="kk-KZ"/>
              </w:rPr>
              <w:t>5-бабының 2-тармағының 4)-тармақшасы</w:t>
            </w:r>
          </w:p>
        </w:tc>
        <w:tc>
          <w:tcPr>
            <w:tcW w:w="4252" w:type="dxa"/>
            <w:shd w:val="clear" w:color="auto" w:fill="auto"/>
          </w:tcPr>
          <w:p w:rsidR="0013394B" w:rsidRPr="0013394B" w:rsidRDefault="0013394B" w:rsidP="00F27B71">
            <w:pPr>
              <w:spacing w:after="0" w:line="240" w:lineRule="auto"/>
              <w:ind w:firstLine="113"/>
              <w:jc w:val="both"/>
              <w:rPr>
                <w:rFonts w:ascii="Times New Roman" w:hAnsi="Times New Roman"/>
                <w:b/>
                <w:sz w:val="24"/>
                <w:szCs w:val="24"/>
                <w:lang w:val="kk-KZ"/>
              </w:rPr>
            </w:pPr>
            <w:r w:rsidRPr="0013394B">
              <w:rPr>
                <w:rFonts w:ascii="Times New Roman" w:hAnsi="Times New Roman"/>
                <w:b/>
                <w:sz w:val="24"/>
                <w:szCs w:val="24"/>
                <w:lang w:val="kk-KZ"/>
              </w:rPr>
              <w:t>5-бап. Уәкілетті орган</w:t>
            </w:r>
          </w:p>
          <w:p w:rsidR="0013394B" w:rsidRPr="0013394B" w:rsidRDefault="0013394B" w:rsidP="00F27B71">
            <w:pPr>
              <w:spacing w:after="0" w:line="240" w:lineRule="auto"/>
              <w:ind w:firstLine="113"/>
              <w:jc w:val="both"/>
              <w:rPr>
                <w:rFonts w:ascii="Times New Roman" w:hAnsi="Times New Roman"/>
                <w:sz w:val="24"/>
                <w:szCs w:val="24"/>
                <w:lang w:val="kk-KZ"/>
              </w:rPr>
            </w:pPr>
            <w:r w:rsidRPr="0013394B">
              <w:rPr>
                <w:rFonts w:ascii="Times New Roman" w:hAnsi="Times New Roman"/>
                <w:sz w:val="24"/>
                <w:szCs w:val="24"/>
                <w:lang w:val="kk-KZ"/>
              </w:rPr>
              <w:t>2. Уәкілетті орган:</w:t>
            </w:r>
          </w:p>
          <w:p w:rsidR="0013394B" w:rsidRPr="0013394B" w:rsidRDefault="0013394B" w:rsidP="00F27B71">
            <w:pPr>
              <w:spacing w:after="0" w:line="240" w:lineRule="auto"/>
              <w:ind w:firstLine="113"/>
              <w:jc w:val="both"/>
              <w:rPr>
                <w:rFonts w:ascii="Times New Roman" w:hAnsi="Times New Roman"/>
                <w:sz w:val="24"/>
                <w:szCs w:val="24"/>
                <w:lang w:val="kk-KZ" w:eastAsia="ja-JP"/>
              </w:rPr>
            </w:pPr>
            <w:r w:rsidRPr="0013394B">
              <w:rPr>
                <w:rFonts w:ascii="Times New Roman" w:hAnsi="Times New Roman"/>
                <w:sz w:val="24"/>
                <w:szCs w:val="24"/>
                <w:lang w:val="kk-KZ"/>
              </w:rPr>
              <w:t xml:space="preserve">4) </w:t>
            </w:r>
            <w:r w:rsidRPr="001A0A00">
              <w:rPr>
                <w:rFonts w:ascii="Times New Roman" w:hAnsi="Times New Roman"/>
                <w:sz w:val="24"/>
                <w:szCs w:val="24"/>
                <w:lang w:val="kk-KZ"/>
              </w:rPr>
              <w:t>«</w:t>
            </w:r>
            <w:r w:rsidRPr="0013394B">
              <w:rPr>
                <w:rFonts w:ascii="Times New Roman" w:hAnsi="Times New Roman"/>
                <w:sz w:val="24"/>
                <w:szCs w:val="24"/>
                <w:lang w:val="kk-KZ"/>
              </w:rPr>
              <w:t>А</w:t>
            </w:r>
            <w:r w:rsidRPr="001A0A00">
              <w:rPr>
                <w:rFonts w:ascii="Times New Roman" w:hAnsi="Times New Roman"/>
                <w:sz w:val="24"/>
                <w:szCs w:val="24"/>
                <w:lang w:val="kk-KZ"/>
              </w:rPr>
              <w:t>»</w:t>
            </w:r>
            <w:r w:rsidRPr="0013394B">
              <w:rPr>
                <w:rFonts w:ascii="Times New Roman" w:hAnsi="Times New Roman"/>
                <w:sz w:val="24"/>
                <w:szCs w:val="24"/>
                <w:lang w:val="kk-KZ"/>
              </w:rPr>
              <w:t xml:space="preserve"> корпусының мемлекеттiк әкiмшілiк қызметінің кадр резервін қалыптастырады;</w:t>
            </w:r>
          </w:p>
        </w:tc>
        <w:tc>
          <w:tcPr>
            <w:tcW w:w="4394" w:type="dxa"/>
            <w:shd w:val="clear" w:color="auto" w:fill="auto"/>
          </w:tcPr>
          <w:p w:rsidR="0013394B" w:rsidRPr="0013394B" w:rsidRDefault="0013394B" w:rsidP="00F27B71">
            <w:pPr>
              <w:spacing w:after="0" w:line="240" w:lineRule="auto"/>
              <w:ind w:firstLine="113"/>
              <w:jc w:val="both"/>
              <w:rPr>
                <w:rFonts w:ascii="Times New Roman" w:hAnsi="Times New Roman"/>
                <w:b/>
                <w:sz w:val="24"/>
                <w:szCs w:val="24"/>
                <w:lang w:val="kk-KZ"/>
              </w:rPr>
            </w:pPr>
            <w:r w:rsidRPr="0013394B">
              <w:rPr>
                <w:rFonts w:ascii="Times New Roman" w:hAnsi="Times New Roman"/>
                <w:b/>
                <w:sz w:val="24"/>
                <w:szCs w:val="24"/>
                <w:lang w:val="kk-KZ"/>
              </w:rPr>
              <w:t>5-бап. Уәкілетті орган</w:t>
            </w:r>
          </w:p>
          <w:p w:rsidR="0013394B" w:rsidRPr="0013394B" w:rsidRDefault="0013394B" w:rsidP="00F27B71">
            <w:pPr>
              <w:spacing w:after="0" w:line="240" w:lineRule="auto"/>
              <w:ind w:firstLine="113"/>
              <w:jc w:val="both"/>
              <w:rPr>
                <w:rFonts w:ascii="Times New Roman" w:hAnsi="Times New Roman"/>
                <w:sz w:val="24"/>
                <w:szCs w:val="24"/>
                <w:lang w:val="kk-KZ"/>
              </w:rPr>
            </w:pPr>
            <w:r w:rsidRPr="0013394B">
              <w:rPr>
                <w:rFonts w:ascii="Times New Roman" w:hAnsi="Times New Roman"/>
                <w:sz w:val="24"/>
                <w:szCs w:val="24"/>
                <w:lang w:val="kk-KZ"/>
              </w:rPr>
              <w:t>2. Уәкілетті орган:</w:t>
            </w:r>
          </w:p>
          <w:p w:rsidR="0013394B" w:rsidRPr="001A0A00" w:rsidRDefault="0013394B" w:rsidP="00F27B71">
            <w:pPr>
              <w:spacing w:after="0" w:line="240" w:lineRule="auto"/>
              <w:ind w:firstLine="113"/>
              <w:jc w:val="both"/>
              <w:rPr>
                <w:rFonts w:ascii="Times New Roman" w:hAnsi="Times New Roman"/>
                <w:b/>
                <w:sz w:val="24"/>
                <w:szCs w:val="24"/>
                <w:lang w:val="kk-KZ" w:eastAsia="ja-JP"/>
              </w:rPr>
            </w:pPr>
            <w:r w:rsidRPr="001A0A00">
              <w:rPr>
                <w:rFonts w:ascii="Times New Roman" w:hAnsi="Times New Roman"/>
                <w:b/>
                <w:sz w:val="24"/>
                <w:szCs w:val="24"/>
              </w:rPr>
              <w:t>4)</w:t>
            </w:r>
            <w:r w:rsidRPr="001A0A00">
              <w:rPr>
                <w:rFonts w:ascii="Times New Roman" w:hAnsi="Times New Roman"/>
                <w:b/>
                <w:sz w:val="24"/>
                <w:szCs w:val="24"/>
                <w:lang w:val="kk-KZ"/>
              </w:rPr>
              <w:t>алып тасталсын</w:t>
            </w:r>
          </w:p>
        </w:tc>
        <w:tc>
          <w:tcPr>
            <w:tcW w:w="5104" w:type="dxa"/>
            <w:shd w:val="clear" w:color="auto" w:fill="auto"/>
          </w:tcPr>
          <w:p w:rsidR="0013394B" w:rsidRPr="001A0A00" w:rsidRDefault="0013394B"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 xml:space="preserve">Соңғы екі жылда «А» корпусына тағайындалуды талдау көрсеткендей, 66% кадрлар резервінен емес, конкурстан тыс тәрпіпте өткізіледі. </w:t>
            </w:r>
          </w:p>
          <w:p w:rsidR="0013394B" w:rsidRPr="001A0A00" w:rsidRDefault="0013394B"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Сонымен қатар, егер кадрлық резервтегі үміткерлер болса да, олар өздерінің салалық сипаттамалары негізінде мемлекеттік органдардың талаптарын әрдайым орындамайды..</w:t>
            </w:r>
          </w:p>
          <w:p w:rsidR="0013394B" w:rsidRPr="001A0A00" w:rsidRDefault="0013394B" w:rsidP="00F27B71">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Нәтижесінде көптеген резервтегілер жұмысқа орналасу мүмкіндігіне ие болмайынша, резервте тұру мерзімі аяқталғаннан кейін резервтен шығарылады.</w:t>
            </w:r>
          </w:p>
          <w:p w:rsidR="0013394B" w:rsidRPr="001A0A00" w:rsidRDefault="0013394B" w:rsidP="00F27B71">
            <w:pPr>
              <w:spacing w:after="0" w:line="240" w:lineRule="auto"/>
              <w:ind w:firstLine="113"/>
              <w:jc w:val="both"/>
              <w:rPr>
                <w:rFonts w:ascii="Times New Roman" w:hAnsi="Times New Roman"/>
                <w:sz w:val="24"/>
                <w:szCs w:val="24"/>
              </w:rPr>
            </w:pPr>
            <w:r w:rsidRPr="001A0A00">
              <w:rPr>
                <w:rFonts w:ascii="Times New Roman" w:hAnsi="Times New Roman"/>
                <w:sz w:val="24"/>
                <w:szCs w:val="24"/>
              </w:rPr>
              <w:t>Бұ</w:t>
            </w:r>
            <w:proofErr w:type="gramStart"/>
            <w:r w:rsidRPr="001A0A00">
              <w:rPr>
                <w:rFonts w:ascii="Times New Roman" w:hAnsi="Times New Roman"/>
                <w:sz w:val="24"/>
                <w:szCs w:val="24"/>
              </w:rPr>
              <w:t>л</w:t>
            </w:r>
            <w:proofErr w:type="gramEnd"/>
            <w:r w:rsidRPr="001A0A00">
              <w:rPr>
                <w:rFonts w:ascii="Times New Roman" w:hAnsi="Times New Roman"/>
                <w:sz w:val="24"/>
                <w:szCs w:val="24"/>
              </w:rPr>
              <w:t xml:space="preserve"> </w:t>
            </w:r>
            <w:r w:rsidRPr="001A0A00">
              <w:rPr>
                <w:rFonts w:ascii="Times New Roman" w:hAnsi="Times New Roman"/>
                <w:sz w:val="24"/>
                <w:szCs w:val="24"/>
                <w:lang w:val="kk-KZ"/>
              </w:rPr>
              <w:t>«</w:t>
            </w:r>
            <w:r w:rsidRPr="001A0A00">
              <w:rPr>
                <w:rFonts w:ascii="Times New Roman" w:hAnsi="Times New Roman"/>
                <w:sz w:val="24"/>
                <w:szCs w:val="24"/>
              </w:rPr>
              <w:t>А</w:t>
            </w:r>
            <w:r w:rsidRPr="001A0A00">
              <w:rPr>
                <w:rFonts w:ascii="Times New Roman" w:hAnsi="Times New Roman"/>
                <w:sz w:val="24"/>
                <w:szCs w:val="24"/>
                <w:lang w:val="kk-KZ"/>
              </w:rPr>
              <w:t>»</w:t>
            </w:r>
            <w:r w:rsidRPr="001A0A00">
              <w:rPr>
                <w:rFonts w:ascii="Times New Roman" w:hAnsi="Times New Roman"/>
                <w:sz w:val="24"/>
                <w:szCs w:val="24"/>
              </w:rPr>
              <w:t xml:space="preserve"> кадрлық резерв корпусының институтын жояды.</w:t>
            </w:r>
          </w:p>
          <w:p w:rsidR="0013394B" w:rsidRPr="001A0A00" w:rsidRDefault="0013394B" w:rsidP="000109C6">
            <w:pPr>
              <w:spacing w:after="0" w:line="240" w:lineRule="auto"/>
              <w:ind w:firstLine="113"/>
              <w:jc w:val="both"/>
              <w:rPr>
                <w:rFonts w:ascii="Times New Roman" w:hAnsi="Times New Roman"/>
                <w:sz w:val="24"/>
                <w:szCs w:val="24"/>
              </w:rPr>
            </w:pPr>
            <w:r w:rsidRPr="001A0A00">
              <w:rPr>
                <w:rFonts w:ascii="Times New Roman" w:hAnsi="Times New Roman"/>
                <w:sz w:val="24"/>
                <w:szCs w:val="24"/>
              </w:rPr>
              <w:t xml:space="preserve">Осыған байланысты </w:t>
            </w:r>
            <w:r w:rsidRPr="001A0A00">
              <w:rPr>
                <w:rFonts w:ascii="Times New Roman" w:hAnsi="Times New Roman"/>
                <w:sz w:val="24"/>
                <w:szCs w:val="24"/>
                <w:lang w:val="kk-KZ"/>
              </w:rPr>
              <w:t>«</w:t>
            </w:r>
            <w:r w:rsidRPr="001A0A00">
              <w:rPr>
                <w:rFonts w:ascii="Times New Roman" w:hAnsi="Times New Roman"/>
                <w:sz w:val="24"/>
                <w:szCs w:val="24"/>
              </w:rPr>
              <w:t>А</w:t>
            </w:r>
            <w:r w:rsidRPr="001A0A00">
              <w:rPr>
                <w:rFonts w:ascii="Times New Roman" w:hAnsi="Times New Roman"/>
                <w:sz w:val="24"/>
                <w:szCs w:val="24"/>
                <w:lang w:val="kk-KZ"/>
              </w:rPr>
              <w:t>»</w:t>
            </w:r>
            <w:r w:rsidRPr="001A0A00">
              <w:rPr>
                <w:rFonts w:ascii="Times New Roman" w:hAnsi="Times New Roman"/>
                <w:sz w:val="24"/>
                <w:szCs w:val="24"/>
              </w:rPr>
              <w:t xml:space="preserve"> корпусының </w:t>
            </w:r>
            <w:r w:rsidRPr="001A0A00">
              <w:rPr>
                <w:rFonts w:ascii="Times New Roman" w:hAnsi="Times New Roman"/>
                <w:sz w:val="24"/>
                <w:szCs w:val="24"/>
              </w:rPr>
              <w:lastRenderedPageBreak/>
              <w:t>резервті қалыптастырусыз бос лауазымға тікелей конкурстық і</w:t>
            </w:r>
            <w:proofErr w:type="gramStart"/>
            <w:r w:rsidRPr="001A0A00">
              <w:rPr>
                <w:rFonts w:ascii="Times New Roman" w:hAnsi="Times New Roman"/>
                <w:sz w:val="24"/>
                <w:szCs w:val="24"/>
              </w:rPr>
              <w:t>р</w:t>
            </w:r>
            <w:proofErr w:type="gramEnd"/>
            <w:r w:rsidRPr="001A0A00">
              <w:rPr>
                <w:rFonts w:ascii="Times New Roman" w:hAnsi="Times New Roman"/>
                <w:sz w:val="24"/>
                <w:szCs w:val="24"/>
              </w:rPr>
              <w:t>іктеу жүргізу ұсынылады.</w:t>
            </w:r>
          </w:p>
        </w:tc>
      </w:tr>
      <w:tr w:rsidR="00D27EA9" w:rsidRPr="00A015E3" w:rsidTr="0004376B">
        <w:tc>
          <w:tcPr>
            <w:tcW w:w="552" w:type="dxa"/>
            <w:shd w:val="clear" w:color="auto" w:fill="auto"/>
          </w:tcPr>
          <w:p w:rsidR="00D27EA9"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9</w:t>
            </w:r>
          </w:p>
        </w:tc>
        <w:tc>
          <w:tcPr>
            <w:tcW w:w="1292" w:type="dxa"/>
            <w:gridSpan w:val="3"/>
          </w:tcPr>
          <w:p w:rsidR="00D27EA9" w:rsidRPr="00B90165" w:rsidRDefault="00D27EA9" w:rsidP="00336B80">
            <w:pPr>
              <w:pStyle w:val="3"/>
              <w:spacing w:before="0" w:beforeAutospacing="0" w:after="0" w:afterAutospacing="0"/>
              <w:ind w:right="-109"/>
              <w:jc w:val="both"/>
              <w:rPr>
                <w:b w:val="0"/>
                <w:color w:val="000000"/>
                <w:sz w:val="24"/>
                <w:szCs w:val="24"/>
              </w:rPr>
            </w:pPr>
            <w:r w:rsidRPr="00B90165">
              <w:rPr>
                <w:b w:val="0"/>
                <w:color w:val="000000"/>
                <w:sz w:val="24"/>
                <w:szCs w:val="24"/>
                <w:lang w:val="kk-KZ"/>
              </w:rPr>
              <w:t xml:space="preserve">10-баптың 5) тармақшасы </w:t>
            </w:r>
          </w:p>
        </w:tc>
        <w:tc>
          <w:tcPr>
            <w:tcW w:w="4252" w:type="dxa"/>
            <w:shd w:val="clear" w:color="auto" w:fill="auto"/>
          </w:tcPr>
          <w:p w:rsidR="00D27EA9" w:rsidRPr="00B90165" w:rsidRDefault="00D27EA9" w:rsidP="008B2293">
            <w:pPr>
              <w:pStyle w:val="3"/>
              <w:spacing w:before="0" w:beforeAutospacing="0" w:after="0" w:afterAutospacing="0"/>
              <w:ind w:firstLine="459"/>
              <w:jc w:val="both"/>
              <w:rPr>
                <w:color w:val="000000"/>
                <w:sz w:val="24"/>
                <w:szCs w:val="24"/>
                <w:lang w:val="kk-KZ" w:eastAsia="en-US"/>
              </w:rPr>
            </w:pPr>
            <w:r w:rsidRPr="00B90165">
              <w:rPr>
                <w:color w:val="000000"/>
                <w:sz w:val="24"/>
                <w:szCs w:val="24"/>
                <w:lang w:val="kk-KZ"/>
              </w:rPr>
              <w:t>10-бап. Мемлекеттiк қызметшiлердiң негiзгi мiндеттерi</w:t>
            </w:r>
          </w:p>
          <w:p w:rsidR="00D27EA9" w:rsidRPr="00B90165" w:rsidRDefault="00D27EA9" w:rsidP="008B2293">
            <w:pPr>
              <w:pStyle w:val="3"/>
              <w:spacing w:before="0" w:beforeAutospacing="0" w:after="0" w:afterAutospacing="0"/>
              <w:ind w:firstLine="459"/>
              <w:jc w:val="both"/>
              <w:rPr>
                <w:b w:val="0"/>
                <w:color w:val="000000"/>
                <w:sz w:val="24"/>
                <w:szCs w:val="24"/>
                <w:lang w:val="kk-KZ"/>
              </w:rPr>
            </w:pPr>
            <w:r w:rsidRPr="00B90165">
              <w:rPr>
                <w:b w:val="0"/>
                <w:color w:val="000000"/>
                <w:sz w:val="24"/>
                <w:szCs w:val="24"/>
                <w:lang w:val="kk-KZ"/>
              </w:rPr>
              <w:t>Мемлекеттiк қызметшiлер:</w:t>
            </w:r>
          </w:p>
          <w:p w:rsidR="00D27EA9" w:rsidRPr="00972961" w:rsidRDefault="00D27EA9" w:rsidP="008B2293">
            <w:pPr>
              <w:pStyle w:val="a3"/>
              <w:spacing w:before="0" w:beforeAutospacing="0" w:after="0" w:afterAutospacing="0"/>
              <w:ind w:firstLine="459"/>
              <w:jc w:val="both"/>
              <w:rPr>
                <w:lang w:val="kk-KZ"/>
              </w:rPr>
            </w:pPr>
            <w:r w:rsidRPr="00972961">
              <w:rPr>
                <w:lang w:val="kk-KZ"/>
              </w:rPr>
              <w:t>…</w:t>
            </w:r>
          </w:p>
          <w:p w:rsidR="00D27EA9" w:rsidRPr="00B90165" w:rsidRDefault="00D27EA9" w:rsidP="008B2293">
            <w:pPr>
              <w:pStyle w:val="a3"/>
              <w:spacing w:before="0" w:beforeAutospacing="0" w:after="0" w:afterAutospacing="0"/>
              <w:ind w:firstLine="459"/>
              <w:jc w:val="both"/>
              <w:rPr>
                <w:lang w:val="kk-KZ"/>
              </w:rPr>
            </w:pPr>
            <w:r w:rsidRPr="00B90165">
              <w:rPr>
                <w:lang w:val="kk-KZ"/>
              </w:rPr>
              <w:t>5) лауазымдық өкілеттіктерін жүзеге асыру кезінде саяси партиялардың, қоғамдық және діни бірлестіктердің қызметінен бейтарап және тәуелсіз болуға;</w:t>
            </w:r>
          </w:p>
          <w:p w:rsidR="00336B80" w:rsidRPr="00B90165" w:rsidRDefault="00336B80" w:rsidP="008B2293">
            <w:pPr>
              <w:pStyle w:val="a3"/>
              <w:spacing w:before="0" w:beforeAutospacing="0" w:after="0" w:afterAutospacing="0"/>
              <w:ind w:firstLine="459"/>
              <w:jc w:val="both"/>
              <w:rPr>
                <w:bCs/>
                <w:lang w:val="kk-KZ"/>
              </w:rPr>
            </w:pPr>
          </w:p>
        </w:tc>
        <w:tc>
          <w:tcPr>
            <w:tcW w:w="4394" w:type="dxa"/>
            <w:shd w:val="clear" w:color="auto" w:fill="auto"/>
          </w:tcPr>
          <w:p w:rsidR="00D27EA9" w:rsidRPr="00B90165" w:rsidRDefault="00D27EA9" w:rsidP="008B2293">
            <w:pPr>
              <w:pStyle w:val="3"/>
              <w:spacing w:before="0" w:beforeAutospacing="0" w:after="0" w:afterAutospacing="0"/>
              <w:ind w:firstLine="459"/>
              <w:jc w:val="both"/>
              <w:rPr>
                <w:color w:val="000000"/>
                <w:sz w:val="24"/>
                <w:szCs w:val="24"/>
                <w:lang w:val="kk-KZ" w:eastAsia="en-US"/>
              </w:rPr>
            </w:pPr>
            <w:r w:rsidRPr="00B90165">
              <w:rPr>
                <w:color w:val="000000"/>
                <w:sz w:val="24"/>
                <w:szCs w:val="24"/>
                <w:lang w:val="kk-KZ"/>
              </w:rPr>
              <w:t>10-бап. Мемлекеттiк қызметшiлердiң негiзгi мiндеттерi</w:t>
            </w:r>
          </w:p>
          <w:p w:rsidR="00D27EA9" w:rsidRPr="00B90165" w:rsidRDefault="00D27EA9" w:rsidP="008B2293">
            <w:pPr>
              <w:pStyle w:val="3"/>
              <w:spacing w:before="0" w:beforeAutospacing="0" w:after="0" w:afterAutospacing="0"/>
              <w:ind w:firstLine="459"/>
              <w:jc w:val="both"/>
              <w:rPr>
                <w:b w:val="0"/>
                <w:color w:val="000000"/>
                <w:sz w:val="24"/>
                <w:szCs w:val="24"/>
                <w:lang w:val="kk-KZ"/>
              </w:rPr>
            </w:pPr>
            <w:r w:rsidRPr="00B90165">
              <w:rPr>
                <w:b w:val="0"/>
                <w:color w:val="000000"/>
                <w:sz w:val="24"/>
                <w:szCs w:val="24"/>
                <w:lang w:val="kk-KZ"/>
              </w:rPr>
              <w:t>Мемлекеттiк қызметшiлер:</w:t>
            </w:r>
          </w:p>
          <w:p w:rsidR="00F954D9" w:rsidRPr="00B90165" w:rsidRDefault="00F954D9" w:rsidP="008B2293">
            <w:pPr>
              <w:pStyle w:val="a3"/>
              <w:spacing w:before="0" w:beforeAutospacing="0" w:after="0" w:afterAutospacing="0"/>
              <w:ind w:firstLine="459"/>
              <w:jc w:val="both"/>
              <w:rPr>
                <w:lang w:val="kk-KZ"/>
              </w:rPr>
            </w:pPr>
            <w:r w:rsidRPr="00B90165">
              <w:rPr>
                <w:lang w:val="kk-KZ"/>
              </w:rPr>
              <w:t>...</w:t>
            </w:r>
          </w:p>
          <w:p w:rsidR="000D61DC" w:rsidRPr="00B90165" w:rsidRDefault="000D61DC" w:rsidP="008B2293">
            <w:pPr>
              <w:pStyle w:val="a3"/>
              <w:spacing w:before="0" w:beforeAutospacing="0" w:after="0" w:afterAutospacing="0"/>
              <w:ind w:firstLine="459"/>
              <w:jc w:val="both"/>
              <w:rPr>
                <w:lang w:val="kk-KZ"/>
              </w:rPr>
            </w:pPr>
            <w:r w:rsidRPr="00B90165">
              <w:rPr>
                <w:lang w:val="kk-KZ"/>
              </w:rPr>
              <w:t xml:space="preserve">5) лауазымдық өкілеттіктерін жүзеге асыру кезінде </w:t>
            </w:r>
            <w:r w:rsidR="00F954D9" w:rsidRPr="00B90165">
              <w:rPr>
                <w:bCs/>
                <w:lang w:val="kk-KZ"/>
              </w:rPr>
              <w:t xml:space="preserve">саяси партиялардың, </w:t>
            </w:r>
            <w:r w:rsidR="00F954D9" w:rsidRPr="00B90165">
              <w:rPr>
                <w:b/>
                <w:bCs/>
                <w:lang w:val="kk-KZ"/>
              </w:rPr>
              <w:t xml:space="preserve">діни бірлестіктердің және өзге де қоғамдық </w:t>
            </w:r>
            <w:r w:rsidR="00F954D9" w:rsidRPr="00B90165">
              <w:rPr>
                <w:bCs/>
                <w:lang w:val="kk-KZ"/>
              </w:rPr>
              <w:t xml:space="preserve">бірлестіктердің қызметінен </w:t>
            </w:r>
            <w:r w:rsidRPr="00B90165">
              <w:rPr>
                <w:lang w:val="kk-KZ"/>
              </w:rPr>
              <w:t>бейтарап және тәуелсіз болуға;</w:t>
            </w:r>
          </w:p>
          <w:p w:rsidR="00D27EA9" w:rsidRPr="00B90165" w:rsidRDefault="00D27EA9" w:rsidP="00F8413D">
            <w:pPr>
              <w:pStyle w:val="a3"/>
              <w:spacing w:before="0" w:beforeAutospacing="0" w:after="0" w:afterAutospacing="0"/>
              <w:ind w:firstLine="459"/>
              <w:jc w:val="both"/>
              <w:rPr>
                <w:bCs/>
                <w:lang w:val="kk-KZ"/>
              </w:rPr>
            </w:pPr>
          </w:p>
        </w:tc>
        <w:tc>
          <w:tcPr>
            <w:tcW w:w="5104" w:type="dxa"/>
            <w:shd w:val="clear" w:color="auto" w:fill="auto"/>
          </w:tcPr>
          <w:p w:rsidR="00B25926" w:rsidRPr="00B90165" w:rsidRDefault="00B25926" w:rsidP="00B25926">
            <w:pPr>
              <w:tabs>
                <w:tab w:val="left" w:pos="4095"/>
              </w:tabs>
              <w:spacing w:after="0" w:line="240" w:lineRule="auto"/>
              <w:ind w:firstLine="459"/>
              <w:jc w:val="both"/>
              <w:rPr>
                <w:rFonts w:ascii="Times New Roman" w:hAnsi="Times New Roman"/>
                <w:sz w:val="24"/>
                <w:szCs w:val="24"/>
                <w:lang w:val="kk-KZ"/>
              </w:rPr>
            </w:pPr>
            <w:r w:rsidRPr="00B90165">
              <w:rPr>
                <w:rFonts w:ascii="Times New Roman" w:hAnsi="Times New Roman"/>
                <w:sz w:val="24"/>
                <w:szCs w:val="24"/>
                <w:lang w:val="kk-KZ"/>
              </w:rPr>
              <w:t xml:space="preserve">«Қоғамдық бірлестіктер туралы» Заңның </w:t>
            </w:r>
            <w:r w:rsidRPr="00B90165">
              <w:rPr>
                <w:rFonts w:ascii="Times New Roman" w:hAnsi="Times New Roman"/>
                <w:sz w:val="24"/>
                <w:szCs w:val="24"/>
                <w:lang w:val="kk-KZ"/>
              </w:rPr>
              <w:br/>
              <w:t xml:space="preserve">2-бабы Қазақстан Республикасындағы қоғамдық бірлестіктер деп </w:t>
            </w:r>
            <w:r w:rsidRPr="00B90165">
              <w:rPr>
                <w:rFonts w:ascii="Times New Roman" w:hAnsi="Times New Roman"/>
                <w:b/>
                <w:sz w:val="24"/>
                <w:szCs w:val="24"/>
                <w:lang w:val="kk-KZ"/>
              </w:rPr>
              <w:t>саяси партиялар</w:t>
            </w:r>
            <w:r w:rsidRPr="00B90165">
              <w:rPr>
                <w:rFonts w:ascii="Times New Roman" w:hAnsi="Times New Roman"/>
                <w:sz w:val="24"/>
                <w:szCs w:val="24"/>
                <w:lang w:val="kk-KZ"/>
              </w:rPr>
              <w:t>, кәсіптік одақтар және азаматтардың заңдарға қайшы келмейтін жалпы мақсаттарға қол жеткізу үшін ерікті негізде құрылған басқа да бірлестіктері танылады деп белгілейді.</w:t>
            </w:r>
          </w:p>
          <w:p w:rsidR="00B25926" w:rsidRPr="00B90165" w:rsidRDefault="00B25926" w:rsidP="00B25926">
            <w:pPr>
              <w:tabs>
                <w:tab w:val="left" w:pos="4095"/>
              </w:tabs>
              <w:spacing w:after="0" w:line="240" w:lineRule="auto"/>
              <w:ind w:firstLine="459"/>
              <w:jc w:val="both"/>
              <w:rPr>
                <w:rFonts w:ascii="Times New Roman" w:hAnsi="Times New Roman"/>
                <w:sz w:val="24"/>
                <w:szCs w:val="24"/>
                <w:lang w:val="kk-KZ"/>
              </w:rPr>
            </w:pPr>
            <w:r w:rsidRPr="00B90165">
              <w:rPr>
                <w:rFonts w:ascii="Times New Roman" w:hAnsi="Times New Roman"/>
                <w:sz w:val="24"/>
                <w:szCs w:val="24"/>
                <w:lang w:val="kk-KZ"/>
              </w:rPr>
              <w:t>Бұдан басқа, «Қоғамдық бірлестіктер туралы» Заңның 3-бабына сәйкес осы Заңның күшi азаматтардың бастамасымен құрылған барлық қоғамдық бiрлестiктерге қолданылады, бұған дiни бiрлестiктер, құрылу тәртiбi мен қызметi өзге заң актiлерiмен белгiленетiн өзiн-өзi басқару органдары мен қоғамдық ынталы органдар кiрмейдi.</w:t>
            </w:r>
          </w:p>
          <w:p w:rsidR="00B25926" w:rsidRPr="00B90165" w:rsidRDefault="00B25926" w:rsidP="00B25926">
            <w:pPr>
              <w:tabs>
                <w:tab w:val="left" w:pos="4095"/>
              </w:tabs>
              <w:spacing w:after="0" w:line="240" w:lineRule="auto"/>
              <w:ind w:firstLine="459"/>
              <w:jc w:val="both"/>
              <w:rPr>
                <w:rFonts w:ascii="Times New Roman" w:hAnsi="Times New Roman"/>
                <w:sz w:val="24"/>
                <w:szCs w:val="24"/>
                <w:lang w:val="kk-KZ"/>
              </w:rPr>
            </w:pPr>
            <w:r w:rsidRPr="00B90165">
              <w:rPr>
                <w:rFonts w:ascii="Times New Roman" w:hAnsi="Times New Roman"/>
                <w:sz w:val="24"/>
                <w:szCs w:val="24"/>
                <w:lang w:val="kk-KZ"/>
              </w:rPr>
              <w:t>Жоғарыда аталғандарды негізге ала отырып, саяси партиялар және діни бірлестектер қоғамдық бірлестіктер болып табылады.</w:t>
            </w:r>
          </w:p>
          <w:p w:rsidR="00D27EA9" w:rsidRPr="00B90165" w:rsidRDefault="00B25926" w:rsidP="00B25926">
            <w:pPr>
              <w:tabs>
                <w:tab w:val="left" w:pos="4095"/>
              </w:tabs>
              <w:spacing w:after="0" w:line="240" w:lineRule="auto"/>
              <w:ind w:firstLine="459"/>
              <w:jc w:val="both"/>
              <w:rPr>
                <w:rFonts w:ascii="Times New Roman" w:hAnsi="Times New Roman"/>
                <w:sz w:val="24"/>
                <w:szCs w:val="24"/>
                <w:lang w:val="kk-KZ"/>
              </w:rPr>
            </w:pPr>
            <w:r w:rsidRPr="00B90165">
              <w:rPr>
                <w:rFonts w:ascii="Times New Roman" w:hAnsi="Times New Roman"/>
                <w:sz w:val="24"/>
                <w:szCs w:val="24"/>
                <w:lang w:val="kk-KZ"/>
              </w:rPr>
              <w:t>Осыған байланысты, 2-тармақтың редакциясын «Қоғамдық бірлестіктер туралы» Заңға сәйкестендіру қажет.</w:t>
            </w:r>
          </w:p>
        </w:tc>
      </w:tr>
      <w:tr w:rsidR="00566233" w:rsidRPr="00A015E3" w:rsidTr="0004376B">
        <w:tc>
          <w:tcPr>
            <w:tcW w:w="552" w:type="dxa"/>
            <w:shd w:val="clear" w:color="auto" w:fill="auto"/>
          </w:tcPr>
          <w:p w:rsidR="00566233"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t>10</w:t>
            </w:r>
          </w:p>
        </w:tc>
        <w:tc>
          <w:tcPr>
            <w:tcW w:w="1292" w:type="dxa"/>
            <w:gridSpan w:val="3"/>
          </w:tcPr>
          <w:p w:rsidR="00566233" w:rsidRPr="0013394B" w:rsidRDefault="00566233" w:rsidP="00F27B71">
            <w:pPr>
              <w:spacing w:after="0" w:line="240" w:lineRule="auto"/>
              <w:ind w:firstLine="3"/>
              <w:jc w:val="both"/>
              <w:rPr>
                <w:rFonts w:ascii="Times New Roman" w:hAnsi="Times New Roman"/>
                <w:color w:val="000000"/>
                <w:sz w:val="24"/>
                <w:szCs w:val="24"/>
                <w:lang w:val="kk-KZ"/>
              </w:rPr>
            </w:pPr>
            <w:r w:rsidRPr="004F3F00">
              <w:rPr>
                <w:rFonts w:ascii="Times New Roman" w:hAnsi="Times New Roman"/>
                <w:color w:val="000000"/>
                <w:sz w:val="24"/>
                <w:szCs w:val="24"/>
              </w:rPr>
              <w:t>10</w:t>
            </w:r>
            <w:r w:rsidR="0013394B">
              <w:rPr>
                <w:rFonts w:ascii="Times New Roman" w:hAnsi="Times New Roman"/>
                <w:color w:val="000000"/>
                <w:sz w:val="24"/>
                <w:szCs w:val="24"/>
                <w:lang w:val="kk-KZ"/>
              </w:rPr>
              <w:t>-бабы</w:t>
            </w:r>
          </w:p>
        </w:tc>
        <w:tc>
          <w:tcPr>
            <w:tcW w:w="4252" w:type="dxa"/>
            <w:shd w:val="clear" w:color="auto" w:fill="auto"/>
          </w:tcPr>
          <w:p w:rsidR="0013394B" w:rsidRPr="00972961" w:rsidRDefault="0013394B" w:rsidP="0013394B">
            <w:pPr>
              <w:spacing w:after="0" w:line="240" w:lineRule="auto"/>
              <w:outlineLvl w:val="2"/>
              <w:rPr>
                <w:rFonts w:ascii="Times New Roman" w:eastAsia="Times New Roman" w:hAnsi="Times New Roman"/>
                <w:b/>
                <w:bCs/>
                <w:sz w:val="27"/>
                <w:szCs w:val="27"/>
                <w:lang w:val="kk-KZ" w:eastAsia="ru-RU"/>
              </w:rPr>
            </w:pPr>
            <w:r w:rsidRPr="00972961">
              <w:rPr>
                <w:rFonts w:ascii="Times New Roman" w:eastAsia="Times New Roman" w:hAnsi="Times New Roman"/>
                <w:b/>
                <w:bCs/>
                <w:sz w:val="27"/>
                <w:szCs w:val="27"/>
                <w:lang w:val="kk-KZ" w:eastAsia="ru-RU"/>
              </w:rPr>
              <w:t>10-бап. Мемлекеттiк қызметшiлердiң негiзгi мiндеттерi</w:t>
            </w:r>
          </w:p>
          <w:p w:rsidR="0013394B" w:rsidRPr="00972961" w:rsidRDefault="0013394B" w:rsidP="0013394B">
            <w:pPr>
              <w:spacing w:after="0" w:line="240" w:lineRule="auto"/>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Мемлекеттiк қызметшiлер:</w:t>
            </w:r>
          </w:p>
          <w:p w:rsidR="00566233" w:rsidRPr="00972961" w:rsidRDefault="00566233" w:rsidP="0013394B">
            <w:pPr>
              <w:spacing w:after="0" w:line="240" w:lineRule="auto"/>
              <w:ind w:firstLine="459"/>
              <w:jc w:val="both"/>
              <w:rPr>
                <w:rFonts w:ascii="Times New Roman" w:hAnsi="Times New Roman"/>
                <w:color w:val="000000"/>
                <w:sz w:val="24"/>
                <w:szCs w:val="24"/>
                <w:lang w:val="kk-KZ"/>
              </w:rPr>
            </w:pPr>
            <w:r w:rsidRPr="00972961">
              <w:rPr>
                <w:rFonts w:ascii="Times New Roman" w:hAnsi="Times New Roman"/>
                <w:color w:val="000000"/>
                <w:sz w:val="24"/>
                <w:szCs w:val="24"/>
                <w:lang w:val="kk-KZ"/>
              </w:rPr>
              <w:t>…</w:t>
            </w:r>
          </w:p>
          <w:p w:rsidR="00566233" w:rsidRPr="00972961" w:rsidRDefault="0013394B" w:rsidP="0013394B">
            <w:pPr>
              <w:spacing w:after="0" w:line="240" w:lineRule="auto"/>
              <w:ind w:firstLine="459"/>
              <w:jc w:val="both"/>
              <w:rPr>
                <w:rFonts w:ascii="Times New Roman" w:hAnsi="Times New Roman"/>
                <w:color w:val="000000"/>
                <w:sz w:val="24"/>
                <w:szCs w:val="24"/>
                <w:lang w:val="kk-KZ"/>
              </w:rPr>
            </w:pPr>
            <w:r w:rsidRPr="00972961">
              <w:rPr>
                <w:rFonts w:ascii="Times New Roman" w:hAnsi="Times New Roman"/>
                <w:sz w:val="24"/>
                <w:szCs w:val="24"/>
                <w:lang w:val="kk-KZ"/>
              </w:rPr>
              <w:t xml:space="preserve">13) өздеріне мәлім болған сыбайлас жемқорлық құқық бұзушылық жағдайлары туралы өздері жұмыс істейтін мемлекеттік орган басшылығының және (немесе) құқық </w:t>
            </w:r>
            <w:r w:rsidRPr="00972961">
              <w:rPr>
                <w:rFonts w:ascii="Times New Roman" w:hAnsi="Times New Roman"/>
                <w:sz w:val="24"/>
                <w:szCs w:val="24"/>
                <w:lang w:val="kk-KZ"/>
              </w:rPr>
              <w:lastRenderedPageBreak/>
              <w:t>қорғау органдарының назарына дереу жеткізуге;</w:t>
            </w:r>
          </w:p>
        </w:tc>
        <w:tc>
          <w:tcPr>
            <w:tcW w:w="4394" w:type="dxa"/>
            <w:shd w:val="clear" w:color="auto" w:fill="auto"/>
          </w:tcPr>
          <w:p w:rsidR="0013394B" w:rsidRPr="00972961" w:rsidRDefault="0013394B" w:rsidP="0013394B">
            <w:pPr>
              <w:spacing w:after="0" w:line="240" w:lineRule="auto"/>
              <w:outlineLvl w:val="2"/>
              <w:rPr>
                <w:rFonts w:ascii="Times New Roman" w:eastAsia="Times New Roman" w:hAnsi="Times New Roman"/>
                <w:b/>
                <w:bCs/>
                <w:sz w:val="27"/>
                <w:szCs w:val="27"/>
                <w:lang w:val="kk-KZ" w:eastAsia="ru-RU"/>
              </w:rPr>
            </w:pPr>
            <w:r w:rsidRPr="00972961">
              <w:rPr>
                <w:rFonts w:ascii="Times New Roman" w:eastAsia="Times New Roman" w:hAnsi="Times New Roman"/>
                <w:b/>
                <w:bCs/>
                <w:sz w:val="27"/>
                <w:szCs w:val="27"/>
                <w:lang w:val="kk-KZ" w:eastAsia="ru-RU"/>
              </w:rPr>
              <w:lastRenderedPageBreak/>
              <w:t>10-бап. Мемлекеттiк қызметшiлердiң негiзгi мiндеттерi</w:t>
            </w:r>
          </w:p>
          <w:p w:rsidR="0013394B" w:rsidRDefault="0013394B" w:rsidP="0013394B">
            <w:pPr>
              <w:spacing w:after="0" w:line="240" w:lineRule="auto"/>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Мемлекеттiк қызметшiлер:</w:t>
            </w:r>
          </w:p>
          <w:p w:rsidR="00566233" w:rsidRPr="00972961" w:rsidRDefault="00566233" w:rsidP="0013394B">
            <w:pPr>
              <w:spacing w:after="0" w:line="240" w:lineRule="auto"/>
              <w:rPr>
                <w:rFonts w:ascii="Times New Roman" w:hAnsi="Times New Roman"/>
                <w:color w:val="000000"/>
                <w:sz w:val="24"/>
                <w:szCs w:val="24"/>
                <w:lang w:val="kk-KZ"/>
              </w:rPr>
            </w:pPr>
            <w:r w:rsidRPr="00972961">
              <w:rPr>
                <w:rFonts w:ascii="Times New Roman" w:hAnsi="Times New Roman"/>
                <w:color w:val="000000"/>
                <w:sz w:val="24"/>
                <w:szCs w:val="24"/>
                <w:lang w:val="kk-KZ"/>
              </w:rPr>
              <w:t>…</w:t>
            </w:r>
          </w:p>
          <w:p w:rsidR="00566233" w:rsidRPr="00972961" w:rsidRDefault="0013394B" w:rsidP="0013394B">
            <w:pPr>
              <w:spacing w:after="0" w:line="240" w:lineRule="auto"/>
              <w:ind w:firstLine="459"/>
              <w:jc w:val="both"/>
              <w:rPr>
                <w:rFonts w:ascii="Times New Roman" w:hAnsi="Times New Roman"/>
                <w:b/>
                <w:sz w:val="24"/>
                <w:szCs w:val="24"/>
                <w:lang w:val="kk-KZ"/>
              </w:rPr>
            </w:pPr>
            <w:r w:rsidRPr="00972961">
              <w:rPr>
                <w:rFonts w:ascii="Times New Roman" w:hAnsi="Times New Roman"/>
                <w:sz w:val="24"/>
                <w:szCs w:val="24"/>
                <w:lang w:val="kk-KZ"/>
              </w:rPr>
              <w:t>13) өздеріне мәлім болған сыбайлас жемқорлық құқық бұзушылық жағдайлары туралы өздері жұмыс істейтін мемлекеттік орган басшылығының</w:t>
            </w:r>
            <w:r w:rsidR="00C10A4C">
              <w:rPr>
                <w:rFonts w:ascii="Times New Roman" w:hAnsi="Times New Roman"/>
                <w:sz w:val="24"/>
                <w:szCs w:val="24"/>
                <w:lang w:val="kk-KZ"/>
              </w:rPr>
              <w:t xml:space="preserve">, </w:t>
            </w:r>
            <w:r w:rsidR="00C10A4C" w:rsidRPr="00C10A4C">
              <w:rPr>
                <w:rFonts w:ascii="Times New Roman" w:hAnsi="Times New Roman"/>
                <w:b/>
                <w:sz w:val="24"/>
                <w:szCs w:val="24"/>
                <w:lang w:val="kk-KZ"/>
              </w:rPr>
              <w:t>жоғарғы басшысыны</w:t>
            </w:r>
            <w:r w:rsidRPr="00972961">
              <w:rPr>
                <w:rFonts w:ascii="Times New Roman" w:hAnsi="Times New Roman"/>
                <w:sz w:val="24"/>
                <w:szCs w:val="24"/>
                <w:lang w:val="kk-KZ"/>
              </w:rPr>
              <w:t xml:space="preserve"> </w:t>
            </w:r>
            <w:r w:rsidRPr="00972961">
              <w:rPr>
                <w:rFonts w:ascii="Times New Roman" w:hAnsi="Times New Roman"/>
                <w:sz w:val="24"/>
                <w:szCs w:val="24"/>
                <w:lang w:val="kk-KZ"/>
              </w:rPr>
              <w:lastRenderedPageBreak/>
              <w:t>және (немесе) құқық қорғау органдарының назарына дереу жеткізуге;</w:t>
            </w:r>
          </w:p>
        </w:tc>
        <w:tc>
          <w:tcPr>
            <w:tcW w:w="5104" w:type="dxa"/>
            <w:shd w:val="clear" w:color="auto" w:fill="auto"/>
          </w:tcPr>
          <w:p w:rsidR="00CA6291" w:rsidRPr="00972961" w:rsidRDefault="00CA6291" w:rsidP="00CA6291">
            <w:pPr>
              <w:shd w:val="clear" w:color="auto" w:fill="FFFFFF"/>
              <w:tabs>
                <w:tab w:val="left" w:pos="426"/>
              </w:tabs>
              <w:spacing w:after="0" w:line="240" w:lineRule="auto"/>
              <w:ind w:firstLine="459"/>
              <w:jc w:val="both"/>
              <w:rPr>
                <w:rFonts w:ascii="Times New Roman" w:hAnsi="Times New Roman"/>
                <w:sz w:val="24"/>
                <w:szCs w:val="24"/>
                <w:lang w:val="kk-KZ"/>
              </w:rPr>
            </w:pPr>
            <w:r w:rsidRPr="00972961">
              <w:rPr>
                <w:rFonts w:ascii="Times New Roman" w:hAnsi="Times New Roman"/>
                <w:sz w:val="24"/>
                <w:szCs w:val="24"/>
                <w:lang w:val="kk-KZ"/>
              </w:rPr>
              <w:lastRenderedPageBreak/>
              <w:t>Орталық мемлекеттік органдардың аумақтық бөлімшелерінің басшыларына мүмкіндік беру мақсатында тиісті орталық мемлекеттік органның басшысын хабардар етсін.</w:t>
            </w:r>
          </w:p>
          <w:p w:rsidR="00CA6291" w:rsidRPr="00972961" w:rsidRDefault="00CA6291" w:rsidP="00CA6291">
            <w:pPr>
              <w:shd w:val="clear" w:color="auto" w:fill="FFFFFF"/>
              <w:tabs>
                <w:tab w:val="left" w:pos="426"/>
              </w:tabs>
              <w:spacing w:after="0" w:line="240" w:lineRule="auto"/>
              <w:ind w:firstLine="459"/>
              <w:jc w:val="both"/>
              <w:rPr>
                <w:rFonts w:ascii="Times New Roman" w:hAnsi="Times New Roman"/>
                <w:sz w:val="24"/>
                <w:szCs w:val="24"/>
                <w:highlight w:val="yellow"/>
                <w:lang w:val="kk-KZ"/>
              </w:rPr>
            </w:pPr>
            <w:r w:rsidRPr="00972961">
              <w:rPr>
                <w:rFonts w:ascii="Times New Roman" w:hAnsi="Times New Roman"/>
                <w:sz w:val="24"/>
                <w:szCs w:val="24"/>
                <w:lang w:val="kk-KZ"/>
              </w:rPr>
              <w:t>Жоғары тұрған басшыны ақпараттандыру мүмкіндігі Мемлекеттік қызмет туралы Заңның 52-бабында көзделген.</w:t>
            </w:r>
          </w:p>
          <w:p w:rsidR="00566233" w:rsidRPr="00972961" w:rsidRDefault="00566233" w:rsidP="00F27B71">
            <w:pPr>
              <w:shd w:val="clear" w:color="auto" w:fill="FFFFFF"/>
              <w:tabs>
                <w:tab w:val="left" w:pos="426"/>
              </w:tabs>
              <w:spacing w:after="0" w:line="240" w:lineRule="auto"/>
              <w:ind w:firstLine="459"/>
              <w:jc w:val="both"/>
              <w:rPr>
                <w:rFonts w:ascii="Times New Roman" w:hAnsi="Times New Roman"/>
                <w:sz w:val="24"/>
                <w:szCs w:val="24"/>
                <w:highlight w:val="yellow"/>
                <w:lang w:val="kk-KZ"/>
              </w:rPr>
            </w:pPr>
          </w:p>
        </w:tc>
      </w:tr>
      <w:tr w:rsidR="00C10A4C" w:rsidRPr="00B90165" w:rsidTr="0004376B">
        <w:tc>
          <w:tcPr>
            <w:tcW w:w="552" w:type="dxa"/>
            <w:shd w:val="clear" w:color="auto" w:fill="auto"/>
          </w:tcPr>
          <w:p w:rsidR="00C10A4C" w:rsidRPr="00B90165" w:rsidRDefault="004E35F3" w:rsidP="004F73D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11</w:t>
            </w:r>
          </w:p>
        </w:tc>
        <w:tc>
          <w:tcPr>
            <w:tcW w:w="1292" w:type="dxa"/>
            <w:gridSpan w:val="3"/>
          </w:tcPr>
          <w:p w:rsidR="00C10A4C" w:rsidRPr="00FF2B74" w:rsidRDefault="00C10A4C" w:rsidP="00F27B71">
            <w:pPr>
              <w:spacing w:after="0" w:line="240" w:lineRule="auto"/>
              <w:ind w:firstLine="3"/>
              <w:jc w:val="both"/>
              <w:rPr>
                <w:rFonts w:ascii="Times New Roman" w:hAnsi="Times New Roman"/>
                <w:color w:val="000000"/>
                <w:sz w:val="24"/>
                <w:szCs w:val="24"/>
                <w:lang w:val="kk-KZ"/>
              </w:rPr>
            </w:pPr>
            <w:r>
              <w:rPr>
                <w:rFonts w:ascii="Times New Roman" w:hAnsi="Times New Roman"/>
                <w:color w:val="000000"/>
                <w:sz w:val="24"/>
                <w:szCs w:val="24"/>
                <w:lang w:val="kk-KZ"/>
              </w:rPr>
              <w:t>12</w:t>
            </w:r>
            <w:r w:rsidR="00582706">
              <w:rPr>
                <w:rFonts w:ascii="Times New Roman" w:hAnsi="Times New Roman"/>
                <w:color w:val="000000"/>
                <w:sz w:val="24"/>
                <w:szCs w:val="24"/>
                <w:lang w:val="kk-KZ"/>
              </w:rPr>
              <w:t>-бабы</w:t>
            </w:r>
          </w:p>
        </w:tc>
        <w:tc>
          <w:tcPr>
            <w:tcW w:w="4252" w:type="dxa"/>
            <w:shd w:val="clear" w:color="auto" w:fill="auto"/>
          </w:tcPr>
          <w:p w:rsidR="00582706" w:rsidRPr="00582706" w:rsidRDefault="00582706" w:rsidP="00582706">
            <w:pPr>
              <w:spacing w:after="0" w:line="240" w:lineRule="auto"/>
              <w:jc w:val="both"/>
              <w:outlineLvl w:val="2"/>
              <w:rPr>
                <w:rFonts w:ascii="Times New Roman" w:eastAsia="Times New Roman" w:hAnsi="Times New Roman"/>
                <w:b/>
                <w:bCs/>
                <w:sz w:val="24"/>
                <w:szCs w:val="24"/>
                <w:lang w:val="kk-KZ" w:eastAsia="ru-RU"/>
              </w:rPr>
            </w:pPr>
            <w:r w:rsidRPr="00582706">
              <w:rPr>
                <w:rFonts w:ascii="Times New Roman" w:eastAsia="Times New Roman" w:hAnsi="Times New Roman"/>
                <w:b/>
                <w:bCs/>
                <w:sz w:val="24"/>
                <w:szCs w:val="24"/>
                <w:lang w:val="kk-KZ" w:eastAsia="ru-RU"/>
              </w:rPr>
              <w:t>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p w:rsidR="00582706" w:rsidRDefault="00582706" w:rsidP="00582706">
            <w:pPr>
              <w:numPr>
                <w:ilvl w:val="0"/>
                <w:numId w:val="24"/>
              </w:numPr>
              <w:spacing w:after="0" w:line="240" w:lineRule="auto"/>
              <w:ind w:left="0" w:firstLine="0"/>
              <w:jc w:val="both"/>
              <w:rPr>
                <w:rFonts w:ascii="Times New Roman" w:eastAsia="Times New Roman" w:hAnsi="Times New Roman"/>
                <w:sz w:val="24"/>
                <w:szCs w:val="24"/>
                <w:lang w:val="kk-KZ" w:eastAsia="ru-RU"/>
              </w:rPr>
            </w:pPr>
            <w:r w:rsidRPr="00582706">
              <w:rPr>
                <w:rFonts w:ascii="Times New Roman" w:eastAsia="Times New Roman" w:hAnsi="Times New Roman"/>
                <w:sz w:val="24"/>
                <w:szCs w:val="24"/>
                <w:lang w:val="kk-KZ" w:eastAsia="ru-RU"/>
              </w:rPr>
              <w:t>Министрліктердің жауапты хатшыларының мәртебесі мен өкілеттігін Қазақстан Республикасының Президенті белгілейді.</w:t>
            </w:r>
          </w:p>
          <w:p w:rsidR="00582706" w:rsidRPr="00972961" w:rsidRDefault="00C10A4C" w:rsidP="00582706">
            <w:pPr>
              <w:pStyle w:val="a3"/>
              <w:spacing w:before="0" w:beforeAutospacing="0" w:after="0" w:afterAutospacing="0"/>
              <w:jc w:val="both"/>
              <w:rPr>
                <w:lang w:val="kk-KZ"/>
              </w:rPr>
            </w:pPr>
            <w:r w:rsidRPr="000E3D1A">
              <w:rPr>
                <w:b/>
                <w:lang w:val="kk-KZ" w:eastAsia="ru-RU"/>
              </w:rPr>
              <w:t>    </w:t>
            </w:r>
            <w:r w:rsidR="00582706" w:rsidRPr="00972961">
              <w:rPr>
                <w:lang w:val="kk-KZ"/>
              </w:rPr>
              <w:t>2. Орталық мемлекеттік органдардың аппарат басшыларының өкілеттіктеріне:</w:t>
            </w:r>
          </w:p>
          <w:p w:rsidR="00582706" w:rsidRPr="00972961" w:rsidRDefault="00582706" w:rsidP="00582706">
            <w:pPr>
              <w:pStyle w:val="a3"/>
              <w:spacing w:before="0" w:beforeAutospacing="0" w:after="0" w:afterAutospacing="0"/>
              <w:jc w:val="both"/>
              <w:rPr>
                <w:lang w:val="kk-KZ"/>
              </w:rPr>
            </w:pPr>
            <w:r w:rsidRPr="00972961">
              <w:rPr>
                <w:lang w:val="kk-KZ"/>
              </w:rPr>
              <w:t>    1) мемлекеттік органға жүктелген мақсаттарды іске асыруды ұйымдастыру;</w:t>
            </w:r>
          </w:p>
          <w:p w:rsidR="00582706" w:rsidRPr="00972961" w:rsidRDefault="00582706" w:rsidP="00582706">
            <w:pPr>
              <w:pStyle w:val="a3"/>
              <w:spacing w:before="0" w:beforeAutospacing="0" w:after="0" w:afterAutospacing="0"/>
              <w:jc w:val="both"/>
              <w:rPr>
                <w:lang w:val="kk-KZ"/>
              </w:rPr>
            </w:pPr>
            <w:r w:rsidRPr="00972961">
              <w:rPr>
                <w:lang w:val="kk-KZ"/>
              </w:rPr>
              <w:t>    2) өз құзыреті шегінде мемлекеттік органдардың құрылымдық бөлімшелерінің қызметін ұйымдастыру, үйлестіру және бақылау;</w:t>
            </w:r>
          </w:p>
          <w:p w:rsidR="00582706" w:rsidRPr="00972961" w:rsidRDefault="00582706" w:rsidP="00582706">
            <w:pPr>
              <w:pStyle w:val="a3"/>
              <w:spacing w:before="0" w:beforeAutospacing="0" w:after="0" w:afterAutospacing="0"/>
              <w:jc w:val="both"/>
              <w:rPr>
                <w:lang w:val="kk-KZ"/>
              </w:rPr>
            </w:pPr>
            <w:r w:rsidRPr="00972961">
              <w:rPr>
                <w:lang w:val="kk-KZ"/>
              </w:rPr>
              <w:t>    3) мемлекеттік органның құрылымдық бөлімшелері туралы ережелерді бекіту;</w:t>
            </w:r>
          </w:p>
          <w:p w:rsidR="00582706" w:rsidRPr="00972961" w:rsidRDefault="00582706" w:rsidP="00582706">
            <w:pPr>
              <w:pStyle w:val="a3"/>
              <w:spacing w:before="0" w:beforeAutospacing="0" w:after="0" w:afterAutospacing="0"/>
              <w:jc w:val="both"/>
              <w:rPr>
                <w:lang w:val="kk-KZ"/>
              </w:rPr>
            </w:pPr>
            <w:r w:rsidRPr="00972961">
              <w:rPr>
                <w:lang w:val="kk-KZ"/>
              </w:rPr>
              <w:t xml:space="preserve">    4) егер Қазақстан Республикасының заңдарында өзгеше белгіленбесе, мемлекеттік органның </w:t>
            </w:r>
            <w:r>
              <w:rPr>
                <w:lang w:val="kk-KZ"/>
              </w:rPr>
              <w:t>«</w:t>
            </w:r>
            <w:r w:rsidRPr="00972961">
              <w:rPr>
                <w:lang w:val="kk-KZ"/>
              </w:rPr>
              <w:t>Б</w:t>
            </w:r>
            <w:r>
              <w:rPr>
                <w:lang w:val="kk-KZ"/>
              </w:rPr>
              <w:t>»</w:t>
            </w:r>
            <w:r w:rsidRPr="00972961">
              <w:rPr>
                <w:lang w:val="kk-KZ"/>
              </w:rPr>
              <w:t xml:space="preserve"> корпусының мемлекеттік әкімшілік қызметшілерін мемлекеттік </w:t>
            </w:r>
            <w:r w:rsidRPr="00972961">
              <w:rPr>
                <w:lang w:val="kk-KZ"/>
              </w:rPr>
              <w:lastRenderedPageBreak/>
              <w:t>лауазымдарға тағайындау және мемлекеттік лауазымдардан босату;</w:t>
            </w:r>
          </w:p>
          <w:p w:rsidR="00582706" w:rsidRPr="00972961" w:rsidRDefault="00582706" w:rsidP="00582706">
            <w:pPr>
              <w:pStyle w:val="a3"/>
              <w:spacing w:before="0" w:beforeAutospacing="0" w:after="0" w:afterAutospacing="0"/>
              <w:jc w:val="both"/>
              <w:rPr>
                <w:lang w:val="kk-KZ"/>
              </w:rPr>
            </w:pPr>
            <w:r w:rsidRPr="00972961">
              <w:rPr>
                <w:lang w:val="kk-KZ"/>
              </w:rPr>
              <w:t>    5) мемлекеттік органның тәртіптік және конкурстық комиссияларының қызметіне жалпы басшылықты жүзеге асыру;</w:t>
            </w:r>
          </w:p>
          <w:p w:rsidR="00582706" w:rsidRPr="00972961" w:rsidRDefault="00582706" w:rsidP="00582706">
            <w:pPr>
              <w:pStyle w:val="a3"/>
              <w:spacing w:before="0" w:beforeAutospacing="0" w:after="0" w:afterAutospacing="0"/>
              <w:jc w:val="both"/>
              <w:rPr>
                <w:lang w:val="kk-KZ"/>
              </w:rPr>
            </w:pPr>
            <w:r w:rsidRPr="00972961">
              <w:rPr>
                <w:lang w:val="kk-KZ"/>
              </w:rPr>
              <w:t>    6) қызметтік тәртіптің сақталуын бақылауды жүзеге асыру;</w:t>
            </w:r>
          </w:p>
          <w:p w:rsidR="00582706" w:rsidRPr="00972961" w:rsidRDefault="00582706" w:rsidP="00582706">
            <w:pPr>
              <w:pStyle w:val="a3"/>
              <w:spacing w:before="0" w:beforeAutospacing="0" w:after="0" w:afterAutospacing="0"/>
              <w:jc w:val="both"/>
              <w:rPr>
                <w:lang w:val="kk-KZ"/>
              </w:rPr>
            </w:pPr>
            <w:r w:rsidRPr="00972961">
              <w:rPr>
                <w:lang w:val="kk-KZ"/>
              </w:rPr>
              <w:t>    7)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үстемеақылар төлеу мәселелерін шешу;</w:t>
            </w:r>
          </w:p>
          <w:p w:rsidR="00582706" w:rsidRPr="00972961" w:rsidRDefault="00582706" w:rsidP="00582706">
            <w:pPr>
              <w:pStyle w:val="a3"/>
              <w:spacing w:before="0" w:beforeAutospacing="0" w:after="0" w:afterAutospacing="0"/>
              <w:jc w:val="both"/>
              <w:rPr>
                <w:lang w:val="kk-KZ"/>
              </w:rPr>
            </w:pPr>
            <w:r w:rsidRPr="00972961">
              <w:rPr>
                <w:lang w:val="kk-KZ"/>
              </w:rPr>
              <w:t>    8)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p w:rsidR="00582706" w:rsidRPr="00972961" w:rsidRDefault="00582706" w:rsidP="00582706">
            <w:pPr>
              <w:pStyle w:val="a3"/>
              <w:spacing w:before="0" w:beforeAutospacing="0" w:after="0" w:afterAutospacing="0"/>
              <w:jc w:val="both"/>
              <w:rPr>
                <w:lang w:val="kk-KZ"/>
              </w:rPr>
            </w:pPr>
            <w:r w:rsidRPr="00972961">
              <w:rPr>
                <w:lang w:val="kk-KZ"/>
              </w:rPr>
              <w:t>    9) өз құзыреті шегінде Қазақстан Республикасының сыбайлас жемқорлыққа қарсы іс-қимыл туралы заңнамасы талаптарының орындалуын қамтамасыз ету;</w:t>
            </w:r>
          </w:p>
          <w:p w:rsidR="00582706" w:rsidRPr="00972961" w:rsidRDefault="00582706" w:rsidP="00582706">
            <w:pPr>
              <w:pStyle w:val="a3"/>
              <w:spacing w:before="0" w:beforeAutospacing="0" w:after="0" w:afterAutospacing="0"/>
              <w:jc w:val="both"/>
              <w:rPr>
                <w:lang w:val="kk-KZ"/>
              </w:rPr>
            </w:pPr>
            <w:r w:rsidRPr="00972961">
              <w:rPr>
                <w:lang w:val="kk-KZ"/>
              </w:rPr>
              <w:t>    10) мемлекеттік органның мемлекеттік саяси қызметшілері қабылдаған шешімдердің орындалу барысын бақылау;</w:t>
            </w:r>
          </w:p>
          <w:p w:rsidR="00582706" w:rsidRPr="00972961" w:rsidRDefault="00582706" w:rsidP="00582706">
            <w:pPr>
              <w:pStyle w:val="a3"/>
              <w:spacing w:before="0" w:beforeAutospacing="0" w:after="0" w:afterAutospacing="0"/>
              <w:jc w:val="both"/>
              <w:rPr>
                <w:lang w:val="kk-KZ"/>
              </w:rPr>
            </w:pPr>
            <w:r w:rsidRPr="00972961">
              <w:rPr>
                <w:lang w:val="kk-KZ"/>
              </w:rPr>
              <w:lastRenderedPageBreak/>
              <w:t>     11) Қазақстан Республикасының заңдарында және өзге де нормативтік құқықтық актілерінде жүктелген өзге өкілеттіктерді жүзеге асыру жатады.</w:t>
            </w:r>
          </w:p>
          <w:p w:rsidR="00C10A4C" w:rsidRPr="000E3D1A" w:rsidRDefault="00582706" w:rsidP="0058270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p w:rsidR="00C10A4C" w:rsidRPr="00972961" w:rsidRDefault="00C10A4C" w:rsidP="00FB5301">
            <w:pPr>
              <w:spacing w:after="0" w:line="240" w:lineRule="auto"/>
              <w:jc w:val="both"/>
              <w:rPr>
                <w:rFonts w:ascii="Times New Roman" w:hAnsi="Times New Roman"/>
                <w:sz w:val="24"/>
                <w:szCs w:val="24"/>
                <w:lang w:val="kk-KZ"/>
              </w:rPr>
            </w:pPr>
            <w:r w:rsidRPr="00972961">
              <w:rPr>
                <w:rFonts w:ascii="Times New Roman" w:eastAsia="Times New Roman" w:hAnsi="Times New Roman"/>
                <w:b/>
                <w:sz w:val="24"/>
                <w:szCs w:val="24"/>
                <w:lang w:val="kk-KZ" w:eastAsia="ru-RU"/>
              </w:rPr>
              <w:t>     </w:t>
            </w:r>
            <w:r w:rsidR="00582706" w:rsidRPr="00972961">
              <w:rPr>
                <w:rFonts w:ascii="Times New Roman" w:hAnsi="Times New Roman"/>
                <w:b/>
                <w:sz w:val="24"/>
                <w:szCs w:val="24"/>
                <w:lang w:val="kk-KZ"/>
              </w:rPr>
              <w:t>5. Құқық қорғау органдарының аппараттары басшыларының өкілеттіктерін олардың бірінші басшылары айқындайды.</w:t>
            </w:r>
            <w:r w:rsidRPr="00972961">
              <w:rPr>
                <w:rFonts w:ascii="Times New Roman" w:eastAsia="Times New Roman" w:hAnsi="Times New Roman"/>
                <w:sz w:val="24"/>
                <w:szCs w:val="24"/>
                <w:lang w:val="kk-KZ" w:eastAsia="ru-RU"/>
              </w:rPr>
              <w:t>     </w:t>
            </w:r>
          </w:p>
        </w:tc>
        <w:tc>
          <w:tcPr>
            <w:tcW w:w="4394" w:type="dxa"/>
            <w:shd w:val="clear" w:color="auto" w:fill="auto"/>
          </w:tcPr>
          <w:p w:rsidR="00582706" w:rsidRPr="00582706" w:rsidRDefault="00582706" w:rsidP="00582706">
            <w:pPr>
              <w:spacing w:after="0" w:line="240" w:lineRule="auto"/>
              <w:jc w:val="both"/>
              <w:outlineLvl w:val="2"/>
              <w:rPr>
                <w:rFonts w:ascii="Times New Roman" w:eastAsia="Times New Roman" w:hAnsi="Times New Roman"/>
                <w:b/>
                <w:bCs/>
                <w:sz w:val="24"/>
                <w:szCs w:val="24"/>
                <w:lang w:val="kk-KZ" w:eastAsia="ru-RU"/>
              </w:rPr>
            </w:pPr>
            <w:r w:rsidRPr="00582706">
              <w:rPr>
                <w:rFonts w:ascii="Times New Roman" w:eastAsia="Times New Roman" w:hAnsi="Times New Roman"/>
                <w:b/>
                <w:bCs/>
                <w:sz w:val="24"/>
                <w:szCs w:val="24"/>
                <w:lang w:val="kk-KZ" w:eastAsia="ru-RU"/>
              </w:rPr>
              <w:lastRenderedPageBreak/>
              <w:t>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p w:rsidR="00582706" w:rsidRDefault="00582706" w:rsidP="00582706">
            <w:pPr>
              <w:numPr>
                <w:ilvl w:val="0"/>
                <w:numId w:val="24"/>
              </w:numPr>
              <w:spacing w:after="0" w:line="240" w:lineRule="auto"/>
              <w:ind w:left="0" w:firstLine="0"/>
              <w:jc w:val="both"/>
              <w:rPr>
                <w:rFonts w:ascii="Times New Roman" w:eastAsia="Times New Roman" w:hAnsi="Times New Roman"/>
                <w:sz w:val="24"/>
                <w:szCs w:val="24"/>
                <w:lang w:val="kk-KZ" w:eastAsia="ru-RU"/>
              </w:rPr>
            </w:pPr>
            <w:r w:rsidRPr="00582706">
              <w:rPr>
                <w:rFonts w:ascii="Times New Roman" w:eastAsia="Times New Roman" w:hAnsi="Times New Roman"/>
                <w:sz w:val="24"/>
                <w:szCs w:val="24"/>
                <w:lang w:val="kk-KZ" w:eastAsia="ru-RU"/>
              </w:rPr>
              <w:t>Министрліктердің жауапты хатшыларының мәртебесі мен өкілеттігін Қазақстан Республикасының Президенті белгілейді.</w:t>
            </w:r>
          </w:p>
          <w:p w:rsidR="00582706" w:rsidRPr="00972961" w:rsidRDefault="00C10A4C" w:rsidP="00582706">
            <w:pPr>
              <w:spacing w:after="0" w:line="240" w:lineRule="auto"/>
              <w:jc w:val="both"/>
              <w:rPr>
                <w:rFonts w:ascii="Times New Roman" w:eastAsia="Times New Roman" w:hAnsi="Times New Roman"/>
                <w:b/>
                <w:sz w:val="24"/>
                <w:szCs w:val="24"/>
                <w:lang w:val="kk-KZ" w:eastAsia="ru-RU"/>
              </w:rPr>
            </w:pPr>
            <w:r w:rsidRPr="00972961">
              <w:rPr>
                <w:rFonts w:ascii="Times New Roman" w:eastAsia="Times New Roman" w:hAnsi="Times New Roman"/>
                <w:b/>
                <w:sz w:val="24"/>
                <w:szCs w:val="24"/>
                <w:lang w:val="kk-KZ" w:eastAsia="ru-RU"/>
              </w:rPr>
              <w:t xml:space="preserve">      2. </w:t>
            </w:r>
            <w:r w:rsidR="00582706">
              <w:rPr>
                <w:rFonts w:ascii="Times New Roman" w:hAnsi="Times New Roman"/>
                <w:b/>
                <w:sz w:val="24"/>
                <w:szCs w:val="24"/>
                <w:lang w:val="kk-KZ"/>
              </w:rPr>
              <w:t>Орталық мемлекеттік</w:t>
            </w:r>
            <w:r w:rsidR="00582706" w:rsidRPr="00972961">
              <w:rPr>
                <w:rFonts w:ascii="Times New Roman" w:hAnsi="Times New Roman"/>
                <w:b/>
                <w:sz w:val="24"/>
                <w:szCs w:val="24"/>
                <w:lang w:val="kk-KZ"/>
              </w:rPr>
              <w:t xml:space="preserve"> органдарының аппараттары басшыларының өкілеттіктерін олардың бірінші басшылары айқындайды.</w:t>
            </w: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972961" w:rsidRDefault="00C10A4C" w:rsidP="00F27B71">
            <w:pPr>
              <w:jc w:val="both"/>
              <w:rPr>
                <w:rFonts w:ascii="Times New Roman" w:eastAsia="Times New Roman" w:hAnsi="Times New Roman"/>
                <w:b/>
                <w:sz w:val="24"/>
                <w:szCs w:val="24"/>
                <w:lang w:val="kk-KZ" w:eastAsia="ru-RU"/>
              </w:rPr>
            </w:pPr>
          </w:p>
          <w:p w:rsidR="00C10A4C" w:rsidRPr="00FF2B74" w:rsidRDefault="00C10A4C" w:rsidP="000109C6">
            <w:pPr>
              <w:spacing w:after="0" w:line="240" w:lineRule="auto"/>
              <w:jc w:val="both"/>
              <w:rPr>
                <w:rFonts w:ascii="Times New Roman" w:hAnsi="Times New Roman"/>
                <w:sz w:val="24"/>
                <w:szCs w:val="24"/>
              </w:rPr>
            </w:pPr>
            <w:r w:rsidRPr="00972961">
              <w:rPr>
                <w:rFonts w:ascii="Times New Roman" w:eastAsia="Times New Roman" w:hAnsi="Times New Roman"/>
                <w:sz w:val="24"/>
                <w:szCs w:val="24"/>
                <w:lang w:val="kk-KZ" w:eastAsia="ru-RU"/>
              </w:rPr>
              <w:t xml:space="preserve">            </w:t>
            </w:r>
            <w:r w:rsidRPr="000E3D1A">
              <w:rPr>
                <w:rFonts w:ascii="Times New Roman" w:eastAsia="Times New Roman" w:hAnsi="Times New Roman"/>
                <w:b/>
                <w:sz w:val="24"/>
                <w:szCs w:val="24"/>
                <w:lang w:eastAsia="ru-RU"/>
              </w:rPr>
              <w:t xml:space="preserve">5. </w:t>
            </w:r>
            <w:r w:rsidR="00582706">
              <w:rPr>
                <w:rFonts w:ascii="Times New Roman" w:eastAsia="Times New Roman" w:hAnsi="Times New Roman"/>
                <w:b/>
                <w:sz w:val="24"/>
                <w:szCs w:val="24"/>
                <w:lang w:val="kk-KZ" w:eastAsia="ru-RU"/>
              </w:rPr>
              <w:t>Алып тасталсын</w:t>
            </w:r>
          </w:p>
        </w:tc>
        <w:tc>
          <w:tcPr>
            <w:tcW w:w="5104" w:type="dxa"/>
            <w:shd w:val="clear" w:color="auto" w:fill="auto"/>
          </w:tcPr>
          <w:p w:rsidR="00C10A4C" w:rsidRPr="00FF2B74" w:rsidRDefault="00582706" w:rsidP="00582706">
            <w:pPr>
              <w:spacing w:after="0" w:line="240" w:lineRule="auto"/>
              <w:ind w:firstLine="459"/>
              <w:jc w:val="both"/>
              <w:rPr>
                <w:rFonts w:ascii="Times New Roman" w:hAnsi="Times New Roman"/>
                <w:sz w:val="24"/>
                <w:szCs w:val="24"/>
                <w:lang w:val="kk-KZ"/>
              </w:rPr>
            </w:pPr>
            <w:r>
              <w:rPr>
                <w:rFonts w:ascii="Times New Roman" w:hAnsi="Times New Roman"/>
                <w:sz w:val="24"/>
                <w:szCs w:val="24"/>
                <w:lang w:val="kk-KZ"/>
              </w:rPr>
              <w:lastRenderedPageBreak/>
              <w:t>Президент Әкімшілігінің ұсыну бойынша</w:t>
            </w:r>
            <w:r w:rsidR="00C10A4C">
              <w:rPr>
                <w:rFonts w:ascii="Times New Roman" w:hAnsi="Times New Roman"/>
                <w:sz w:val="24"/>
                <w:szCs w:val="24"/>
                <w:lang w:val="kk-KZ"/>
              </w:rPr>
              <w:t xml:space="preserve"> </w:t>
            </w:r>
          </w:p>
        </w:tc>
      </w:tr>
      <w:tr w:rsidR="0065016B" w:rsidRPr="00A015E3" w:rsidTr="0004376B">
        <w:tc>
          <w:tcPr>
            <w:tcW w:w="552" w:type="dxa"/>
            <w:shd w:val="clear" w:color="auto" w:fill="auto"/>
          </w:tcPr>
          <w:p w:rsidR="0065016B" w:rsidRPr="00B90165" w:rsidRDefault="00FB5301"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w:t>
            </w:r>
            <w:r w:rsidR="004E35F3">
              <w:rPr>
                <w:rFonts w:ascii="Times New Roman" w:hAnsi="Times New Roman"/>
                <w:sz w:val="24"/>
                <w:szCs w:val="24"/>
                <w:lang w:val="kk-KZ"/>
              </w:rPr>
              <w:t>2</w:t>
            </w:r>
          </w:p>
        </w:tc>
        <w:tc>
          <w:tcPr>
            <w:tcW w:w="1292" w:type="dxa"/>
            <w:gridSpan w:val="3"/>
          </w:tcPr>
          <w:p w:rsidR="0065016B" w:rsidRPr="00091FF8" w:rsidRDefault="0065016B" w:rsidP="00F27B71">
            <w:pPr>
              <w:pStyle w:val="Default"/>
              <w:jc w:val="both"/>
              <w:rPr>
                <w:bCs/>
                <w:lang w:val="kk-KZ"/>
              </w:rPr>
            </w:pPr>
            <w:r w:rsidRPr="004F3F00">
              <w:rPr>
                <w:bCs/>
              </w:rPr>
              <w:t>15</w:t>
            </w:r>
            <w:r>
              <w:rPr>
                <w:bCs/>
                <w:lang w:val="kk-KZ"/>
              </w:rPr>
              <w:t>-бабы</w:t>
            </w:r>
          </w:p>
        </w:tc>
        <w:tc>
          <w:tcPr>
            <w:tcW w:w="4252" w:type="dxa"/>
            <w:shd w:val="clear" w:color="auto" w:fill="auto"/>
          </w:tcPr>
          <w:p w:rsidR="0065016B" w:rsidRPr="00972961" w:rsidRDefault="0065016B" w:rsidP="00091FF8">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t>15-бап. Мемлекеттiк әкiмшiлiк қызметке кiру</w:t>
            </w:r>
          </w:p>
          <w:p w:rsidR="0065016B" w:rsidRPr="00972961" w:rsidRDefault="0065016B" w:rsidP="00091FF8">
            <w:pPr>
              <w:keepNext/>
              <w:keepLines/>
              <w:spacing w:after="0" w:line="240" w:lineRule="auto"/>
              <w:ind w:firstLine="317"/>
              <w:jc w:val="both"/>
              <w:rPr>
                <w:rFonts w:ascii="Times New Roman" w:eastAsia="Times New Roman" w:hAnsi="Times New Roman"/>
                <w:bCs/>
                <w:sz w:val="24"/>
                <w:szCs w:val="24"/>
                <w:lang w:val="kk-KZ"/>
              </w:rPr>
            </w:pPr>
            <w:r w:rsidRPr="00972961">
              <w:rPr>
                <w:rFonts w:ascii="Times New Roman" w:eastAsia="Times New Roman" w:hAnsi="Times New Roman"/>
                <w:bCs/>
                <w:sz w:val="24"/>
                <w:szCs w:val="24"/>
                <w:lang w:val="kk-KZ"/>
              </w:rPr>
              <w:t>…</w:t>
            </w:r>
          </w:p>
          <w:p w:rsidR="0065016B" w:rsidRPr="00972961" w:rsidRDefault="0065016B" w:rsidP="00091FF8">
            <w:pPr>
              <w:pStyle w:val="a3"/>
              <w:spacing w:before="0" w:beforeAutospacing="0" w:after="0" w:afterAutospacing="0"/>
              <w:jc w:val="both"/>
              <w:rPr>
                <w:lang w:val="kk-KZ"/>
              </w:rPr>
            </w:pPr>
            <w:r w:rsidRPr="00972961">
              <w:rPr>
                <w:lang w:val="kk-KZ"/>
              </w:rPr>
              <w:t xml:space="preserve">3. Өкiлеттiктерiн теріс себептермен тоқтатқандарды қоспағанда, қызметтегі судьялар, өз өкілеттіктерін тоқтатқан, өз өкілеттіктерін кемінде алты ай орындаған Парламент депутаттары, тұрақты негiзде жұмыс iстейтiн мәслихат депутаттары, сондай-ақ мемлекеттiк саяси қызметшiлер, халықаралық қызметшілер, судьялар </w:t>
            </w:r>
            <w:r>
              <w:rPr>
                <w:lang w:val="kk-KZ"/>
              </w:rPr>
              <w:t>«</w:t>
            </w:r>
            <w:r w:rsidRPr="00972961">
              <w:rPr>
                <w:lang w:val="kk-KZ"/>
              </w:rPr>
              <w:t>А</w:t>
            </w:r>
            <w:r>
              <w:rPr>
                <w:lang w:val="kk-KZ"/>
              </w:rPr>
              <w:t>»</w:t>
            </w:r>
            <w:r w:rsidRPr="00972961">
              <w:rPr>
                <w:lang w:val="kk-KZ"/>
              </w:rPr>
              <w:t xml:space="preserve"> және </w:t>
            </w:r>
            <w:r>
              <w:rPr>
                <w:lang w:val="kk-KZ"/>
              </w:rPr>
              <w:t>«</w:t>
            </w:r>
            <w:r w:rsidRPr="00972961">
              <w:rPr>
                <w:lang w:val="kk-KZ"/>
              </w:rPr>
              <w:t>Б</w:t>
            </w:r>
            <w:r>
              <w:rPr>
                <w:lang w:val="kk-KZ"/>
              </w:rPr>
              <w:t>»</w:t>
            </w:r>
            <w:r w:rsidRPr="00972961">
              <w:rPr>
                <w:lang w:val="kk-KZ"/>
              </w:rPr>
              <w:t xml:space="preserve"> корпусының мемлекеттiк әкiмшілiк лауазымдарына Қазақстан Республикасының мемлекеттік қызмет саласындағы заңнамасына сәйкес, </w:t>
            </w:r>
            <w:r w:rsidRPr="00972961">
              <w:rPr>
                <w:b/>
                <w:lang w:val="kk-KZ"/>
              </w:rPr>
              <w:t>кадр резервіне</w:t>
            </w:r>
            <w:r w:rsidRPr="00972961">
              <w:rPr>
                <w:lang w:val="kk-KZ"/>
              </w:rPr>
              <w:t xml:space="preserve"> іріктеу және конкурс өткізілместен, уәкілетті комиссияның шешімі бойынша орналаса алады.</w:t>
            </w:r>
          </w:p>
          <w:p w:rsidR="0065016B" w:rsidRPr="00972961" w:rsidRDefault="0065016B" w:rsidP="00091FF8">
            <w:pPr>
              <w:pStyle w:val="a3"/>
              <w:spacing w:before="0" w:beforeAutospacing="0" w:after="0" w:afterAutospacing="0"/>
              <w:jc w:val="both"/>
              <w:rPr>
                <w:lang w:val="kk-KZ"/>
              </w:rPr>
            </w:pPr>
            <w:r w:rsidRPr="00972961">
              <w:rPr>
                <w:lang w:val="kk-KZ"/>
              </w:rPr>
              <w:t xml:space="preserve">      Қазақстан Республикасының Президенті осы баптың 3-тармағының бірінші бөлігінде көрсетілген адамдарды </w:t>
            </w:r>
            <w:r w:rsidRPr="00972961">
              <w:rPr>
                <w:b/>
                <w:lang w:val="kk-KZ"/>
              </w:rPr>
              <w:t>кадр резервіне</w:t>
            </w:r>
            <w:r w:rsidRPr="00972961">
              <w:rPr>
                <w:lang w:val="kk-KZ"/>
              </w:rPr>
              <w:t xml:space="preserve"> іріктеу жүргізбестен және уәкілетті комиссияның шешімінсіз, оларға </w:t>
            </w:r>
            <w:r w:rsidRPr="00972961">
              <w:rPr>
                <w:lang w:val="kk-KZ"/>
              </w:rPr>
              <w:lastRenderedPageBreak/>
              <w:t xml:space="preserve">тағайындау өзімен жүзеге асырылатын </w:t>
            </w:r>
            <w:r>
              <w:rPr>
                <w:lang w:val="kk-KZ"/>
              </w:rPr>
              <w:t>«</w:t>
            </w:r>
            <w:r w:rsidRPr="00972961">
              <w:rPr>
                <w:lang w:val="kk-KZ"/>
              </w:rPr>
              <w:t>А</w:t>
            </w:r>
            <w:r>
              <w:rPr>
                <w:lang w:val="kk-KZ"/>
              </w:rPr>
              <w:t>»</w:t>
            </w:r>
            <w:r w:rsidRPr="00972961">
              <w:rPr>
                <w:lang w:val="kk-KZ"/>
              </w:rPr>
              <w:t xml:space="preserve"> корпусының мемлекеттік әкімшілік лауазымдарына тағайындауға құқылы.</w:t>
            </w:r>
          </w:p>
          <w:p w:rsidR="0065016B" w:rsidRPr="00972961" w:rsidRDefault="0065016B" w:rsidP="000109C6">
            <w:pPr>
              <w:pStyle w:val="a3"/>
              <w:spacing w:before="0" w:beforeAutospacing="0" w:after="0" w:afterAutospacing="0"/>
              <w:jc w:val="both"/>
              <w:rPr>
                <w:b/>
                <w:bCs/>
                <w:lang w:val="kk-KZ"/>
              </w:rPr>
            </w:pPr>
            <w:r w:rsidRPr="00972961">
              <w:rPr>
                <w:lang w:val="kk-KZ"/>
              </w:rPr>
              <w:t xml:space="preserve">     Белгіленген біліктілік талаптарына сай келетін </w:t>
            </w:r>
            <w:r>
              <w:rPr>
                <w:lang w:val="kk-KZ"/>
              </w:rPr>
              <w:t>«</w:t>
            </w:r>
            <w:r w:rsidRPr="00972961">
              <w:rPr>
                <w:lang w:val="kk-KZ"/>
              </w:rPr>
              <w:t>А</w:t>
            </w:r>
            <w:r>
              <w:rPr>
                <w:lang w:val="kk-KZ"/>
              </w:rPr>
              <w:t>»</w:t>
            </w:r>
            <w:r w:rsidRPr="00972961">
              <w:rPr>
                <w:lang w:val="kk-KZ"/>
              </w:rPr>
              <w:t xml:space="preserve"> корпусының мемлекеттік әкімшілік қызметшілері </w:t>
            </w:r>
            <w:r>
              <w:rPr>
                <w:lang w:val="kk-KZ"/>
              </w:rPr>
              <w:t>«</w:t>
            </w:r>
            <w:r w:rsidRPr="00972961">
              <w:rPr>
                <w:lang w:val="kk-KZ"/>
              </w:rPr>
              <w:t>Б</w:t>
            </w:r>
            <w:r>
              <w:rPr>
                <w:lang w:val="kk-KZ"/>
              </w:rPr>
              <w:t>»</w:t>
            </w:r>
            <w:r w:rsidRPr="00972961">
              <w:rPr>
                <w:lang w:val="kk-KZ"/>
              </w:rPr>
              <w:t xml:space="preserve"> корпусының мемлекеттік әкімшілік лауазымдарына уәкілетті органмен келісу бойынша конкурс өткізілместен орналаса алады.</w:t>
            </w:r>
          </w:p>
        </w:tc>
        <w:tc>
          <w:tcPr>
            <w:tcW w:w="4394" w:type="dxa"/>
            <w:shd w:val="clear" w:color="auto" w:fill="auto"/>
          </w:tcPr>
          <w:p w:rsidR="0065016B" w:rsidRPr="00972961" w:rsidRDefault="0065016B" w:rsidP="00F27B71">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15-бап. Мемлекеттiк әкiмшiлiк қызметке кiру</w:t>
            </w:r>
          </w:p>
          <w:p w:rsidR="0065016B" w:rsidRPr="00972961" w:rsidRDefault="0065016B" w:rsidP="00F27B71">
            <w:pPr>
              <w:keepNext/>
              <w:keepLines/>
              <w:spacing w:after="0" w:line="240" w:lineRule="auto"/>
              <w:ind w:firstLine="317"/>
              <w:jc w:val="both"/>
              <w:rPr>
                <w:rFonts w:ascii="Times New Roman" w:eastAsia="Times New Roman" w:hAnsi="Times New Roman"/>
                <w:bCs/>
                <w:sz w:val="24"/>
                <w:szCs w:val="24"/>
                <w:lang w:val="kk-KZ"/>
              </w:rPr>
            </w:pPr>
            <w:r w:rsidRPr="00972961">
              <w:rPr>
                <w:rFonts w:ascii="Times New Roman" w:eastAsia="Times New Roman" w:hAnsi="Times New Roman"/>
                <w:bCs/>
                <w:sz w:val="24"/>
                <w:szCs w:val="24"/>
                <w:lang w:val="kk-KZ"/>
              </w:rPr>
              <w:t>…</w:t>
            </w:r>
          </w:p>
          <w:p w:rsidR="0065016B" w:rsidRPr="00972961" w:rsidRDefault="0065016B" w:rsidP="00F27B71">
            <w:pPr>
              <w:pStyle w:val="a3"/>
              <w:spacing w:before="0" w:beforeAutospacing="0" w:after="0" w:afterAutospacing="0"/>
              <w:jc w:val="both"/>
              <w:rPr>
                <w:lang w:val="kk-KZ"/>
              </w:rPr>
            </w:pPr>
            <w:r w:rsidRPr="00972961">
              <w:rPr>
                <w:lang w:val="kk-KZ"/>
              </w:rPr>
              <w:t xml:space="preserve">3. Өкiлеттiктерiн теріс себептермен тоқтатқандарды қоспағанда, қызметтегі судьялар, өз өкілеттіктерін тоқтатқан, өз өкілеттіктерін кемінде алты ай орындаған Парламент депутаттары, тұрақты негiзде жұмыс iстейтiн мәслихат депутаттары, сондай-ақ мемлекеттiк саяси қызметшiлер, халықаралық қызметшілер, судьялар </w:t>
            </w:r>
            <w:r>
              <w:rPr>
                <w:lang w:val="kk-KZ"/>
              </w:rPr>
              <w:t>«</w:t>
            </w:r>
            <w:r w:rsidRPr="00972961">
              <w:rPr>
                <w:lang w:val="kk-KZ"/>
              </w:rPr>
              <w:t>А</w:t>
            </w:r>
            <w:r>
              <w:rPr>
                <w:lang w:val="kk-KZ"/>
              </w:rPr>
              <w:t>»</w:t>
            </w:r>
            <w:r w:rsidRPr="00972961">
              <w:rPr>
                <w:lang w:val="kk-KZ"/>
              </w:rPr>
              <w:t xml:space="preserve"> және </w:t>
            </w:r>
            <w:r>
              <w:rPr>
                <w:lang w:val="kk-KZ"/>
              </w:rPr>
              <w:t>«</w:t>
            </w:r>
            <w:r w:rsidRPr="00972961">
              <w:rPr>
                <w:lang w:val="kk-KZ"/>
              </w:rPr>
              <w:t>Б</w:t>
            </w:r>
            <w:r>
              <w:rPr>
                <w:lang w:val="kk-KZ"/>
              </w:rPr>
              <w:t>»</w:t>
            </w:r>
            <w:r w:rsidRPr="00972961">
              <w:rPr>
                <w:lang w:val="kk-KZ"/>
              </w:rPr>
              <w:t xml:space="preserve"> корпусының мемлекеттiк әкiмшілiк лауазымдарына Қазақстан Республикасының мемлекеттік қызмет саласындағы заңнамасына сәйкес, іріктеу және конкурс өткізілместен, уәкілетті комиссияның шешімі бойынша орналаса алады.</w:t>
            </w:r>
          </w:p>
          <w:p w:rsidR="0065016B" w:rsidRPr="00972961" w:rsidRDefault="0065016B" w:rsidP="00F27B71">
            <w:pPr>
              <w:pStyle w:val="a3"/>
              <w:spacing w:before="0" w:beforeAutospacing="0" w:after="0" w:afterAutospacing="0"/>
              <w:jc w:val="both"/>
              <w:rPr>
                <w:lang w:val="kk-KZ"/>
              </w:rPr>
            </w:pPr>
            <w:r w:rsidRPr="00972961">
              <w:rPr>
                <w:lang w:val="kk-KZ"/>
              </w:rPr>
              <w:t xml:space="preserve">      Қазақстан Республикасының Президенті осы баптың 3-тармағының бірінші бөлігінде көрсетілген адамдарды іріктеу жүргізбестен және уәкілетті комиссияның шешімінсіз, оларға тағайындау өзімен жүзеге асырылатын </w:t>
            </w:r>
            <w:r>
              <w:rPr>
                <w:lang w:val="kk-KZ"/>
              </w:rPr>
              <w:t>«</w:t>
            </w:r>
            <w:r w:rsidRPr="00972961">
              <w:rPr>
                <w:lang w:val="kk-KZ"/>
              </w:rPr>
              <w:t>А</w:t>
            </w:r>
            <w:r>
              <w:rPr>
                <w:lang w:val="kk-KZ"/>
              </w:rPr>
              <w:t>»</w:t>
            </w:r>
            <w:r w:rsidRPr="00972961">
              <w:rPr>
                <w:lang w:val="kk-KZ"/>
              </w:rPr>
              <w:t xml:space="preserve"> корпусының </w:t>
            </w:r>
            <w:r w:rsidRPr="00972961">
              <w:rPr>
                <w:lang w:val="kk-KZ"/>
              </w:rPr>
              <w:lastRenderedPageBreak/>
              <w:t>мемлекеттік әкімшілік лауазымдарына тағайындауға құқылы.</w:t>
            </w:r>
          </w:p>
          <w:p w:rsidR="0065016B" w:rsidRPr="00972961" w:rsidRDefault="0065016B" w:rsidP="00F27B71">
            <w:pPr>
              <w:pStyle w:val="a3"/>
              <w:spacing w:before="0" w:beforeAutospacing="0" w:after="0" w:afterAutospacing="0"/>
              <w:jc w:val="both"/>
              <w:rPr>
                <w:lang w:val="kk-KZ"/>
              </w:rPr>
            </w:pPr>
            <w:r w:rsidRPr="00972961">
              <w:rPr>
                <w:lang w:val="kk-KZ"/>
              </w:rPr>
              <w:t xml:space="preserve">     Белгіленген біліктілік талаптарына сай келетін </w:t>
            </w:r>
            <w:r>
              <w:rPr>
                <w:lang w:val="kk-KZ"/>
              </w:rPr>
              <w:t>«</w:t>
            </w:r>
            <w:r w:rsidRPr="00972961">
              <w:rPr>
                <w:lang w:val="kk-KZ"/>
              </w:rPr>
              <w:t>А</w:t>
            </w:r>
            <w:r>
              <w:rPr>
                <w:lang w:val="kk-KZ"/>
              </w:rPr>
              <w:t>»</w:t>
            </w:r>
            <w:r w:rsidRPr="00972961">
              <w:rPr>
                <w:lang w:val="kk-KZ"/>
              </w:rPr>
              <w:t xml:space="preserve"> корпусының мемлекеттік әкімшілік қызметшілері </w:t>
            </w:r>
            <w:r>
              <w:rPr>
                <w:lang w:val="kk-KZ"/>
              </w:rPr>
              <w:t>«</w:t>
            </w:r>
            <w:r w:rsidRPr="00972961">
              <w:rPr>
                <w:lang w:val="kk-KZ"/>
              </w:rPr>
              <w:t>Б</w:t>
            </w:r>
            <w:r>
              <w:rPr>
                <w:lang w:val="kk-KZ"/>
              </w:rPr>
              <w:t>»</w:t>
            </w:r>
            <w:r w:rsidRPr="00972961">
              <w:rPr>
                <w:lang w:val="kk-KZ"/>
              </w:rPr>
              <w:t xml:space="preserve"> корпусының мемлекеттік әкімшілік лауазымдарына уәкілетті органмен келісу бойынша конкурс өткізілместен орналаса алады.</w:t>
            </w:r>
          </w:p>
          <w:p w:rsidR="0065016B" w:rsidRPr="00972961" w:rsidRDefault="0065016B" w:rsidP="00F27B71">
            <w:pPr>
              <w:pStyle w:val="Default"/>
              <w:ind w:firstLine="459"/>
              <w:jc w:val="both"/>
              <w:rPr>
                <w:b/>
                <w:bCs/>
                <w:lang w:val="kk-KZ"/>
              </w:rPr>
            </w:pPr>
          </w:p>
        </w:tc>
        <w:tc>
          <w:tcPr>
            <w:tcW w:w="5104" w:type="dxa"/>
            <w:shd w:val="clear" w:color="auto" w:fill="auto"/>
          </w:tcPr>
          <w:p w:rsidR="00CA6291" w:rsidRPr="00972961" w:rsidRDefault="00152D39" w:rsidP="00152D39">
            <w:pPr>
              <w:spacing w:after="0" w:line="240" w:lineRule="auto"/>
              <w:ind w:firstLine="459"/>
              <w:contextualSpacing/>
              <w:jc w:val="both"/>
              <w:rPr>
                <w:rFonts w:ascii="Times New Roman" w:hAnsi="Times New Roman"/>
                <w:color w:val="000000"/>
                <w:sz w:val="24"/>
                <w:szCs w:val="24"/>
                <w:highlight w:val="yellow"/>
                <w:lang w:val="kk-KZ"/>
              </w:rPr>
            </w:pPr>
            <w:r>
              <w:rPr>
                <w:rFonts w:ascii="Times New Roman" w:hAnsi="Times New Roman"/>
                <w:color w:val="000000"/>
                <w:sz w:val="24"/>
                <w:szCs w:val="24"/>
                <w:lang w:val="kk-KZ"/>
              </w:rPr>
              <w:lastRenderedPageBreak/>
              <w:t>«</w:t>
            </w:r>
            <w:r w:rsidR="00CA6291" w:rsidRPr="00972961">
              <w:rPr>
                <w:rFonts w:ascii="Times New Roman" w:hAnsi="Times New Roman"/>
                <w:color w:val="000000"/>
                <w:sz w:val="24"/>
                <w:szCs w:val="24"/>
                <w:lang w:val="kk-KZ"/>
              </w:rPr>
              <w:t>Кадр резерві</w:t>
            </w:r>
            <w:r>
              <w:rPr>
                <w:rFonts w:ascii="Times New Roman" w:hAnsi="Times New Roman"/>
                <w:color w:val="000000"/>
                <w:sz w:val="24"/>
                <w:szCs w:val="24"/>
                <w:lang w:val="kk-KZ"/>
              </w:rPr>
              <w:t>»</w:t>
            </w:r>
            <w:r w:rsidR="00CA6291" w:rsidRPr="00972961">
              <w:rPr>
                <w:rFonts w:ascii="Times New Roman" w:hAnsi="Times New Roman"/>
                <w:color w:val="000000"/>
                <w:sz w:val="24"/>
                <w:szCs w:val="24"/>
                <w:lang w:val="kk-KZ"/>
              </w:rPr>
              <w:t xml:space="preserve"> ұғымын </w:t>
            </w:r>
            <w:r>
              <w:rPr>
                <w:rFonts w:ascii="Times New Roman" w:hAnsi="Times New Roman"/>
                <w:color w:val="000000"/>
                <w:sz w:val="24"/>
                <w:szCs w:val="24"/>
                <w:lang w:val="kk-KZ"/>
              </w:rPr>
              <w:t>«</w:t>
            </w:r>
            <w:r w:rsidR="00CA6291" w:rsidRPr="00972961">
              <w:rPr>
                <w:rFonts w:ascii="Times New Roman" w:hAnsi="Times New Roman"/>
                <w:color w:val="000000"/>
                <w:sz w:val="24"/>
                <w:szCs w:val="24"/>
                <w:lang w:val="kk-KZ"/>
              </w:rPr>
              <w:t>Қазақстан Республикасының мемлекеттік қызметі туралы</w:t>
            </w:r>
            <w:r>
              <w:rPr>
                <w:rFonts w:ascii="Times New Roman" w:hAnsi="Times New Roman"/>
                <w:color w:val="000000"/>
                <w:sz w:val="24"/>
                <w:szCs w:val="24"/>
                <w:lang w:val="kk-KZ"/>
              </w:rPr>
              <w:t>»</w:t>
            </w:r>
            <w:r w:rsidR="00CA6291" w:rsidRPr="00972961">
              <w:rPr>
                <w:rFonts w:ascii="Times New Roman" w:hAnsi="Times New Roman"/>
                <w:color w:val="000000"/>
                <w:sz w:val="24"/>
                <w:szCs w:val="24"/>
                <w:lang w:val="kk-KZ"/>
              </w:rPr>
              <w:t xml:space="preserve"> ҚР Заңынан алып тастау туралы ұсынысқа байланысты.</w:t>
            </w:r>
          </w:p>
        </w:tc>
      </w:tr>
      <w:tr w:rsidR="00D5693F" w:rsidRPr="00A015E3" w:rsidTr="0004376B">
        <w:tc>
          <w:tcPr>
            <w:tcW w:w="552" w:type="dxa"/>
            <w:shd w:val="clear" w:color="auto" w:fill="auto"/>
          </w:tcPr>
          <w:p w:rsidR="00D5693F" w:rsidRPr="00B90165" w:rsidRDefault="00FB5301"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w:t>
            </w:r>
            <w:r w:rsidR="004E35F3">
              <w:rPr>
                <w:rFonts w:ascii="Times New Roman" w:hAnsi="Times New Roman"/>
                <w:sz w:val="24"/>
                <w:szCs w:val="24"/>
                <w:lang w:val="kk-KZ"/>
              </w:rPr>
              <w:t>3</w:t>
            </w:r>
          </w:p>
        </w:tc>
        <w:tc>
          <w:tcPr>
            <w:tcW w:w="1292" w:type="dxa"/>
            <w:gridSpan w:val="3"/>
          </w:tcPr>
          <w:p w:rsidR="00D5693F" w:rsidRPr="004F3F00" w:rsidRDefault="00D5693F" w:rsidP="00F27B71">
            <w:pPr>
              <w:pStyle w:val="Default"/>
              <w:jc w:val="both"/>
              <w:rPr>
                <w:bCs/>
              </w:rPr>
            </w:pPr>
            <w:r>
              <w:rPr>
                <w:bCs/>
              </w:rPr>
              <w:t>Статья 15</w:t>
            </w:r>
          </w:p>
        </w:tc>
        <w:tc>
          <w:tcPr>
            <w:tcW w:w="4252" w:type="dxa"/>
            <w:shd w:val="clear" w:color="auto" w:fill="auto"/>
          </w:tcPr>
          <w:p w:rsidR="00D5693F" w:rsidRPr="00D5693F" w:rsidRDefault="00D5693F" w:rsidP="00F27B71">
            <w:pPr>
              <w:spacing w:after="0"/>
              <w:ind w:firstLine="113"/>
              <w:contextualSpacing/>
              <w:jc w:val="both"/>
              <w:rPr>
                <w:rFonts w:ascii="Times New Roman" w:hAnsi="Times New Roman"/>
                <w:b/>
                <w:sz w:val="24"/>
                <w:lang w:val="kk-KZ"/>
              </w:rPr>
            </w:pPr>
            <w:r w:rsidRPr="00D5693F">
              <w:rPr>
                <w:rFonts w:ascii="Times New Roman" w:hAnsi="Times New Roman"/>
                <w:b/>
                <w:sz w:val="24"/>
                <w:lang w:val="kk-KZ"/>
              </w:rPr>
              <w:t>15-бап. Мемлекеттiк әкiмшiлiк қызметке кiру</w:t>
            </w:r>
          </w:p>
          <w:p w:rsidR="00D5693F" w:rsidRPr="00D5693F" w:rsidRDefault="00D5693F" w:rsidP="00F27B71">
            <w:pPr>
              <w:spacing w:after="0"/>
              <w:ind w:firstLine="113"/>
              <w:contextualSpacing/>
              <w:jc w:val="both"/>
              <w:rPr>
                <w:rFonts w:ascii="Times New Roman" w:hAnsi="Times New Roman"/>
                <w:sz w:val="24"/>
                <w:lang w:val="kk-KZ"/>
              </w:rPr>
            </w:pPr>
            <w:r w:rsidRPr="00D5693F">
              <w:rPr>
                <w:rFonts w:ascii="Times New Roman" w:hAnsi="Times New Roman"/>
                <w:sz w:val="24"/>
                <w:lang w:val="kk-KZ"/>
              </w:rPr>
              <w:t>5. жоқ</w:t>
            </w:r>
          </w:p>
        </w:tc>
        <w:tc>
          <w:tcPr>
            <w:tcW w:w="4394" w:type="dxa"/>
            <w:shd w:val="clear" w:color="auto" w:fill="auto"/>
          </w:tcPr>
          <w:p w:rsidR="00D5693F" w:rsidRPr="000109C6" w:rsidRDefault="00D5693F" w:rsidP="000109C6">
            <w:pPr>
              <w:spacing w:after="0" w:line="240" w:lineRule="auto"/>
              <w:jc w:val="both"/>
              <w:outlineLvl w:val="2"/>
              <w:rPr>
                <w:rFonts w:ascii="Times New Roman" w:eastAsia="Times New Roman" w:hAnsi="Times New Roman"/>
                <w:b/>
                <w:bCs/>
                <w:sz w:val="24"/>
                <w:szCs w:val="24"/>
                <w:lang w:val="kk-KZ" w:eastAsia="ru-RU"/>
              </w:rPr>
            </w:pPr>
            <w:r w:rsidRPr="000109C6">
              <w:rPr>
                <w:rFonts w:ascii="Times New Roman" w:eastAsia="Times New Roman" w:hAnsi="Times New Roman"/>
                <w:b/>
                <w:bCs/>
                <w:sz w:val="24"/>
                <w:szCs w:val="24"/>
                <w:lang w:val="kk-KZ" w:eastAsia="ru-RU"/>
              </w:rPr>
              <w:t>15-бап. Мемлекеттiк әкiмшiлiк қызметке кiру</w:t>
            </w:r>
          </w:p>
          <w:p w:rsidR="00926724" w:rsidRPr="000109C6" w:rsidRDefault="00926724" w:rsidP="000109C6">
            <w:pPr>
              <w:spacing w:after="0" w:line="240" w:lineRule="auto"/>
              <w:jc w:val="both"/>
              <w:outlineLvl w:val="2"/>
              <w:rPr>
                <w:rFonts w:ascii="Times New Roman" w:eastAsia="Times New Roman" w:hAnsi="Times New Roman"/>
                <w:b/>
                <w:bCs/>
                <w:sz w:val="24"/>
                <w:szCs w:val="24"/>
                <w:lang w:val="kk-KZ" w:eastAsia="ru-RU"/>
              </w:rPr>
            </w:pPr>
            <w:r w:rsidRPr="000109C6">
              <w:rPr>
                <w:rFonts w:ascii="Times New Roman" w:eastAsia="Times New Roman" w:hAnsi="Times New Roman"/>
                <w:b/>
                <w:bCs/>
                <w:sz w:val="24"/>
                <w:szCs w:val="24"/>
                <w:lang w:val="kk-KZ" w:eastAsia="ru-RU"/>
              </w:rPr>
              <w:t>5. Президенттік кадр резервіне алынған адамдар «А» және «Б» корпусының мемлекеттiк әкiмшілiк лауазымдарына конкурс өткізілместен орналаса алады.</w:t>
            </w:r>
          </w:p>
          <w:p w:rsidR="00D5693F" w:rsidRPr="000109C6" w:rsidRDefault="00D5693F" w:rsidP="000109C6">
            <w:pPr>
              <w:spacing w:after="0" w:line="240" w:lineRule="auto"/>
              <w:jc w:val="both"/>
              <w:outlineLvl w:val="2"/>
              <w:rPr>
                <w:rFonts w:ascii="Times New Roman" w:eastAsia="Times New Roman" w:hAnsi="Times New Roman"/>
                <w:b/>
                <w:bCs/>
                <w:sz w:val="24"/>
                <w:szCs w:val="24"/>
                <w:lang w:val="kk-KZ" w:eastAsia="ru-RU"/>
              </w:rPr>
            </w:pPr>
          </w:p>
        </w:tc>
        <w:tc>
          <w:tcPr>
            <w:tcW w:w="5104" w:type="dxa"/>
            <w:shd w:val="clear" w:color="auto" w:fill="auto"/>
          </w:tcPr>
          <w:p w:rsidR="00D5693F" w:rsidRPr="000109C6" w:rsidRDefault="00D5693F" w:rsidP="000109C6">
            <w:pPr>
              <w:spacing w:after="0" w:line="240" w:lineRule="auto"/>
              <w:jc w:val="both"/>
              <w:outlineLvl w:val="2"/>
              <w:rPr>
                <w:rFonts w:ascii="Times New Roman" w:eastAsia="Times New Roman" w:hAnsi="Times New Roman"/>
                <w:bCs/>
                <w:sz w:val="24"/>
                <w:szCs w:val="24"/>
                <w:lang w:val="kk-KZ" w:eastAsia="ru-RU"/>
              </w:rPr>
            </w:pPr>
            <w:r w:rsidRPr="000109C6">
              <w:rPr>
                <w:rFonts w:ascii="Times New Roman" w:eastAsia="Times New Roman" w:hAnsi="Times New Roman"/>
                <w:bCs/>
                <w:sz w:val="24"/>
                <w:szCs w:val="24"/>
                <w:lang w:val="kk-KZ" w:eastAsia="ru-RU"/>
              </w:rPr>
              <w:t>Мемлекет басшысының сайлау алды бағдарламасында мемлекеттік қызметтің барлық деңгейлеріне Президенттік кадр резервін құру көзделген. Оны құрудың қажеттігі Президенттің инаугурациясында да атап өтілді.</w:t>
            </w:r>
          </w:p>
          <w:p w:rsidR="00D5693F" w:rsidRPr="000109C6" w:rsidRDefault="00D5693F" w:rsidP="000109C6">
            <w:pPr>
              <w:spacing w:after="0" w:line="240" w:lineRule="auto"/>
              <w:jc w:val="both"/>
              <w:outlineLvl w:val="2"/>
              <w:rPr>
                <w:rFonts w:ascii="Times New Roman" w:eastAsia="Times New Roman" w:hAnsi="Times New Roman"/>
                <w:bCs/>
                <w:sz w:val="24"/>
                <w:szCs w:val="24"/>
                <w:lang w:val="kk-KZ" w:eastAsia="ru-RU"/>
              </w:rPr>
            </w:pPr>
            <w:r w:rsidRPr="000109C6">
              <w:rPr>
                <w:rFonts w:ascii="Times New Roman" w:eastAsia="Times New Roman" w:hAnsi="Times New Roman"/>
                <w:bCs/>
                <w:sz w:val="24"/>
                <w:szCs w:val="24"/>
                <w:lang w:val="kk-KZ" w:eastAsia="ru-RU"/>
              </w:rPr>
              <w:t>Оны құру туралы тапсырма Президент өткізген 2019 ж. 12 мамырдағы № 19-01-7.11, 2019 ж. 12 маусымдағы № 19-01-7.23 кеңестердің хаттамаларымен, сондай-ақ Президенттің 2019 ж. 19 маусымдағы № 27 Жарлығымен бекітілген сайлау алды бағдарламаны іске асыру жоспарымен бекітілді.</w:t>
            </w:r>
          </w:p>
          <w:p w:rsidR="00D5693F" w:rsidRPr="000109C6" w:rsidRDefault="00D5693F" w:rsidP="000109C6">
            <w:pPr>
              <w:spacing w:after="0" w:line="240" w:lineRule="auto"/>
              <w:jc w:val="both"/>
              <w:outlineLvl w:val="2"/>
              <w:rPr>
                <w:rFonts w:ascii="Times New Roman" w:eastAsia="Times New Roman" w:hAnsi="Times New Roman"/>
                <w:bCs/>
                <w:sz w:val="24"/>
                <w:szCs w:val="24"/>
                <w:lang w:val="kk-KZ" w:eastAsia="ru-RU"/>
              </w:rPr>
            </w:pPr>
            <w:r w:rsidRPr="000109C6">
              <w:rPr>
                <w:rFonts w:ascii="Times New Roman" w:eastAsia="Times New Roman" w:hAnsi="Times New Roman"/>
                <w:bCs/>
                <w:sz w:val="24"/>
                <w:szCs w:val="24"/>
                <w:lang w:val="kk-KZ" w:eastAsia="ru-RU"/>
              </w:rPr>
              <w:t>Осыған орай, Агенттік «Президенттік кадр резервінің кейбір мәселелері туралы» Президент Жарлығының жобасын әзірледі.</w:t>
            </w:r>
          </w:p>
          <w:p w:rsidR="00D5693F" w:rsidRPr="000109C6" w:rsidRDefault="00D5693F" w:rsidP="000109C6">
            <w:pPr>
              <w:spacing w:after="0" w:line="240" w:lineRule="auto"/>
              <w:jc w:val="both"/>
              <w:outlineLvl w:val="2"/>
              <w:rPr>
                <w:rFonts w:ascii="Times New Roman" w:eastAsia="Times New Roman" w:hAnsi="Times New Roman"/>
                <w:bCs/>
                <w:sz w:val="24"/>
                <w:szCs w:val="24"/>
                <w:lang w:val="kk-KZ" w:eastAsia="ru-RU"/>
              </w:rPr>
            </w:pPr>
            <w:r w:rsidRPr="000109C6">
              <w:rPr>
                <w:rFonts w:ascii="Times New Roman" w:eastAsia="Times New Roman" w:hAnsi="Times New Roman"/>
                <w:bCs/>
                <w:sz w:val="24"/>
                <w:szCs w:val="24"/>
                <w:lang w:val="kk-KZ" w:eastAsia="ru-RU"/>
              </w:rPr>
              <w:t>Бұл ретте, қолданыстағы заңнама Президенттік кадр резервіндегі адамдарды әкімшілік лауазымдарға тағайындауға мүмкіндік бермейді (бос лауазымға конкурстық процедуралардан өту қажеттігіне орай).</w:t>
            </w:r>
          </w:p>
          <w:p w:rsidR="00D5693F" w:rsidRPr="000109C6" w:rsidRDefault="00D5693F" w:rsidP="000109C6">
            <w:pPr>
              <w:spacing w:after="0" w:line="240" w:lineRule="auto"/>
              <w:jc w:val="both"/>
              <w:outlineLvl w:val="2"/>
              <w:rPr>
                <w:rFonts w:ascii="Times New Roman" w:eastAsia="Times New Roman" w:hAnsi="Times New Roman"/>
                <w:bCs/>
                <w:sz w:val="24"/>
                <w:szCs w:val="24"/>
                <w:lang w:val="kk-KZ" w:eastAsia="ru-RU"/>
              </w:rPr>
            </w:pPr>
            <w:r w:rsidRPr="000109C6">
              <w:rPr>
                <w:rFonts w:ascii="Times New Roman" w:eastAsia="Times New Roman" w:hAnsi="Times New Roman"/>
                <w:bCs/>
                <w:sz w:val="24"/>
                <w:szCs w:val="24"/>
                <w:lang w:val="kk-KZ" w:eastAsia="ru-RU"/>
              </w:rPr>
              <w:t>Осыған орай, оларды тағайындай алу үшін Заңға тиісті толтыру енгізу керек.</w:t>
            </w:r>
          </w:p>
        </w:tc>
      </w:tr>
      <w:tr w:rsidR="00D27EA9" w:rsidRPr="00A015E3" w:rsidTr="0004376B">
        <w:trPr>
          <w:trHeight w:val="3915"/>
        </w:trPr>
        <w:tc>
          <w:tcPr>
            <w:tcW w:w="552" w:type="dxa"/>
            <w:shd w:val="clear" w:color="auto" w:fill="auto"/>
          </w:tcPr>
          <w:p w:rsidR="00D27EA9" w:rsidRPr="00B90165" w:rsidRDefault="00F954D9" w:rsidP="004E35F3">
            <w:pPr>
              <w:spacing w:after="0" w:line="240" w:lineRule="auto"/>
              <w:rPr>
                <w:rFonts w:ascii="Times New Roman" w:hAnsi="Times New Roman"/>
                <w:sz w:val="24"/>
                <w:szCs w:val="24"/>
                <w:lang w:val="kk-KZ"/>
              </w:rPr>
            </w:pPr>
            <w:r w:rsidRPr="00B90165">
              <w:rPr>
                <w:rFonts w:ascii="Times New Roman" w:hAnsi="Times New Roman"/>
                <w:sz w:val="24"/>
                <w:szCs w:val="24"/>
                <w:lang w:val="kk-KZ"/>
              </w:rPr>
              <w:lastRenderedPageBreak/>
              <w:t>1</w:t>
            </w:r>
            <w:r w:rsidR="004E35F3">
              <w:rPr>
                <w:rFonts w:ascii="Times New Roman" w:hAnsi="Times New Roman"/>
                <w:sz w:val="24"/>
                <w:szCs w:val="24"/>
                <w:lang w:val="kk-KZ"/>
              </w:rPr>
              <w:t>4</w:t>
            </w:r>
          </w:p>
        </w:tc>
        <w:tc>
          <w:tcPr>
            <w:tcW w:w="1292" w:type="dxa"/>
            <w:gridSpan w:val="3"/>
          </w:tcPr>
          <w:p w:rsidR="00D27EA9" w:rsidRPr="00B90165" w:rsidRDefault="00D27EA9" w:rsidP="000E7412">
            <w:pPr>
              <w:pStyle w:val="Default"/>
              <w:jc w:val="both"/>
              <w:rPr>
                <w:bCs/>
                <w:lang w:val="kk-KZ"/>
              </w:rPr>
            </w:pPr>
            <w:r w:rsidRPr="00B90165">
              <w:rPr>
                <w:bCs/>
                <w:lang w:val="kk-KZ"/>
              </w:rPr>
              <w:t>16-баптың</w:t>
            </w:r>
          </w:p>
          <w:p w:rsidR="00D27EA9" w:rsidRPr="00B90165" w:rsidRDefault="00D27EA9" w:rsidP="000E7412">
            <w:pPr>
              <w:pStyle w:val="Default"/>
              <w:jc w:val="both"/>
              <w:rPr>
                <w:bCs/>
                <w:lang w:val="kk-KZ"/>
              </w:rPr>
            </w:pPr>
            <w:r w:rsidRPr="00B90165">
              <w:rPr>
                <w:bCs/>
                <w:lang w:val="kk-KZ"/>
              </w:rPr>
              <w:t>2-тармағы</w:t>
            </w:r>
          </w:p>
        </w:tc>
        <w:tc>
          <w:tcPr>
            <w:tcW w:w="4252" w:type="dxa"/>
            <w:shd w:val="clear" w:color="auto" w:fill="auto"/>
          </w:tcPr>
          <w:p w:rsidR="00D27EA9" w:rsidRPr="00B90165" w:rsidRDefault="00D27EA9" w:rsidP="008B2293">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16-бап. Мемлекеттiк қызметке кiру шарттары</w:t>
            </w:r>
          </w:p>
          <w:p w:rsidR="00F8413D" w:rsidRPr="00B90165" w:rsidRDefault="00F8413D" w:rsidP="008B2293">
            <w:pPr>
              <w:pStyle w:val="a3"/>
              <w:spacing w:before="0" w:beforeAutospacing="0" w:after="0" w:afterAutospacing="0"/>
              <w:ind w:firstLine="460"/>
              <w:jc w:val="both"/>
              <w:rPr>
                <w:lang w:val="kk-KZ"/>
              </w:rPr>
            </w:pPr>
            <w:r w:rsidRPr="00B90165">
              <w:rPr>
                <w:lang w:val="kk-KZ"/>
              </w:rPr>
              <w:t>...</w:t>
            </w:r>
          </w:p>
          <w:p w:rsidR="00D27EA9" w:rsidRPr="00B90165" w:rsidRDefault="00D27EA9" w:rsidP="008B2293">
            <w:pPr>
              <w:pStyle w:val="a3"/>
              <w:spacing w:before="0" w:beforeAutospacing="0" w:after="0" w:afterAutospacing="0"/>
              <w:ind w:firstLine="460"/>
              <w:jc w:val="both"/>
              <w:rPr>
                <w:b/>
                <w:bCs/>
                <w:lang w:val="kk-KZ"/>
              </w:rPr>
            </w:pPr>
            <w:r w:rsidRPr="00B90165">
              <w:rPr>
                <w:lang w:val="kk-KZ"/>
              </w:rPr>
              <w:t xml:space="preserve">2. Құқық қорғау органдарының білім беру ұйымдарына оқуға түсетіндерді қоспағанда, құқық қорғау қызметіне алғаш рет кіретін азаматтар құқық қорғау органдарымен келісу бойынша уәкілетті орган айқындайтын тәртіппен және мерзімдерде </w:t>
            </w:r>
            <w:r w:rsidRPr="00B90165">
              <w:rPr>
                <w:b/>
                <w:lang w:val="kk-KZ"/>
              </w:rPr>
              <w:t>олардың жеке қасиеттерін бағалауды қоса алғанда</w:t>
            </w:r>
            <w:r w:rsidRPr="00B90165">
              <w:rPr>
                <w:lang w:val="kk-KZ"/>
              </w:rPr>
              <w:t xml:space="preserve">, </w:t>
            </w:r>
            <w:r w:rsidRPr="00B90165">
              <w:rPr>
                <w:b/>
                <w:lang w:val="kk-KZ"/>
              </w:rPr>
              <w:t>уәкілетті органда</w:t>
            </w:r>
            <w:r w:rsidRPr="00B90165">
              <w:rPr>
                <w:lang w:val="kk-KZ"/>
              </w:rPr>
              <w:t xml:space="preserve"> </w:t>
            </w:r>
            <w:r w:rsidRPr="00B90165">
              <w:rPr>
                <w:b/>
                <w:lang w:val="kk-KZ"/>
              </w:rPr>
              <w:t>тесттен</w:t>
            </w:r>
            <w:r w:rsidRPr="00B90165">
              <w:rPr>
                <w:lang w:val="kk-KZ"/>
              </w:rPr>
              <w:t xml:space="preserve"> өтеді. </w:t>
            </w:r>
          </w:p>
        </w:tc>
        <w:tc>
          <w:tcPr>
            <w:tcW w:w="4394" w:type="dxa"/>
            <w:shd w:val="clear" w:color="auto" w:fill="auto"/>
          </w:tcPr>
          <w:p w:rsidR="00D27EA9" w:rsidRPr="00B90165" w:rsidRDefault="00D27EA9" w:rsidP="008B2293">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16-бап. Мемлекеттiк қызметке кiру шарттары</w:t>
            </w:r>
          </w:p>
          <w:p w:rsidR="00F8413D" w:rsidRPr="00B90165" w:rsidRDefault="00F8413D" w:rsidP="008B2293">
            <w:pPr>
              <w:pStyle w:val="a3"/>
              <w:spacing w:before="0" w:beforeAutospacing="0" w:after="0" w:afterAutospacing="0"/>
              <w:ind w:firstLine="460"/>
              <w:jc w:val="both"/>
              <w:rPr>
                <w:lang w:val="kk-KZ"/>
              </w:rPr>
            </w:pPr>
            <w:r w:rsidRPr="00B90165">
              <w:rPr>
                <w:lang w:val="kk-KZ"/>
              </w:rPr>
              <w:t>...</w:t>
            </w:r>
          </w:p>
          <w:p w:rsidR="00D27EA9" w:rsidRPr="00B90165" w:rsidRDefault="00381BF1" w:rsidP="008B2293">
            <w:pPr>
              <w:pStyle w:val="a3"/>
              <w:spacing w:before="0" w:beforeAutospacing="0" w:after="0" w:afterAutospacing="0"/>
              <w:ind w:firstLine="460"/>
              <w:jc w:val="both"/>
              <w:rPr>
                <w:lang w:val="kk-KZ"/>
              </w:rPr>
            </w:pPr>
            <w:r w:rsidRPr="00B90165">
              <w:rPr>
                <w:lang w:val="kk-KZ"/>
              </w:rPr>
              <w:t xml:space="preserve">2. Құқық қорғау органдарының білім беру ұйымдарына оқуға түсетіндерді қоспағанда, құқық қорғау қызметіне алғаш рет кіретін азаматтар құқық қорғау органдарымен келісу бойынша уәкілетті орган айқындайтын тәртіппен және мерзімдерде </w:t>
            </w:r>
            <w:r w:rsidR="0056576C" w:rsidRPr="00B90165">
              <w:rPr>
                <w:b/>
                <w:lang w:val="kk-KZ"/>
              </w:rPr>
              <w:t>тесттен, оның ішінде</w:t>
            </w:r>
            <w:r w:rsidRPr="00B90165">
              <w:rPr>
                <w:b/>
                <w:lang w:val="kk-KZ"/>
              </w:rPr>
              <w:t xml:space="preserve"> жеке қасиеттерін бағалауд</w:t>
            </w:r>
            <w:r w:rsidR="0056576C" w:rsidRPr="00B90165">
              <w:rPr>
                <w:b/>
                <w:lang w:val="kk-KZ"/>
              </w:rPr>
              <w:t>ан</w:t>
            </w:r>
            <w:r w:rsidRPr="00B90165">
              <w:rPr>
                <w:lang w:val="kk-KZ"/>
              </w:rPr>
              <w:t xml:space="preserve"> өтеді.</w:t>
            </w:r>
          </w:p>
        </w:tc>
        <w:tc>
          <w:tcPr>
            <w:tcW w:w="5104" w:type="dxa"/>
            <w:shd w:val="clear" w:color="auto" w:fill="auto"/>
          </w:tcPr>
          <w:p w:rsidR="00B25926" w:rsidRPr="00B90165" w:rsidRDefault="00B25926" w:rsidP="00B25926">
            <w:pPr>
              <w:spacing w:after="0" w:line="240" w:lineRule="auto"/>
              <w:ind w:firstLine="459"/>
              <w:jc w:val="both"/>
              <w:rPr>
                <w:rFonts w:ascii="Times New Roman" w:eastAsia="Times New Roman" w:hAnsi="Times New Roman"/>
                <w:sz w:val="24"/>
                <w:szCs w:val="24"/>
                <w:lang w:val="kk-KZ"/>
              </w:rPr>
            </w:pPr>
            <w:r w:rsidRPr="00B90165">
              <w:rPr>
                <w:rFonts w:ascii="Times New Roman" w:eastAsia="Times New Roman" w:hAnsi="Times New Roman"/>
                <w:sz w:val="24"/>
                <w:szCs w:val="24"/>
                <w:lang w:val="kk-KZ"/>
              </w:rPr>
              <w:t>Қолданыстағы редакцияға сәйкес Агенттік «Мемлекеттік қызмет персоналын басқару ұлттық орталығы» АҚ мен оның филиалдарында тестілеу өткізу үшін жеке мемлекеттік қызметкерлерді бөледі.</w:t>
            </w:r>
          </w:p>
          <w:p w:rsidR="00B25926" w:rsidRPr="00B90165" w:rsidRDefault="00B25926" w:rsidP="00B25926">
            <w:pPr>
              <w:spacing w:after="0" w:line="240" w:lineRule="auto"/>
              <w:ind w:firstLine="459"/>
              <w:jc w:val="both"/>
              <w:rPr>
                <w:rFonts w:ascii="Times New Roman" w:eastAsia="Times New Roman" w:hAnsi="Times New Roman"/>
                <w:sz w:val="24"/>
                <w:szCs w:val="24"/>
                <w:lang w:val="kk-KZ"/>
              </w:rPr>
            </w:pPr>
            <w:r w:rsidRPr="00B90165">
              <w:rPr>
                <w:rFonts w:ascii="Times New Roman" w:eastAsia="Times New Roman" w:hAnsi="Times New Roman"/>
                <w:sz w:val="24"/>
                <w:szCs w:val="24"/>
                <w:lang w:val="kk-KZ"/>
              </w:rPr>
              <w:t>Сонымен қатар, 2018 жылғы 5 қазандағы Жолдауда Мемлекет басшысы мемлекеттік органдардың басшыларына «бюджеттік-кадрлық маневр жасау» құқығын берді. Олар үнемделген қаражат қызметшілерге еңбек ақысын жоғарлатуға бағыттауға мүмкіндік алды.</w:t>
            </w:r>
          </w:p>
          <w:p w:rsidR="00D27EA9" w:rsidRPr="00B90165" w:rsidRDefault="00B25926" w:rsidP="00B25926">
            <w:pPr>
              <w:spacing w:after="0" w:line="240" w:lineRule="auto"/>
              <w:ind w:firstLine="459"/>
              <w:jc w:val="both"/>
              <w:rPr>
                <w:lang w:val="kk-KZ"/>
              </w:rPr>
            </w:pPr>
            <w:r w:rsidRPr="00B90165">
              <w:rPr>
                <w:rFonts w:ascii="Times New Roman" w:eastAsia="Times New Roman" w:hAnsi="Times New Roman"/>
                <w:sz w:val="24"/>
                <w:szCs w:val="24"/>
                <w:lang w:val="kk-KZ"/>
              </w:rPr>
              <w:t>Тестілеу өткізуге тартылған Агенттіктің мемлекеттік қызметшілерін алып тастау тиісті шығындарды болдырмауға мүмкіндік береді.</w:t>
            </w:r>
          </w:p>
        </w:tc>
      </w:tr>
      <w:tr w:rsidR="00566233" w:rsidRPr="00B90165" w:rsidTr="000109C6">
        <w:trPr>
          <w:trHeight w:val="3280"/>
        </w:trPr>
        <w:tc>
          <w:tcPr>
            <w:tcW w:w="552" w:type="dxa"/>
            <w:shd w:val="clear" w:color="auto" w:fill="auto"/>
          </w:tcPr>
          <w:p w:rsidR="00566233" w:rsidRPr="00B90165" w:rsidRDefault="00FB5301" w:rsidP="004E35F3">
            <w:pPr>
              <w:spacing w:after="0" w:line="240" w:lineRule="auto"/>
              <w:rPr>
                <w:rFonts w:ascii="Times New Roman" w:hAnsi="Times New Roman"/>
                <w:sz w:val="24"/>
                <w:szCs w:val="24"/>
                <w:lang w:val="kk-KZ"/>
              </w:rPr>
            </w:pPr>
            <w:r>
              <w:rPr>
                <w:rFonts w:ascii="Times New Roman" w:hAnsi="Times New Roman"/>
                <w:sz w:val="24"/>
                <w:szCs w:val="24"/>
                <w:lang w:val="kk-KZ"/>
              </w:rPr>
              <w:t>1</w:t>
            </w:r>
            <w:r w:rsidR="004E35F3">
              <w:rPr>
                <w:rFonts w:ascii="Times New Roman" w:hAnsi="Times New Roman"/>
                <w:sz w:val="24"/>
                <w:szCs w:val="24"/>
                <w:lang w:val="kk-KZ"/>
              </w:rPr>
              <w:t>5</w:t>
            </w:r>
          </w:p>
        </w:tc>
        <w:tc>
          <w:tcPr>
            <w:tcW w:w="1292" w:type="dxa"/>
            <w:gridSpan w:val="3"/>
          </w:tcPr>
          <w:p w:rsidR="00566233" w:rsidRPr="004F3F00" w:rsidRDefault="00566233" w:rsidP="00F27B71">
            <w:pPr>
              <w:pStyle w:val="Default"/>
              <w:jc w:val="both"/>
              <w:rPr>
                <w:bCs/>
              </w:rPr>
            </w:pPr>
          </w:p>
        </w:tc>
        <w:tc>
          <w:tcPr>
            <w:tcW w:w="4252" w:type="dxa"/>
            <w:shd w:val="clear" w:color="auto" w:fill="auto"/>
          </w:tcPr>
          <w:p w:rsidR="0065016B" w:rsidRPr="0065016B" w:rsidRDefault="0065016B" w:rsidP="0065016B">
            <w:pPr>
              <w:spacing w:before="100" w:beforeAutospacing="1" w:after="100" w:afterAutospacing="1" w:line="240" w:lineRule="auto"/>
              <w:outlineLvl w:val="2"/>
              <w:rPr>
                <w:rFonts w:ascii="Times New Roman" w:eastAsia="Times New Roman" w:hAnsi="Times New Roman"/>
                <w:b/>
                <w:bCs/>
                <w:sz w:val="27"/>
                <w:szCs w:val="27"/>
                <w:lang w:eastAsia="ru-RU"/>
              </w:rPr>
            </w:pPr>
            <w:r w:rsidRPr="0065016B">
              <w:rPr>
                <w:rFonts w:ascii="Times New Roman" w:eastAsia="Times New Roman" w:hAnsi="Times New Roman"/>
                <w:b/>
                <w:bCs/>
                <w:sz w:val="27"/>
                <w:szCs w:val="27"/>
                <w:lang w:eastAsia="ru-RU"/>
              </w:rPr>
              <w:t>16-бап. Мемлекетт</w:t>
            </w:r>
            <w:proofErr w:type="gramStart"/>
            <w:r w:rsidRPr="0065016B">
              <w:rPr>
                <w:rFonts w:ascii="Times New Roman" w:eastAsia="Times New Roman" w:hAnsi="Times New Roman"/>
                <w:b/>
                <w:bCs/>
                <w:sz w:val="27"/>
                <w:szCs w:val="27"/>
                <w:lang w:eastAsia="ru-RU"/>
              </w:rPr>
              <w:t>i</w:t>
            </w:r>
            <w:proofErr w:type="gramEnd"/>
            <w:r w:rsidRPr="0065016B">
              <w:rPr>
                <w:rFonts w:ascii="Times New Roman" w:eastAsia="Times New Roman" w:hAnsi="Times New Roman"/>
                <w:b/>
                <w:bCs/>
                <w:sz w:val="27"/>
                <w:szCs w:val="27"/>
                <w:lang w:eastAsia="ru-RU"/>
              </w:rPr>
              <w:t>к қызметке кiру шарттары</w:t>
            </w:r>
          </w:p>
          <w:p w:rsidR="0065016B" w:rsidRDefault="0065016B" w:rsidP="0065016B">
            <w:pPr>
              <w:pStyle w:val="Default"/>
              <w:numPr>
                <w:ilvl w:val="0"/>
                <w:numId w:val="24"/>
              </w:numPr>
              <w:jc w:val="both"/>
              <w:rPr>
                <w:lang w:val="kk-KZ"/>
              </w:rPr>
            </w:pPr>
            <w:r>
              <w:t>Мемлекетт</w:t>
            </w:r>
            <w:proofErr w:type="gramStart"/>
            <w:r>
              <w:t>i</w:t>
            </w:r>
            <w:proofErr w:type="gramEnd"/>
            <w:r>
              <w:t>к қызметке:</w:t>
            </w:r>
          </w:p>
          <w:p w:rsidR="00566233" w:rsidRPr="00FA19F1" w:rsidRDefault="00566233" w:rsidP="0065016B">
            <w:pPr>
              <w:pStyle w:val="Default"/>
              <w:ind w:left="825"/>
              <w:jc w:val="both"/>
            </w:pPr>
            <w:r w:rsidRPr="00FA19F1">
              <w:t>…</w:t>
            </w:r>
          </w:p>
          <w:p w:rsidR="0065016B" w:rsidRPr="0065016B" w:rsidRDefault="0065016B" w:rsidP="000109C6">
            <w:pPr>
              <w:pStyle w:val="Default"/>
              <w:ind w:firstLine="459"/>
              <w:jc w:val="both"/>
              <w:rPr>
                <w:b/>
                <w:bCs/>
                <w:lang w:val="kk-KZ"/>
              </w:rPr>
            </w:pPr>
            <w:r>
              <w:t xml:space="preserve">  7) мемлекеттiк қызметке кiрер алдындағы үш жыл iшiнде сыбайлас жемқорлық құқық бұзушылық жасағаны үшiн </w:t>
            </w:r>
            <w:r w:rsidRPr="0065016B">
              <w:rPr>
                <w:b/>
              </w:rPr>
              <w:t>сот тәртiбiмен әкiмшiлiк жаза қолданылған;</w:t>
            </w:r>
            <w:r w:rsidR="000109C6">
              <w:rPr>
                <w:b/>
                <w:lang w:val="kk-KZ"/>
              </w:rPr>
              <w:t xml:space="preserve"> </w:t>
            </w:r>
            <w:r>
              <w:t>қ</w:t>
            </w:r>
            <w:proofErr w:type="gramStart"/>
            <w:r>
              <w:t>абылдау</w:t>
            </w:r>
            <w:proofErr w:type="gramEnd"/>
            <w:r>
              <w:t>ға болмайды</w:t>
            </w:r>
            <w:r>
              <w:rPr>
                <w:lang w:val="kk-KZ"/>
              </w:rPr>
              <w:t>.</w:t>
            </w:r>
          </w:p>
        </w:tc>
        <w:tc>
          <w:tcPr>
            <w:tcW w:w="4394" w:type="dxa"/>
            <w:shd w:val="clear" w:color="auto" w:fill="auto"/>
          </w:tcPr>
          <w:p w:rsidR="007E6AFB" w:rsidRPr="0065016B" w:rsidRDefault="007E6AFB" w:rsidP="007E6AFB">
            <w:pPr>
              <w:spacing w:before="100" w:beforeAutospacing="1" w:after="100" w:afterAutospacing="1" w:line="240" w:lineRule="auto"/>
              <w:outlineLvl w:val="2"/>
              <w:rPr>
                <w:rFonts w:ascii="Times New Roman" w:eastAsia="Times New Roman" w:hAnsi="Times New Roman"/>
                <w:b/>
                <w:bCs/>
                <w:sz w:val="27"/>
                <w:szCs w:val="27"/>
                <w:lang w:eastAsia="ru-RU"/>
              </w:rPr>
            </w:pPr>
            <w:r w:rsidRPr="0065016B">
              <w:rPr>
                <w:rFonts w:ascii="Times New Roman" w:eastAsia="Times New Roman" w:hAnsi="Times New Roman"/>
                <w:b/>
                <w:bCs/>
                <w:sz w:val="27"/>
                <w:szCs w:val="27"/>
                <w:lang w:eastAsia="ru-RU"/>
              </w:rPr>
              <w:t>16-бап. Мемлекетт</w:t>
            </w:r>
            <w:proofErr w:type="gramStart"/>
            <w:r w:rsidRPr="0065016B">
              <w:rPr>
                <w:rFonts w:ascii="Times New Roman" w:eastAsia="Times New Roman" w:hAnsi="Times New Roman"/>
                <w:b/>
                <w:bCs/>
                <w:sz w:val="27"/>
                <w:szCs w:val="27"/>
                <w:lang w:eastAsia="ru-RU"/>
              </w:rPr>
              <w:t>i</w:t>
            </w:r>
            <w:proofErr w:type="gramEnd"/>
            <w:r w:rsidRPr="0065016B">
              <w:rPr>
                <w:rFonts w:ascii="Times New Roman" w:eastAsia="Times New Roman" w:hAnsi="Times New Roman"/>
                <w:b/>
                <w:bCs/>
                <w:sz w:val="27"/>
                <w:szCs w:val="27"/>
                <w:lang w:eastAsia="ru-RU"/>
              </w:rPr>
              <w:t>к қызметке кiру шарттары</w:t>
            </w:r>
          </w:p>
          <w:p w:rsidR="007E6AFB" w:rsidRDefault="007E6AFB" w:rsidP="007E6AFB">
            <w:pPr>
              <w:pStyle w:val="Default"/>
              <w:numPr>
                <w:ilvl w:val="0"/>
                <w:numId w:val="26"/>
              </w:numPr>
              <w:jc w:val="both"/>
              <w:rPr>
                <w:lang w:val="kk-KZ"/>
              </w:rPr>
            </w:pPr>
            <w:r>
              <w:t>Мемлекетт</w:t>
            </w:r>
            <w:proofErr w:type="gramStart"/>
            <w:r>
              <w:t>i</w:t>
            </w:r>
            <w:proofErr w:type="gramEnd"/>
            <w:r>
              <w:t>к қызметке:</w:t>
            </w:r>
          </w:p>
          <w:p w:rsidR="00566233" w:rsidRPr="00FA19F1" w:rsidRDefault="00566233" w:rsidP="00F27B71">
            <w:pPr>
              <w:pStyle w:val="Default"/>
              <w:ind w:firstLine="459"/>
              <w:jc w:val="both"/>
            </w:pPr>
            <w:r w:rsidRPr="00FA19F1">
              <w:t>…</w:t>
            </w:r>
          </w:p>
          <w:p w:rsidR="00566233" w:rsidRPr="00FA19F1" w:rsidRDefault="0065016B" w:rsidP="000109C6">
            <w:pPr>
              <w:pStyle w:val="Default"/>
              <w:ind w:firstLine="459"/>
              <w:jc w:val="both"/>
              <w:rPr>
                <w:b/>
                <w:bCs/>
              </w:rPr>
            </w:pPr>
            <w:r>
              <w:t xml:space="preserve">  7) мемлекеттiк қызметке кiрер алдындағы үш жыл iшiнде сыбайлас жемқорлық құқық бұзушылық жасағаны үшiн </w:t>
            </w:r>
            <w:r w:rsidRPr="0065016B">
              <w:rPr>
                <w:b/>
              </w:rPr>
              <w:t xml:space="preserve">сот </w:t>
            </w:r>
            <w:r w:rsidRPr="0065016B">
              <w:rPr>
                <w:b/>
                <w:lang w:val="kk-KZ"/>
              </w:rPr>
              <w:t xml:space="preserve">немесе қысқартылған </w:t>
            </w:r>
            <w:r w:rsidRPr="0065016B">
              <w:rPr>
                <w:b/>
              </w:rPr>
              <w:t>тәртiбiмен әкiмшiлiк жаза қолданылған;</w:t>
            </w:r>
            <w:r w:rsidR="000109C6">
              <w:rPr>
                <w:b/>
                <w:lang w:val="kk-KZ"/>
              </w:rPr>
              <w:t xml:space="preserve"> </w:t>
            </w:r>
            <w:r>
              <w:t>қ</w:t>
            </w:r>
            <w:proofErr w:type="gramStart"/>
            <w:r>
              <w:t>абылдау</w:t>
            </w:r>
            <w:proofErr w:type="gramEnd"/>
            <w:r>
              <w:t>ға болмайды</w:t>
            </w:r>
            <w:r>
              <w:rPr>
                <w:lang w:val="kk-KZ"/>
              </w:rPr>
              <w:t>.</w:t>
            </w:r>
          </w:p>
        </w:tc>
        <w:tc>
          <w:tcPr>
            <w:tcW w:w="5104" w:type="dxa"/>
            <w:shd w:val="clear" w:color="auto" w:fill="auto"/>
          </w:tcPr>
          <w:p w:rsidR="00566233" w:rsidRPr="0065016B" w:rsidRDefault="00CA6291" w:rsidP="00F27B71">
            <w:pPr>
              <w:spacing w:after="0" w:line="240" w:lineRule="auto"/>
              <w:ind w:firstLine="459"/>
              <w:contextualSpacing/>
              <w:jc w:val="both"/>
              <w:rPr>
                <w:rFonts w:ascii="Times New Roman" w:hAnsi="Times New Roman"/>
                <w:color w:val="000000"/>
                <w:sz w:val="24"/>
                <w:szCs w:val="24"/>
                <w:highlight w:val="yellow"/>
              </w:rPr>
            </w:pPr>
            <w:r w:rsidRPr="00CA6291">
              <w:rPr>
                <w:rFonts w:ascii="Times New Roman" w:hAnsi="Times New Roman"/>
                <w:color w:val="000000"/>
                <w:sz w:val="24"/>
                <w:szCs w:val="24"/>
              </w:rPr>
              <w:t>Әкімшілік құқық бұзушылық туралы іс бойынша і</w:t>
            </w:r>
            <w:proofErr w:type="gramStart"/>
            <w:r w:rsidRPr="00CA6291">
              <w:rPr>
                <w:rFonts w:ascii="Times New Roman" w:hAnsi="Times New Roman"/>
                <w:color w:val="000000"/>
                <w:sz w:val="24"/>
                <w:szCs w:val="24"/>
              </w:rPr>
              <w:t>с ж</w:t>
            </w:r>
            <w:proofErr w:type="gramEnd"/>
            <w:r w:rsidRPr="00CA6291">
              <w:rPr>
                <w:rFonts w:ascii="Times New Roman" w:hAnsi="Times New Roman"/>
                <w:color w:val="000000"/>
                <w:sz w:val="24"/>
                <w:szCs w:val="24"/>
              </w:rPr>
              <w:t>үргізуді нақтылау мақсатында</w:t>
            </w:r>
          </w:p>
        </w:tc>
      </w:tr>
      <w:tr w:rsidR="003E7358" w:rsidRPr="00A015E3" w:rsidTr="0004376B">
        <w:tc>
          <w:tcPr>
            <w:tcW w:w="552" w:type="dxa"/>
            <w:shd w:val="clear" w:color="auto" w:fill="auto"/>
          </w:tcPr>
          <w:p w:rsidR="003E7358" w:rsidRPr="00B90165" w:rsidRDefault="003E7358" w:rsidP="004E35F3">
            <w:pPr>
              <w:spacing w:after="0" w:line="240" w:lineRule="auto"/>
              <w:rPr>
                <w:rFonts w:ascii="Times New Roman" w:hAnsi="Times New Roman"/>
                <w:sz w:val="24"/>
                <w:szCs w:val="24"/>
                <w:lang w:val="kk-KZ"/>
              </w:rPr>
            </w:pPr>
            <w:r w:rsidRPr="00B90165">
              <w:rPr>
                <w:rFonts w:ascii="Times New Roman" w:hAnsi="Times New Roman"/>
                <w:sz w:val="24"/>
                <w:szCs w:val="24"/>
                <w:lang w:val="kk-KZ"/>
              </w:rPr>
              <w:t>1</w:t>
            </w:r>
            <w:r w:rsidR="004E35F3">
              <w:rPr>
                <w:rFonts w:ascii="Times New Roman" w:hAnsi="Times New Roman"/>
                <w:sz w:val="24"/>
                <w:szCs w:val="24"/>
                <w:lang w:val="kk-KZ"/>
              </w:rPr>
              <w:t>6</w:t>
            </w:r>
          </w:p>
        </w:tc>
        <w:tc>
          <w:tcPr>
            <w:tcW w:w="1292" w:type="dxa"/>
            <w:gridSpan w:val="3"/>
          </w:tcPr>
          <w:p w:rsidR="003E7358" w:rsidRPr="00B90165" w:rsidRDefault="003E7358" w:rsidP="00AA6C41">
            <w:pPr>
              <w:pStyle w:val="Default"/>
              <w:ind w:firstLine="34"/>
              <w:jc w:val="both"/>
              <w:rPr>
                <w:bCs/>
                <w:lang w:val="kk-KZ"/>
              </w:rPr>
            </w:pPr>
            <w:r w:rsidRPr="00B90165">
              <w:rPr>
                <w:bCs/>
              </w:rPr>
              <w:t>19</w:t>
            </w:r>
            <w:r w:rsidRPr="00B90165">
              <w:rPr>
                <w:bCs/>
                <w:lang w:val="kk-KZ"/>
              </w:rPr>
              <w:t>-баб</w:t>
            </w:r>
            <w:r w:rsidR="00AA6C41" w:rsidRPr="00B90165">
              <w:rPr>
                <w:bCs/>
                <w:lang w:val="kk-KZ"/>
              </w:rPr>
              <w:t>тың</w:t>
            </w:r>
            <w:r w:rsidRPr="00B90165">
              <w:rPr>
                <w:bCs/>
                <w:lang w:val="kk-KZ"/>
              </w:rPr>
              <w:t xml:space="preserve"> 1-тармағы</w:t>
            </w:r>
          </w:p>
        </w:tc>
        <w:tc>
          <w:tcPr>
            <w:tcW w:w="4252" w:type="dxa"/>
            <w:shd w:val="clear" w:color="auto" w:fill="auto"/>
          </w:tcPr>
          <w:p w:rsidR="003E7358" w:rsidRPr="00B90165" w:rsidRDefault="003E7358" w:rsidP="000E7412">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19-бап. Арнайы тексеру</w:t>
            </w:r>
          </w:p>
          <w:p w:rsidR="003E7358" w:rsidRPr="00B90165" w:rsidRDefault="003E7358" w:rsidP="000E7412">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 xml:space="preserve">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w:t>
            </w:r>
            <w:r w:rsidRPr="00B90165">
              <w:rPr>
                <w:rFonts w:ascii="Times New Roman" w:eastAsia="Times New Roman" w:hAnsi="Times New Roman"/>
                <w:sz w:val="24"/>
                <w:szCs w:val="24"/>
                <w:lang w:val="kk-KZ" w:eastAsia="ru-RU"/>
              </w:rPr>
              <w:lastRenderedPageBreak/>
              <w:t>мемлекеттiк қызметке кiру шарттарына сәйкестігі тұрғысынан ұлттық қауіпсіздік органдары жүргізетін арнайы тексерудің оң нәтижелерін алуы қажет.</w:t>
            </w:r>
          </w:p>
          <w:p w:rsidR="003E7358" w:rsidRPr="00B90165" w:rsidRDefault="003E7358" w:rsidP="000E7412">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Арнайы тексеруді жүргізу мерзімі үш айға дейінгі уақытты құрайды.</w:t>
            </w:r>
          </w:p>
          <w:p w:rsidR="003E7358" w:rsidRPr="00B90165" w:rsidRDefault="003E7358" w:rsidP="000E7412">
            <w:pPr>
              <w:pStyle w:val="Default"/>
              <w:ind w:firstLine="460"/>
              <w:jc w:val="both"/>
              <w:rPr>
                <w:b/>
                <w:bCs/>
                <w:lang w:val="kk-KZ"/>
              </w:rPr>
            </w:pPr>
          </w:p>
        </w:tc>
        <w:tc>
          <w:tcPr>
            <w:tcW w:w="4394" w:type="dxa"/>
            <w:shd w:val="clear" w:color="auto" w:fill="auto"/>
          </w:tcPr>
          <w:p w:rsidR="003E7358" w:rsidRPr="00972961" w:rsidRDefault="003E7358" w:rsidP="000E7412">
            <w:pPr>
              <w:spacing w:after="0" w:line="240" w:lineRule="auto"/>
              <w:ind w:firstLine="460"/>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19-бап. Арнайы тексеру</w:t>
            </w:r>
          </w:p>
          <w:p w:rsidR="003E7358" w:rsidRPr="00972961" w:rsidRDefault="003E7358" w:rsidP="000E7412">
            <w:pPr>
              <w:spacing w:after="0" w:line="240" w:lineRule="auto"/>
              <w:ind w:firstLine="460"/>
              <w:jc w:val="both"/>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xml:space="preserve">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мемлекеттiк </w:t>
            </w:r>
            <w:r w:rsidRPr="00972961">
              <w:rPr>
                <w:rFonts w:ascii="Times New Roman" w:eastAsia="Times New Roman" w:hAnsi="Times New Roman"/>
                <w:sz w:val="24"/>
                <w:szCs w:val="24"/>
                <w:lang w:val="kk-KZ" w:eastAsia="ru-RU"/>
              </w:rPr>
              <w:lastRenderedPageBreak/>
              <w:t>қызметке кiру шарттарына сәйкестігі тұрғысынан ұлттық қауіпсіздік органдары жүргізетін арнайы тексерудің оң нәтижелерін алуы қажет.</w:t>
            </w:r>
          </w:p>
          <w:p w:rsidR="003E7358" w:rsidRPr="00972961" w:rsidRDefault="003E7358" w:rsidP="000E7412">
            <w:pPr>
              <w:spacing w:after="0" w:line="240" w:lineRule="auto"/>
              <w:ind w:firstLine="460"/>
              <w:jc w:val="both"/>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Арнайы тексеруді жүргізу мерзімі үш айға дейінгі уақытты құрайды.</w:t>
            </w:r>
          </w:p>
          <w:p w:rsidR="00566233" w:rsidRDefault="00566233" w:rsidP="000E7412">
            <w:pPr>
              <w:pStyle w:val="Default"/>
              <w:ind w:firstLine="460"/>
              <w:jc w:val="both"/>
              <w:rPr>
                <w:b/>
                <w:bCs/>
                <w:lang w:val="kk-KZ"/>
              </w:rPr>
            </w:pPr>
            <w:r>
              <w:rPr>
                <w:b/>
                <w:bCs/>
                <w:lang w:val="kk-KZ"/>
              </w:rPr>
              <w:t>...</w:t>
            </w:r>
          </w:p>
          <w:p w:rsidR="00CA6291" w:rsidRPr="00152D39" w:rsidRDefault="00CA6291" w:rsidP="00152D39">
            <w:pPr>
              <w:pStyle w:val="Default"/>
              <w:ind w:firstLine="825"/>
              <w:jc w:val="both"/>
              <w:rPr>
                <w:b/>
                <w:bCs/>
                <w:lang w:val="kk-KZ"/>
              </w:rPr>
            </w:pPr>
            <w:r w:rsidRPr="00152D39">
              <w:rPr>
                <w:b/>
                <w:bCs/>
                <w:lang w:val="kk-KZ"/>
              </w:rPr>
              <w:t>3. Арнайы тексерудің оң нәтижелері алынған кезде мемлекеттік әкімшілік лауазыммен көзделген міндеттерді уақытша атқару кезеңі мемлекеттік қызмет өтіліне енгізіледі.</w:t>
            </w:r>
          </w:p>
        </w:tc>
        <w:tc>
          <w:tcPr>
            <w:tcW w:w="5104" w:type="dxa"/>
            <w:shd w:val="clear" w:color="auto" w:fill="auto"/>
          </w:tcPr>
          <w:p w:rsidR="003E7358" w:rsidRPr="00972961" w:rsidRDefault="00B25926" w:rsidP="000E7412">
            <w:pPr>
              <w:spacing w:after="0" w:line="240" w:lineRule="auto"/>
              <w:ind w:firstLine="459"/>
              <w:jc w:val="both"/>
              <w:rPr>
                <w:rFonts w:ascii="Times New Roman" w:hAnsi="Times New Roman"/>
                <w:sz w:val="24"/>
                <w:szCs w:val="24"/>
                <w:lang w:val="kk-KZ"/>
              </w:rPr>
            </w:pPr>
            <w:r w:rsidRPr="00B90165">
              <w:rPr>
                <w:rFonts w:ascii="Times New Roman" w:hAnsi="Times New Roman"/>
                <w:sz w:val="24"/>
                <w:szCs w:val="24"/>
                <w:lang w:val="kk-KZ"/>
              </w:rPr>
              <w:lastRenderedPageBreak/>
              <w:t>Мемлекеттік қызмет өтілін регламенттеу мақсатында</w:t>
            </w:r>
          </w:p>
        </w:tc>
      </w:tr>
      <w:tr w:rsidR="0078055B" w:rsidRPr="00A015E3" w:rsidTr="0004376B">
        <w:tc>
          <w:tcPr>
            <w:tcW w:w="552" w:type="dxa"/>
            <w:shd w:val="clear" w:color="auto" w:fill="auto"/>
          </w:tcPr>
          <w:p w:rsidR="0078055B" w:rsidRPr="00B90165" w:rsidRDefault="00FB5301"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w:t>
            </w:r>
            <w:r w:rsidR="004E35F3">
              <w:rPr>
                <w:rFonts w:ascii="Times New Roman" w:hAnsi="Times New Roman"/>
                <w:sz w:val="24"/>
                <w:szCs w:val="24"/>
                <w:lang w:val="kk-KZ"/>
              </w:rPr>
              <w:t>7</w:t>
            </w:r>
          </w:p>
        </w:tc>
        <w:tc>
          <w:tcPr>
            <w:tcW w:w="1292" w:type="dxa"/>
            <w:gridSpan w:val="3"/>
          </w:tcPr>
          <w:p w:rsidR="0078055B" w:rsidRPr="0078055B" w:rsidRDefault="0078055B" w:rsidP="00F27B71">
            <w:pPr>
              <w:pStyle w:val="Default"/>
              <w:jc w:val="both"/>
              <w:rPr>
                <w:bCs/>
                <w:lang w:val="kk-KZ"/>
              </w:rPr>
            </w:pPr>
            <w:r w:rsidRPr="004F3F00">
              <w:rPr>
                <w:bCs/>
              </w:rPr>
              <w:t>22</w:t>
            </w:r>
            <w:r>
              <w:rPr>
                <w:bCs/>
                <w:lang w:val="kk-KZ"/>
              </w:rPr>
              <w:t>-бабы</w:t>
            </w:r>
          </w:p>
        </w:tc>
        <w:tc>
          <w:tcPr>
            <w:tcW w:w="4252" w:type="dxa"/>
            <w:shd w:val="clear" w:color="auto" w:fill="auto"/>
          </w:tcPr>
          <w:p w:rsidR="0078055B" w:rsidRPr="00972961" w:rsidRDefault="0078055B" w:rsidP="00F27B71">
            <w:pPr>
              <w:spacing w:after="0" w:line="240" w:lineRule="auto"/>
              <w:ind w:firstLine="113"/>
              <w:jc w:val="both"/>
              <w:rPr>
                <w:rFonts w:ascii="Times New Roman" w:hAnsi="Times New Roman"/>
                <w:b/>
                <w:sz w:val="24"/>
                <w:szCs w:val="24"/>
                <w:lang w:val="kk-KZ"/>
              </w:rPr>
            </w:pPr>
            <w:r w:rsidRPr="00972961">
              <w:rPr>
                <w:rFonts w:ascii="Times New Roman" w:hAnsi="Times New Roman"/>
                <w:b/>
                <w:sz w:val="24"/>
                <w:szCs w:val="24"/>
                <w:lang w:val="kk-KZ"/>
              </w:rPr>
              <w:t xml:space="preserve">22-бап. </w:t>
            </w:r>
            <w:r w:rsidRPr="001A0A00">
              <w:rPr>
                <w:rFonts w:ascii="Times New Roman" w:hAnsi="Times New Roman"/>
                <w:b/>
                <w:sz w:val="24"/>
                <w:szCs w:val="24"/>
                <w:lang w:val="kk-KZ"/>
              </w:rPr>
              <w:t>«</w:t>
            </w:r>
            <w:r w:rsidRPr="00972961">
              <w:rPr>
                <w:rFonts w:ascii="Times New Roman" w:hAnsi="Times New Roman"/>
                <w:b/>
                <w:sz w:val="24"/>
                <w:szCs w:val="24"/>
                <w:lang w:val="kk-KZ"/>
              </w:rPr>
              <w:t>А</w:t>
            </w:r>
            <w:r w:rsidRPr="001A0A00">
              <w:rPr>
                <w:rFonts w:ascii="Times New Roman" w:hAnsi="Times New Roman"/>
                <w:b/>
                <w:sz w:val="24"/>
                <w:szCs w:val="24"/>
                <w:lang w:val="kk-KZ"/>
              </w:rPr>
              <w:t>»</w:t>
            </w:r>
            <w:r w:rsidRPr="00972961">
              <w:rPr>
                <w:rFonts w:ascii="Times New Roman" w:hAnsi="Times New Roman"/>
                <w:b/>
                <w:sz w:val="24"/>
                <w:szCs w:val="24"/>
                <w:lang w:val="kk-KZ"/>
              </w:rPr>
              <w:t xml:space="preserve"> корпусының мемлекеттік әкімшілік қызметінің кадр резервіне іріктеу</w:t>
            </w:r>
          </w:p>
          <w:p w:rsidR="0078055B" w:rsidRPr="00972961" w:rsidRDefault="0078055B" w:rsidP="00F27B71">
            <w:pPr>
              <w:spacing w:after="0" w:line="240" w:lineRule="auto"/>
              <w:ind w:firstLine="113"/>
              <w:jc w:val="both"/>
              <w:rPr>
                <w:rFonts w:ascii="Times New Roman" w:hAnsi="Times New Roman"/>
                <w:sz w:val="24"/>
                <w:szCs w:val="24"/>
                <w:lang w:val="kk-KZ"/>
              </w:rPr>
            </w:pPr>
            <w:r w:rsidRPr="00972961">
              <w:rPr>
                <w:rFonts w:ascii="Times New Roman" w:hAnsi="Times New Roman"/>
                <w:sz w:val="24"/>
                <w:szCs w:val="24"/>
                <w:lang w:val="kk-KZ"/>
              </w:rPr>
              <w:t xml:space="preserve">      1.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қызметінің кадр резервіне іріктеу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лауазымдарына қойылатын белгіленген арнайы біліктілік талаптарына және осы Заңда белгіленген өзге де талаптарға сай келетін азаматтар қатарынан жүзеге асырылады.</w:t>
            </w:r>
          </w:p>
          <w:p w:rsidR="0078055B" w:rsidRPr="00972961" w:rsidRDefault="0078055B" w:rsidP="00F27B71">
            <w:pPr>
              <w:spacing w:after="0" w:line="240" w:lineRule="auto"/>
              <w:ind w:firstLine="113"/>
              <w:jc w:val="both"/>
              <w:rPr>
                <w:rFonts w:ascii="Times New Roman" w:hAnsi="Times New Roman"/>
                <w:sz w:val="24"/>
                <w:szCs w:val="24"/>
                <w:lang w:val="kk-KZ"/>
              </w:rPr>
            </w:pPr>
            <w:r w:rsidRPr="00972961">
              <w:rPr>
                <w:rFonts w:ascii="Times New Roman" w:hAnsi="Times New Roman"/>
                <w:sz w:val="24"/>
                <w:szCs w:val="24"/>
                <w:lang w:val="kk-KZ"/>
              </w:rPr>
              <w:t xml:space="preserve">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қызметінің кадр резервіне іріктеуді уәкілетті комиссия Қазақстан Республикасының Президенті айқындайтын тәртіппен жүзеге асырады.</w:t>
            </w:r>
          </w:p>
          <w:p w:rsidR="0078055B" w:rsidRPr="00972961" w:rsidRDefault="0078055B" w:rsidP="00F27B71">
            <w:pPr>
              <w:spacing w:after="0" w:line="240" w:lineRule="auto"/>
              <w:ind w:firstLine="113"/>
              <w:jc w:val="both"/>
              <w:rPr>
                <w:rFonts w:ascii="Times New Roman" w:hAnsi="Times New Roman"/>
                <w:sz w:val="24"/>
                <w:szCs w:val="24"/>
                <w:lang w:val="kk-KZ"/>
              </w:rPr>
            </w:pPr>
            <w:r w:rsidRPr="00972961">
              <w:rPr>
                <w:rFonts w:ascii="Times New Roman" w:hAnsi="Times New Roman"/>
                <w:sz w:val="24"/>
                <w:szCs w:val="24"/>
                <w:lang w:val="kk-KZ"/>
              </w:rPr>
              <w:t xml:space="preserve">      2. Уәкілетті орган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қызметінің кадр резервін Қазақстан Республикасының Президенті </w:t>
            </w:r>
            <w:r w:rsidRPr="00972961">
              <w:rPr>
                <w:rFonts w:ascii="Times New Roman" w:hAnsi="Times New Roman"/>
                <w:sz w:val="24"/>
                <w:szCs w:val="24"/>
                <w:lang w:val="kk-KZ"/>
              </w:rPr>
              <w:lastRenderedPageBreak/>
              <w:t>айқындаған тәртіппен уәкілетті комиссия ұсынған азаматтар қатарынан қалыптастырады.</w:t>
            </w:r>
          </w:p>
          <w:p w:rsidR="0078055B" w:rsidRPr="00972961" w:rsidRDefault="0078055B" w:rsidP="00F27B71">
            <w:pPr>
              <w:spacing w:after="0" w:line="240" w:lineRule="auto"/>
              <w:ind w:firstLine="113"/>
              <w:jc w:val="both"/>
              <w:rPr>
                <w:rFonts w:ascii="Times New Roman" w:hAnsi="Times New Roman"/>
                <w:b/>
                <w:sz w:val="24"/>
                <w:szCs w:val="24"/>
                <w:lang w:val="kk-KZ" w:eastAsia="ja-JP"/>
              </w:rPr>
            </w:pPr>
            <w:r w:rsidRPr="00972961">
              <w:rPr>
                <w:rFonts w:ascii="Times New Roman" w:hAnsi="Times New Roman"/>
                <w:sz w:val="24"/>
                <w:szCs w:val="24"/>
                <w:lang w:val="kk-KZ"/>
              </w:rPr>
              <w:t xml:space="preserve">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қызметінің кадр резервіне алынған азаматтарды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лауазымдарына тағайындау құқығы бар лауазымды адам (орган) не ол уәкілеттік берген лауазымды адам </w:t>
            </w:r>
            <w:r w:rsidRPr="001A0A00">
              <w:rPr>
                <w:rFonts w:ascii="Times New Roman" w:hAnsi="Times New Roman"/>
                <w:sz w:val="24"/>
                <w:szCs w:val="24"/>
                <w:lang w:val="kk-KZ"/>
              </w:rPr>
              <w:t>«</w:t>
            </w:r>
            <w:r w:rsidRPr="00972961">
              <w:rPr>
                <w:rFonts w:ascii="Times New Roman" w:hAnsi="Times New Roman"/>
                <w:sz w:val="24"/>
                <w:szCs w:val="24"/>
                <w:lang w:val="kk-KZ"/>
              </w:rPr>
              <w:t>А</w:t>
            </w:r>
            <w:r w:rsidRPr="001A0A00">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лауазымдарына конкурс өткізбестен тағайындай алады.</w:t>
            </w:r>
          </w:p>
        </w:tc>
        <w:tc>
          <w:tcPr>
            <w:tcW w:w="4394" w:type="dxa"/>
            <w:shd w:val="clear" w:color="auto" w:fill="auto"/>
          </w:tcPr>
          <w:p w:rsidR="0078055B" w:rsidRPr="001A0A00" w:rsidRDefault="0090201A" w:rsidP="0090201A">
            <w:pPr>
              <w:spacing w:after="0" w:line="240" w:lineRule="auto"/>
              <w:ind w:firstLine="113"/>
              <w:jc w:val="both"/>
              <w:rPr>
                <w:rFonts w:ascii="Times New Roman" w:hAnsi="Times New Roman"/>
                <w:b/>
                <w:sz w:val="24"/>
                <w:szCs w:val="24"/>
                <w:lang w:val="kk-KZ" w:eastAsia="ja-JP"/>
              </w:rPr>
            </w:pPr>
            <w:r>
              <w:rPr>
                <w:rFonts w:ascii="Times New Roman" w:hAnsi="Times New Roman"/>
                <w:b/>
                <w:sz w:val="24"/>
                <w:szCs w:val="24"/>
                <w:lang w:val="kk-KZ"/>
              </w:rPr>
              <w:lastRenderedPageBreak/>
              <w:t>22-бап а</w:t>
            </w:r>
            <w:r w:rsidR="0078055B" w:rsidRPr="001A0A00">
              <w:rPr>
                <w:rFonts w:ascii="Times New Roman" w:hAnsi="Times New Roman"/>
                <w:b/>
                <w:sz w:val="24"/>
                <w:szCs w:val="24"/>
                <w:lang w:val="kk-KZ"/>
              </w:rPr>
              <w:t>лып тасталсын</w:t>
            </w:r>
          </w:p>
        </w:tc>
        <w:tc>
          <w:tcPr>
            <w:tcW w:w="5104" w:type="dxa"/>
            <w:shd w:val="clear" w:color="auto" w:fill="auto"/>
          </w:tcPr>
          <w:p w:rsidR="0078055B" w:rsidRPr="001A0A00" w:rsidRDefault="0078055B" w:rsidP="00F27B71">
            <w:pPr>
              <w:spacing w:after="0" w:line="240" w:lineRule="auto"/>
              <w:ind w:firstLine="113"/>
              <w:jc w:val="both"/>
              <w:rPr>
                <w:rFonts w:ascii="Times New Roman" w:hAnsi="Times New Roman"/>
                <w:b/>
                <w:sz w:val="24"/>
                <w:szCs w:val="24"/>
                <w:lang w:val="kk-KZ" w:eastAsia="ja-JP"/>
              </w:rPr>
            </w:pPr>
            <w:r w:rsidRPr="001A0A00">
              <w:rPr>
                <w:rFonts w:ascii="Times New Roman" w:hAnsi="Times New Roman"/>
                <w:sz w:val="24"/>
                <w:szCs w:val="24"/>
                <w:lang w:val="kk-KZ"/>
              </w:rPr>
              <w:t>«А» корпусының резервті қалыптастырусыз бос лауазымға тікелей конкурстық іріктеу жүргізу ұсынылады.</w:t>
            </w:r>
          </w:p>
        </w:tc>
      </w:tr>
      <w:tr w:rsidR="0078055B" w:rsidRPr="00A015E3" w:rsidTr="0004376B">
        <w:tc>
          <w:tcPr>
            <w:tcW w:w="552" w:type="dxa"/>
            <w:shd w:val="clear" w:color="auto" w:fill="auto"/>
          </w:tcPr>
          <w:p w:rsidR="0078055B" w:rsidRPr="00B90165" w:rsidRDefault="00FB5301"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w:t>
            </w:r>
            <w:r w:rsidR="004E35F3">
              <w:rPr>
                <w:rFonts w:ascii="Times New Roman" w:hAnsi="Times New Roman"/>
                <w:sz w:val="24"/>
                <w:szCs w:val="24"/>
                <w:lang w:val="kk-KZ"/>
              </w:rPr>
              <w:t>8</w:t>
            </w:r>
          </w:p>
        </w:tc>
        <w:tc>
          <w:tcPr>
            <w:tcW w:w="1292" w:type="dxa"/>
            <w:gridSpan w:val="3"/>
          </w:tcPr>
          <w:p w:rsidR="0078055B" w:rsidRPr="00BA3F3C" w:rsidRDefault="0078055B" w:rsidP="00F27B71">
            <w:pPr>
              <w:spacing w:after="0" w:line="240" w:lineRule="auto"/>
              <w:ind w:firstLine="113"/>
              <w:jc w:val="both"/>
              <w:rPr>
                <w:rFonts w:ascii="Times New Roman" w:hAnsi="Times New Roman"/>
                <w:sz w:val="24"/>
                <w:szCs w:val="24"/>
                <w:lang w:val="kk-KZ"/>
              </w:rPr>
            </w:pPr>
            <w:r w:rsidRPr="00BA3F3C">
              <w:rPr>
                <w:rFonts w:ascii="Times New Roman" w:hAnsi="Times New Roman"/>
                <w:sz w:val="24"/>
                <w:szCs w:val="24"/>
                <w:lang w:val="kk-KZ"/>
              </w:rPr>
              <w:t>23-бабы</w:t>
            </w:r>
          </w:p>
        </w:tc>
        <w:tc>
          <w:tcPr>
            <w:tcW w:w="4252" w:type="dxa"/>
            <w:shd w:val="clear" w:color="auto" w:fill="auto"/>
          </w:tcPr>
          <w:p w:rsidR="0078055B" w:rsidRPr="0078055B" w:rsidRDefault="0078055B" w:rsidP="00F27B71">
            <w:pPr>
              <w:spacing w:after="0" w:line="240" w:lineRule="auto"/>
              <w:ind w:firstLine="113"/>
              <w:jc w:val="both"/>
              <w:rPr>
                <w:rFonts w:ascii="Times New Roman" w:hAnsi="Times New Roman"/>
                <w:b/>
                <w:sz w:val="24"/>
                <w:szCs w:val="24"/>
                <w:lang w:val="kk-KZ"/>
              </w:rPr>
            </w:pPr>
            <w:r w:rsidRPr="0078055B">
              <w:rPr>
                <w:rFonts w:ascii="Times New Roman" w:hAnsi="Times New Roman"/>
                <w:b/>
                <w:sz w:val="24"/>
                <w:szCs w:val="24"/>
                <w:lang w:val="kk-KZ"/>
              </w:rPr>
              <w:t xml:space="preserve">23-бап. </w:t>
            </w:r>
            <w:r w:rsidRPr="001A0A00">
              <w:rPr>
                <w:rFonts w:ascii="Times New Roman" w:hAnsi="Times New Roman"/>
                <w:b/>
                <w:sz w:val="24"/>
                <w:szCs w:val="24"/>
                <w:lang w:val="kk-KZ"/>
              </w:rPr>
              <w:t>«</w:t>
            </w:r>
            <w:r w:rsidRPr="0078055B">
              <w:rPr>
                <w:rFonts w:ascii="Times New Roman" w:hAnsi="Times New Roman"/>
                <w:b/>
                <w:sz w:val="24"/>
                <w:szCs w:val="24"/>
                <w:lang w:val="kk-KZ"/>
              </w:rPr>
              <w:t>А</w:t>
            </w:r>
            <w:r w:rsidRPr="001A0A00">
              <w:rPr>
                <w:rFonts w:ascii="Times New Roman" w:hAnsi="Times New Roman"/>
                <w:b/>
                <w:sz w:val="24"/>
                <w:szCs w:val="24"/>
                <w:lang w:val="kk-KZ"/>
              </w:rPr>
              <w:t>»</w:t>
            </w:r>
            <w:r w:rsidRPr="0078055B">
              <w:rPr>
                <w:rFonts w:ascii="Times New Roman" w:hAnsi="Times New Roman"/>
                <w:b/>
                <w:sz w:val="24"/>
                <w:szCs w:val="24"/>
                <w:lang w:val="kk-KZ"/>
              </w:rPr>
              <w:t xml:space="preserve"> корпусының мемлекеттік әкімшілік лауазымдарына орналасуға арналған конкурс</w:t>
            </w:r>
          </w:p>
          <w:p w:rsidR="0078055B" w:rsidRPr="0078055B" w:rsidRDefault="0078055B" w:rsidP="00F27B71">
            <w:pPr>
              <w:spacing w:after="0" w:line="240" w:lineRule="auto"/>
              <w:ind w:firstLine="113"/>
              <w:jc w:val="both"/>
              <w:rPr>
                <w:rFonts w:ascii="Times New Roman" w:hAnsi="Times New Roman"/>
                <w:sz w:val="24"/>
                <w:szCs w:val="24"/>
                <w:lang w:val="kk-KZ"/>
              </w:rPr>
            </w:pPr>
            <w:r w:rsidRPr="0078055B">
              <w:rPr>
                <w:rFonts w:ascii="Times New Roman" w:hAnsi="Times New Roman"/>
                <w:sz w:val="24"/>
                <w:szCs w:val="24"/>
                <w:lang w:val="kk-KZ"/>
              </w:rPr>
              <w:t xml:space="preserve">      1.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мемлекеттік әкімшілік лауазымдарына орналасу үшін конкурс өткізілуі мүмкін.</w:t>
            </w:r>
          </w:p>
          <w:p w:rsidR="0078055B" w:rsidRPr="0078055B" w:rsidRDefault="0078055B" w:rsidP="00F27B71">
            <w:pPr>
              <w:spacing w:after="0" w:line="240" w:lineRule="auto"/>
              <w:ind w:firstLine="113"/>
              <w:jc w:val="both"/>
              <w:rPr>
                <w:rFonts w:ascii="Times New Roman" w:hAnsi="Times New Roman"/>
                <w:sz w:val="24"/>
                <w:szCs w:val="24"/>
                <w:lang w:val="kk-KZ"/>
              </w:rPr>
            </w:pPr>
            <w:r w:rsidRPr="0078055B">
              <w:rPr>
                <w:rFonts w:ascii="Times New Roman" w:hAnsi="Times New Roman"/>
                <w:sz w:val="24"/>
                <w:szCs w:val="24"/>
                <w:lang w:val="kk-KZ"/>
              </w:rPr>
              <w:t xml:space="preserve">      2.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бос немесе уақытша бос мемлекеттік әкімшілік лауазымына орналасуға арналған конкурс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мемлекеттік әкімшілік қызметінің кадр резервіне алынған азаматтар қатарынан жүзеге асырылады.</w:t>
            </w:r>
          </w:p>
          <w:p w:rsidR="0078055B" w:rsidRPr="0078055B" w:rsidRDefault="0078055B" w:rsidP="00F27B71">
            <w:pPr>
              <w:spacing w:after="0" w:line="240" w:lineRule="auto"/>
              <w:ind w:firstLine="113"/>
              <w:jc w:val="both"/>
              <w:rPr>
                <w:rFonts w:ascii="Times New Roman" w:hAnsi="Times New Roman"/>
                <w:sz w:val="24"/>
                <w:szCs w:val="24"/>
                <w:lang w:val="kk-KZ"/>
              </w:rPr>
            </w:pPr>
            <w:r w:rsidRPr="0078055B">
              <w:rPr>
                <w:rFonts w:ascii="Times New Roman" w:hAnsi="Times New Roman"/>
                <w:sz w:val="24"/>
                <w:szCs w:val="24"/>
                <w:lang w:val="kk-KZ"/>
              </w:rPr>
              <w:t xml:space="preserve">      Конкурсты осы мемлекеттік лауазымға тағайындау құқығы бар лауазымды адам (орган) не ол уәкілеттік берген лауазымды адам жүзеге асырады.</w:t>
            </w:r>
          </w:p>
          <w:p w:rsidR="0078055B" w:rsidRPr="0078055B" w:rsidRDefault="0078055B" w:rsidP="00F27B71">
            <w:pPr>
              <w:spacing w:after="0" w:line="240" w:lineRule="auto"/>
              <w:ind w:firstLine="113"/>
              <w:jc w:val="both"/>
              <w:rPr>
                <w:rFonts w:ascii="Times New Roman" w:hAnsi="Times New Roman"/>
                <w:b/>
                <w:sz w:val="24"/>
                <w:szCs w:val="24"/>
                <w:lang w:val="kk-KZ" w:eastAsia="ja-JP"/>
              </w:rPr>
            </w:pPr>
            <w:r w:rsidRPr="0078055B">
              <w:rPr>
                <w:rFonts w:ascii="Times New Roman" w:hAnsi="Times New Roman"/>
                <w:sz w:val="24"/>
                <w:szCs w:val="24"/>
                <w:lang w:val="kk-KZ"/>
              </w:rPr>
              <w:t xml:space="preserve">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мемлекеттік әкімшілік лауазымдарына орналасуға арналған конкурс уәкілетті органның </w:t>
            </w:r>
            <w:r w:rsidRPr="0078055B">
              <w:rPr>
                <w:rFonts w:ascii="Times New Roman" w:hAnsi="Times New Roman"/>
                <w:sz w:val="24"/>
                <w:szCs w:val="24"/>
                <w:lang w:val="kk-KZ"/>
              </w:rPr>
              <w:lastRenderedPageBreak/>
              <w:t>ұсынуы бойынша Қазақстан Республикасының Президентi айқындайтын тәртіппен өткізіледі.</w:t>
            </w:r>
          </w:p>
        </w:tc>
        <w:tc>
          <w:tcPr>
            <w:tcW w:w="4394" w:type="dxa"/>
            <w:shd w:val="clear" w:color="auto" w:fill="auto"/>
          </w:tcPr>
          <w:p w:rsidR="0078055B" w:rsidRPr="0078055B" w:rsidRDefault="0078055B" w:rsidP="00F27B71">
            <w:pPr>
              <w:spacing w:after="0" w:line="240" w:lineRule="auto"/>
              <w:ind w:firstLine="113"/>
              <w:jc w:val="both"/>
              <w:rPr>
                <w:rFonts w:ascii="Times New Roman" w:hAnsi="Times New Roman"/>
                <w:b/>
                <w:sz w:val="24"/>
                <w:szCs w:val="24"/>
                <w:lang w:val="kk-KZ"/>
              </w:rPr>
            </w:pPr>
            <w:r w:rsidRPr="0078055B">
              <w:rPr>
                <w:rFonts w:ascii="Times New Roman" w:hAnsi="Times New Roman"/>
                <w:b/>
                <w:sz w:val="24"/>
                <w:szCs w:val="24"/>
                <w:lang w:val="kk-KZ"/>
              </w:rPr>
              <w:lastRenderedPageBreak/>
              <w:t xml:space="preserve">23-бап. </w:t>
            </w:r>
            <w:r w:rsidRPr="001A0A00">
              <w:rPr>
                <w:rFonts w:ascii="Times New Roman" w:hAnsi="Times New Roman"/>
                <w:b/>
                <w:sz w:val="24"/>
                <w:szCs w:val="24"/>
                <w:lang w:val="kk-KZ"/>
              </w:rPr>
              <w:t>«</w:t>
            </w:r>
            <w:r w:rsidRPr="0078055B">
              <w:rPr>
                <w:rFonts w:ascii="Times New Roman" w:hAnsi="Times New Roman"/>
                <w:b/>
                <w:sz w:val="24"/>
                <w:szCs w:val="24"/>
                <w:lang w:val="kk-KZ"/>
              </w:rPr>
              <w:t>А</w:t>
            </w:r>
            <w:r w:rsidRPr="001A0A00">
              <w:rPr>
                <w:rFonts w:ascii="Times New Roman" w:hAnsi="Times New Roman"/>
                <w:b/>
                <w:sz w:val="24"/>
                <w:szCs w:val="24"/>
                <w:lang w:val="kk-KZ"/>
              </w:rPr>
              <w:t>»</w:t>
            </w:r>
            <w:r w:rsidRPr="0078055B">
              <w:rPr>
                <w:rFonts w:ascii="Times New Roman" w:hAnsi="Times New Roman"/>
                <w:sz w:val="24"/>
                <w:szCs w:val="24"/>
                <w:lang w:val="kk-KZ"/>
              </w:rPr>
              <w:t xml:space="preserve"> </w:t>
            </w:r>
            <w:r w:rsidRPr="0078055B">
              <w:rPr>
                <w:rFonts w:ascii="Times New Roman" w:hAnsi="Times New Roman"/>
                <w:b/>
                <w:sz w:val="24"/>
                <w:szCs w:val="24"/>
                <w:lang w:val="kk-KZ"/>
              </w:rPr>
              <w:t>корпусының мемлекеттік әкімшілік лауазымдарына орналасуға арналған конкурс</w:t>
            </w:r>
          </w:p>
          <w:p w:rsidR="0078055B" w:rsidRPr="001A0A00" w:rsidRDefault="0078055B" w:rsidP="00F27B71">
            <w:pPr>
              <w:spacing w:after="0" w:line="240" w:lineRule="auto"/>
              <w:ind w:firstLine="113"/>
              <w:jc w:val="both"/>
              <w:rPr>
                <w:rFonts w:ascii="Times New Roman" w:hAnsi="Times New Roman"/>
                <w:strike/>
                <w:sz w:val="24"/>
                <w:szCs w:val="24"/>
                <w:lang w:val="kk-KZ"/>
              </w:rPr>
            </w:pPr>
            <w:r w:rsidRPr="0078055B">
              <w:rPr>
                <w:rFonts w:ascii="Times New Roman" w:hAnsi="Times New Roman"/>
                <w:sz w:val="24"/>
                <w:szCs w:val="24"/>
                <w:lang w:val="kk-KZ"/>
              </w:rPr>
              <w:t xml:space="preserve">   1.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мемлекеттік әкімшілік лауазымдарына орналасу үшін </w:t>
            </w:r>
            <w:r w:rsidRPr="00FB0FC0">
              <w:rPr>
                <w:rFonts w:ascii="Times New Roman" w:hAnsi="Times New Roman"/>
                <w:b/>
                <w:sz w:val="24"/>
                <w:szCs w:val="24"/>
                <w:lang w:val="kk-KZ"/>
              </w:rPr>
              <w:t>конкурс өткізіледі.</w:t>
            </w:r>
          </w:p>
          <w:p w:rsidR="0078055B" w:rsidRPr="00FB0FC0" w:rsidRDefault="0078055B" w:rsidP="00F27B71">
            <w:pPr>
              <w:spacing w:after="0" w:line="240" w:lineRule="auto"/>
              <w:ind w:firstLine="113"/>
              <w:jc w:val="both"/>
              <w:rPr>
                <w:rFonts w:ascii="Times New Roman" w:hAnsi="Times New Roman"/>
                <w:b/>
                <w:sz w:val="24"/>
                <w:szCs w:val="24"/>
                <w:lang w:val="kk-KZ"/>
              </w:rPr>
            </w:pPr>
            <w:r w:rsidRPr="0078055B">
              <w:rPr>
                <w:rFonts w:ascii="Times New Roman" w:hAnsi="Times New Roman"/>
                <w:sz w:val="24"/>
                <w:szCs w:val="24"/>
                <w:lang w:val="kk-KZ"/>
              </w:rPr>
              <w:t xml:space="preserve">      2. </w:t>
            </w:r>
            <w:r w:rsidRPr="001A0A00">
              <w:rPr>
                <w:rFonts w:ascii="Times New Roman" w:hAnsi="Times New Roman"/>
                <w:sz w:val="24"/>
                <w:szCs w:val="24"/>
                <w:lang w:val="kk-KZ"/>
              </w:rPr>
              <w:t>«</w:t>
            </w:r>
            <w:r w:rsidRPr="0078055B">
              <w:rPr>
                <w:rFonts w:ascii="Times New Roman" w:hAnsi="Times New Roman"/>
                <w:sz w:val="24"/>
                <w:szCs w:val="24"/>
                <w:lang w:val="kk-KZ"/>
              </w:rPr>
              <w:t>А</w:t>
            </w:r>
            <w:r w:rsidRPr="001A0A00">
              <w:rPr>
                <w:rFonts w:ascii="Times New Roman" w:hAnsi="Times New Roman"/>
                <w:sz w:val="24"/>
                <w:szCs w:val="24"/>
                <w:lang w:val="kk-KZ"/>
              </w:rPr>
              <w:t>»</w:t>
            </w:r>
            <w:r w:rsidRPr="0078055B">
              <w:rPr>
                <w:rFonts w:ascii="Times New Roman" w:hAnsi="Times New Roman"/>
                <w:sz w:val="24"/>
                <w:szCs w:val="24"/>
                <w:lang w:val="kk-KZ"/>
              </w:rPr>
              <w:t xml:space="preserve"> корпусының бос немесе уақытша бос мемлекеттік әкімшілік лауазымына орналасуға арналған конкурс </w:t>
            </w:r>
            <w:r w:rsidRPr="00FB0FC0">
              <w:rPr>
                <w:rFonts w:ascii="Times New Roman" w:hAnsi="Times New Roman"/>
                <w:b/>
                <w:sz w:val="24"/>
                <w:szCs w:val="24"/>
                <w:lang w:val="kk-KZ"/>
              </w:rPr>
              <w:t>«А» корпусының әкімшілік мемлекеттік лауазымдарына белгіленген арнайы біліктілік талаптарына жауап беретін азаматтар қатарынан және осы Заңда белгіленген басқа да талаптардан жүзеге асырылады.</w:t>
            </w:r>
          </w:p>
          <w:p w:rsidR="0078055B" w:rsidRPr="004C7D64" w:rsidRDefault="0078055B" w:rsidP="00F27B71">
            <w:pPr>
              <w:spacing w:after="0" w:line="240" w:lineRule="auto"/>
              <w:ind w:firstLine="113"/>
              <w:jc w:val="both"/>
              <w:rPr>
                <w:rFonts w:ascii="Times New Roman" w:hAnsi="Times New Roman"/>
                <w:sz w:val="24"/>
                <w:szCs w:val="24"/>
                <w:lang w:val="kk-KZ"/>
              </w:rPr>
            </w:pPr>
            <w:r w:rsidRPr="004C7D64">
              <w:rPr>
                <w:rFonts w:ascii="Times New Roman" w:hAnsi="Times New Roman"/>
                <w:sz w:val="24"/>
                <w:szCs w:val="24"/>
                <w:lang w:val="kk-KZ"/>
              </w:rPr>
              <w:t xml:space="preserve">      </w:t>
            </w:r>
            <w:r w:rsidRPr="001A0A00">
              <w:rPr>
                <w:rFonts w:ascii="Times New Roman" w:hAnsi="Times New Roman"/>
                <w:sz w:val="24"/>
                <w:szCs w:val="24"/>
                <w:lang w:val="kk-KZ"/>
              </w:rPr>
              <w:t>«</w:t>
            </w:r>
            <w:r w:rsidRPr="004C7D64">
              <w:rPr>
                <w:rFonts w:ascii="Times New Roman" w:hAnsi="Times New Roman"/>
                <w:sz w:val="24"/>
                <w:szCs w:val="24"/>
                <w:lang w:val="kk-KZ"/>
              </w:rPr>
              <w:t>А</w:t>
            </w:r>
            <w:r w:rsidRPr="001A0A00">
              <w:rPr>
                <w:rFonts w:ascii="Times New Roman" w:hAnsi="Times New Roman"/>
                <w:sz w:val="24"/>
                <w:szCs w:val="24"/>
                <w:lang w:val="kk-KZ"/>
              </w:rPr>
              <w:t>»</w:t>
            </w:r>
            <w:r w:rsidRPr="004C7D64">
              <w:rPr>
                <w:rFonts w:ascii="Times New Roman" w:hAnsi="Times New Roman"/>
                <w:sz w:val="24"/>
                <w:szCs w:val="24"/>
                <w:lang w:val="kk-KZ"/>
              </w:rPr>
              <w:t xml:space="preserve"> корпусының мемлекеттік әкімшілік лауазымдарына орналасуға арналған конкурс уәкілетті органның ұсынуы бойынша Қазақстан Республикасының Президентi </w:t>
            </w:r>
            <w:r w:rsidRPr="004C7D64">
              <w:rPr>
                <w:rFonts w:ascii="Times New Roman" w:hAnsi="Times New Roman"/>
                <w:sz w:val="24"/>
                <w:szCs w:val="24"/>
                <w:lang w:val="kk-KZ"/>
              </w:rPr>
              <w:lastRenderedPageBreak/>
              <w:t>айқындайтын тәртіппен өткізіледі.</w:t>
            </w:r>
          </w:p>
          <w:p w:rsidR="0078055B" w:rsidRPr="004C7D64" w:rsidRDefault="004C7D64" w:rsidP="004C7D64">
            <w:pPr>
              <w:spacing w:after="0" w:line="240" w:lineRule="auto"/>
              <w:ind w:firstLine="113"/>
              <w:jc w:val="both"/>
              <w:rPr>
                <w:rFonts w:ascii="Times New Roman" w:hAnsi="Times New Roman"/>
                <w:b/>
                <w:sz w:val="24"/>
                <w:szCs w:val="24"/>
                <w:lang w:val="kk-KZ" w:eastAsia="ja-JP"/>
              </w:rPr>
            </w:pPr>
            <w:r>
              <w:rPr>
                <w:rFonts w:ascii="Times New Roman" w:hAnsi="Times New Roman"/>
                <w:b/>
                <w:sz w:val="24"/>
                <w:szCs w:val="24"/>
                <w:lang w:val="kk-KZ"/>
              </w:rPr>
              <w:t xml:space="preserve">Өткізілген конкурстың нәтижесі бойынша </w:t>
            </w:r>
            <w:r w:rsidR="0078055B" w:rsidRPr="001A0A00">
              <w:rPr>
                <w:rFonts w:ascii="Times New Roman" w:hAnsi="Times New Roman"/>
                <w:b/>
                <w:sz w:val="24"/>
                <w:szCs w:val="24"/>
                <w:lang w:val="kk-KZ"/>
              </w:rPr>
              <w:t>«</w:t>
            </w:r>
            <w:r w:rsidR="0078055B" w:rsidRPr="004C7D64">
              <w:rPr>
                <w:rFonts w:ascii="Times New Roman" w:hAnsi="Times New Roman"/>
                <w:b/>
                <w:sz w:val="24"/>
                <w:szCs w:val="24"/>
                <w:lang w:val="kk-KZ"/>
              </w:rPr>
              <w:t>А</w:t>
            </w:r>
            <w:r w:rsidR="0078055B" w:rsidRPr="001A0A00">
              <w:rPr>
                <w:rFonts w:ascii="Times New Roman" w:hAnsi="Times New Roman"/>
                <w:b/>
                <w:sz w:val="24"/>
                <w:szCs w:val="24"/>
                <w:lang w:val="kk-KZ"/>
              </w:rPr>
              <w:t>»</w:t>
            </w:r>
            <w:r w:rsidR="0078055B" w:rsidRPr="004C7D64">
              <w:rPr>
                <w:rFonts w:ascii="Times New Roman" w:hAnsi="Times New Roman"/>
                <w:b/>
                <w:sz w:val="24"/>
                <w:szCs w:val="24"/>
                <w:lang w:val="kk-KZ"/>
              </w:rPr>
              <w:t xml:space="preserve"> корпусының әкімшілік лауазымдарына тағайындалу үшін </w:t>
            </w:r>
            <w:r>
              <w:rPr>
                <w:rFonts w:ascii="Times New Roman" w:hAnsi="Times New Roman"/>
                <w:b/>
                <w:sz w:val="24"/>
                <w:szCs w:val="24"/>
                <w:lang w:val="kk-KZ"/>
              </w:rPr>
              <w:t xml:space="preserve">ұсынылған </w:t>
            </w:r>
            <w:r w:rsidR="0078055B" w:rsidRPr="004C7D64">
              <w:rPr>
                <w:rFonts w:ascii="Times New Roman" w:hAnsi="Times New Roman"/>
                <w:b/>
                <w:sz w:val="24"/>
                <w:szCs w:val="24"/>
                <w:lang w:val="kk-KZ"/>
              </w:rPr>
              <w:t xml:space="preserve">азаматтарды </w:t>
            </w:r>
            <w:r w:rsidR="0078055B" w:rsidRPr="001A0A00">
              <w:rPr>
                <w:rFonts w:ascii="Times New Roman" w:hAnsi="Times New Roman"/>
                <w:b/>
                <w:sz w:val="24"/>
                <w:szCs w:val="24"/>
                <w:lang w:val="kk-KZ"/>
              </w:rPr>
              <w:t>«</w:t>
            </w:r>
            <w:r w:rsidR="0078055B" w:rsidRPr="004C7D64">
              <w:rPr>
                <w:rFonts w:ascii="Times New Roman" w:hAnsi="Times New Roman"/>
                <w:b/>
                <w:sz w:val="24"/>
                <w:szCs w:val="24"/>
                <w:lang w:val="kk-KZ"/>
              </w:rPr>
              <w:t>А</w:t>
            </w:r>
            <w:r w:rsidR="0078055B" w:rsidRPr="001A0A00">
              <w:rPr>
                <w:rFonts w:ascii="Times New Roman" w:hAnsi="Times New Roman"/>
                <w:b/>
                <w:sz w:val="24"/>
                <w:szCs w:val="24"/>
                <w:lang w:val="kk-KZ"/>
              </w:rPr>
              <w:t>»</w:t>
            </w:r>
            <w:r w:rsidR="0078055B" w:rsidRPr="004C7D64">
              <w:rPr>
                <w:rFonts w:ascii="Times New Roman" w:hAnsi="Times New Roman"/>
                <w:b/>
                <w:sz w:val="24"/>
                <w:szCs w:val="24"/>
                <w:lang w:val="kk-KZ"/>
              </w:rPr>
              <w:t xml:space="preserve"> корпусының әкімшілік мемлекеттік лауазымдарына тағайындауға уәкілетті лауазымды (орган</w:t>
            </w:r>
            <w:r w:rsidR="0078055B" w:rsidRPr="001A0A00">
              <w:rPr>
                <w:rFonts w:ascii="Times New Roman" w:hAnsi="Times New Roman"/>
                <w:b/>
                <w:sz w:val="24"/>
                <w:szCs w:val="24"/>
                <w:lang w:val="kk-KZ"/>
              </w:rPr>
              <w:t>мен</w:t>
            </w:r>
            <w:r w:rsidR="0078055B" w:rsidRPr="004C7D64">
              <w:rPr>
                <w:rFonts w:ascii="Times New Roman" w:hAnsi="Times New Roman"/>
                <w:b/>
                <w:sz w:val="24"/>
                <w:szCs w:val="24"/>
                <w:lang w:val="kk-KZ"/>
              </w:rPr>
              <w:t xml:space="preserve">) немесе </w:t>
            </w:r>
            <w:r w:rsidR="0078055B" w:rsidRPr="001A0A00">
              <w:rPr>
                <w:rFonts w:ascii="Times New Roman" w:hAnsi="Times New Roman"/>
                <w:b/>
                <w:sz w:val="24"/>
                <w:szCs w:val="24"/>
                <w:lang w:val="kk-KZ"/>
              </w:rPr>
              <w:t>«</w:t>
            </w:r>
            <w:r w:rsidR="0078055B" w:rsidRPr="004C7D64">
              <w:rPr>
                <w:rFonts w:ascii="Times New Roman" w:hAnsi="Times New Roman"/>
                <w:b/>
                <w:sz w:val="24"/>
                <w:szCs w:val="24"/>
                <w:lang w:val="kk-KZ"/>
              </w:rPr>
              <w:t>А</w:t>
            </w:r>
            <w:r w:rsidR="0078055B" w:rsidRPr="001A0A00">
              <w:rPr>
                <w:rFonts w:ascii="Times New Roman" w:hAnsi="Times New Roman"/>
                <w:b/>
                <w:sz w:val="24"/>
                <w:szCs w:val="24"/>
                <w:lang w:val="kk-KZ"/>
              </w:rPr>
              <w:t>»</w:t>
            </w:r>
            <w:r w:rsidR="0078055B" w:rsidRPr="004C7D64">
              <w:rPr>
                <w:rFonts w:ascii="Times New Roman" w:hAnsi="Times New Roman"/>
                <w:sz w:val="24"/>
                <w:szCs w:val="24"/>
                <w:lang w:val="kk-KZ"/>
              </w:rPr>
              <w:t xml:space="preserve"> </w:t>
            </w:r>
            <w:r w:rsidR="0078055B" w:rsidRPr="004C7D64">
              <w:rPr>
                <w:rFonts w:ascii="Times New Roman" w:hAnsi="Times New Roman"/>
                <w:b/>
                <w:sz w:val="24"/>
                <w:szCs w:val="24"/>
                <w:lang w:val="kk-KZ"/>
              </w:rPr>
              <w:t>корпусының әкімшілік лауазымдарына уәкілеттік берген лауазымды адам тағайындайды.</w:t>
            </w:r>
          </w:p>
        </w:tc>
        <w:tc>
          <w:tcPr>
            <w:tcW w:w="5104" w:type="dxa"/>
            <w:shd w:val="clear" w:color="auto" w:fill="auto"/>
          </w:tcPr>
          <w:p w:rsidR="0078055B" w:rsidRPr="001A0A00" w:rsidRDefault="0078055B" w:rsidP="00F27B71">
            <w:pPr>
              <w:spacing w:after="0" w:line="240" w:lineRule="auto"/>
              <w:ind w:firstLine="113"/>
              <w:jc w:val="both"/>
              <w:rPr>
                <w:rFonts w:ascii="Times New Roman" w:hAnsi="Times New Roman"/>
                <w:b/>
                <w:sz w:val="24"/>
                <w:szCs w:val="24"/>
                <w:lang w:val="kk-KZ" w:eastAsia="ja-JP"/>
              </w:rPr>
            </w:pPr>
            <w:r w:rsidRPr="001A0A00">
              <w:rPr>
                <w:rFonts w:ascii="Times New Roman" w:hAnsi="Times New Roman"/>
                <w:sz w:val="24"/>
                <w:szCs w:val="24"/>
                <w:lang w:val="kk-KZ"/>
              </w:rPr>
              <w:lastRenderedPageBreak/>
              <w:t>«А» корпусының резервті қалыптастырусыз бос лауазымға тікелей конкурстық іріктеу жүргізу ұсынылады.</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19</w:t>
            </w:r>
          </w:p>
        </w:tc>
        <w:tc>
          <w:tcPr>
            <w:tcW w:w="1292" w:type="dxa"/>
            <w:gridSpan w:val="3"/>
          </w:tcPr>
          <w:p w:rsidR="0004376B" w:rsidRPr="0078055B" w:rsidRDefault="0004376B" w:rsidP="00F27B71">
            <w:pPr>
              <w:spacing w:after="0" w:line="240" w:lineRule="auto"/>
              <w:ind w:firstLine="34"/>
              <w:jc w:val="both"/>
              <w:rPr>
                <w:rFonts w:ascii="Times New Roman" w:hAnsi="Times New Roman"/>
                <w:sz w:val="24"/>
                <w:szCs w:val="24"/>
                <w:lang w:val="kk-KZ"/>
              </w:rPr>
            </w:pPr>
            <w:r w:rsidRPr="004F3F00">
              <w:rPr>
                <w:rFonts w:ascii="Times New Roman" w:hAnsi="Times New Roman"/>
                <w:sz w:val="24"/>
                <w:szCs w:val="24"/>
              </w:rPr>
              <w:t>25</w:t>
            </w:r>
            <w:r>
              <w:rPr>
                <w:rFonts w:ascii="Times New Roman" w:hAnsi="Times New Roman"/>
                <w:sz w:val="24"/>
                <w:szCs w:val="24"/>
                <w:lang w:val="kk-KZ"/>
              </w:rPr>
              <w:t>-бабы</w:t>
            </w:r>
          </w:p>
        </w:tc>
        <w:tc>
          <w:tcPr>
            <w:tcW w:w="4252" w:type="dxa"/>
            <w:shd w:val="clear" w:color="auto" w:fill="auto"/>
          </w:tcPr>
          <w:p w:rsidR="0004376B" w:rsidRPr="0078055B" w:rsidRDefault="0004376B" w:rsidP="0078055B">
            <w:pPr>
              <w:spacing w:after="0" w:line="240" w:lineRule="auto"/>
              <w:ind w:firstLine="113"/>
              <w:jc w:val="both"/>
              <w:rPr>
                <w:rFonts w:ascii="Times New Roman" w:hAnsi="Times New Roman"/>
                <w:sz w:val="24"/>
                <w:szCs w:val="24"/>
                <w:lang w:val="kk-KZ"/>
              </w:rPr>
            </w:pPr>
            <w:r w:rsidRPr="0078055B">
              <w:rPr>
                <w:rFonts w:ascii="Times New Roman" w:hAnsi="Times New Roman"/>
                <w:sz w:val="24"/>
                <w:szCs w:val="24"/>
                <w:lang w:val="kk-KZ"/>
              </w:rPr>
              <w:t>25-бап. Мемлекеттік лауазымды «А» корпусының мемлекеттік әкімшілік лауазымына өзгерту</w:t>
            </w:r>
          </w:p>
          <w:p w:rsidR="0004376B" w:rsidRPr="001A0A00" w:rsidRDefault="0004376B" w:rsidP="0078055B">
            <w:pPr>
              <w:spacing w:after="0" w:line="240" w:lineRule="auto"/>
              <w:ind w:firstLine="113"/>
              <w:jc w:val="both"/>
              <w:rPr>
                <w:rFonts w:ascii="Times New Roman" w:hAnsi="Times New Roman"/>
                <w:sz w:val="24"/>
                <w:szCs w:val="24"/>
                <w:lang w:val="kk-KZ"/>
              </w:rPr>
            </w:pPr>
            <w:r w:rsidRPr="001A0A00">
              <w:rPr>
                <w:rFonts w:ascii="Times New Roman" w:hAnsi="Times New Roman"/>
                <w:sz w:val="24"/>
                <w:szCs w:val="24"/>
                <w:lang w:val="kk-KZ"/>
              </w:rPr>
              <w:t>1. Мемлекеттік лауазым «А» корпусының мемлекеттік әкімшілік лауазымына өзгертілген жағдайда:</w:t>
            </w:r>
          </w:p>
          <w:p w:rsidR="0004376B" w:rsidRDefault="0004376B" w:rsidP="0078055B">
            <w:pPr>
              <w:keepNext/>
              <w:keepLines/>
              <w:spacing w:after="0" w:line="240" w:lineRule="auto"/>
              <w:ind w:firstLine="317"/>
              <w:jc w:val="both"/>
              <w:rPr>
                <w:rFonts w:ascii="Times New Roman" w:hAnsi="Times New Roman"/>
                <w:b/>
                <w:sz w:val="24"/>
                <w:szCs w:val="24"/>
                <w:lang w:val="kk-KZ"/>
              </w:rPr>
            </w:pPr>
            <w:r w:rsidRPr="001A0A00">
              <w:rPr>
                <w:rFonts w:ascii="Times New Roman" w:hAnsi="Times New Roman"/>
                <w:b/>
                <w:sz w:val="24"/>
                <w:szCs w:val="24"/>
                <w:lang w:val="kk-KZ"/>
              </w:rPr>
              <w:t>1) мемлекеттік лауазымды «А» корпусының мемлекеттік әкімшілік қызметінің кадр резервінде тұрған адам конкурстық іріктеу негізінде алмастырады;</w:t>
            </w:r>
          </w:p>
          <w:p w:rsidR="0004376B" w:rsidRPr="00972961" w:rsidRDefault="0004376B" w:rsidP="0078055B">
            <w:pPr>
              <w:pStyle w:val="a3"/>
              <w:spacing w:before="0" w:beforeAutospacing="0" w:after="0" w:afterAutospacing="0"/>
              <w:jc w:val="both"/>
              <w:rPr>
                <w:lang w:val="kk-KZ"/>
              </w:rPr>
            </w:pPr>
            <w:r w:rsidRPr="00972961">
              <w:rPr>
                <w:lang w:val="kk-KZ"/>
              </w:rPr>
              <w:t>2) мемлекеттік лауазымды алмастыру мерзімін уәкілетті комиссия белгілейді;</w:t>
            </w:r>
          </w:p>
          <w:p w:rsidR="0004376B" w:rsidRPr="00972961" w:rsidRDefault="0004376B" w:rsidP="0078055B">
            <w:pPr>
              <w:pStyle w:val="a3"/>
              <w:spacing w:before="0" w:beforeAutospacing="0" w:after="0" w:afterAutospacing="0"/>
              <w:jc w:val="both"/>
              <w:rPr>
                <w:lang w:val="kk-KZ"/>
              </w:rPr>
            </w:pPr>
            <w:r w:rsidRPr="00972961">
              <w:rPr>
                <w:lang w:val="kk-KZ"/>
              </w:rPr>
              <w:t>      3) осы мемлекеттік лауазымды атқаратын мемлекеттік қызметші мемлекеттік лауазым осы тармақтың 1) тармақшасына сәйкес алмастырылғанға дейін осы тармақтың 2) тармақшасында көрсетілген мерзім өткенге дейін жұмысын жалғастыруға құқылы.</w:t>
            </w:r>
          </w:p>
          <w:p w:rsidR="0004376B" w:rsidRPr="0078055B" w:rsidRDefault="0004376B" w:rsidP="0078055B">
            <w:pPr>
              <w:keepNext/>
              <w:keepLines/>
              <w:spacing w:after="0" w:line="240" w:lineRule="auto"/>
              <w:ind w:firstLine="317"/>
              <w:jc w:val="both"/>
              <w:rPr>
                <w:rFonts w:ascii="Times New Roman" w:eastAsia="Times New Roman" w:hAnsi="Times New Roman"/>
                <w:b/>
                <w:bCs/>
                <w:sz w:val="24"/>
                <w:szCs w:val="24"/>
                <w:lang w:val="kk-KZ"/>
              </w:rPr>
            </w:pPr>
            <w:r w:rsidRPr="004F3F00">
              <w:rPr>
                <w:rFonts w:ascii="Times New Roman" w:eastAsia="Times New Roman" w:hAnsi="Times New Roman"/>
                <w:b/>
                <w:bCs/>
                <w:sz w:val="24"/>
                <w:szCs w:val="24"/>
              </w:rPr>
              <w:t>1-1.</w:t>
            </w:r>
            <w:r>
              <w:rPr>
                <w:rFonts w:ascii="Times New Roman" w:eastAsia="Times New Roman" w:hAnsi="Times New Roman"/>
                <w:b/>
                <w:bCs/>
                <w:sz w:val="24"/>
                <w:szCs w:val="24"/>
                <w:lang w:val="kk-KZ"/>
              </w:rPr>
              <w:t>жоқ</w:t>
            </w:r>
          </w:p>
          <w:p w:rsidR="0004376B" w:rsidRPr="004F3F00" w:rsidRDefault="0004376B" w:rsidP="0078055B">
            <w:pPr>
              <w:keepNext/>
              <w:keepLines/>
              <w:spacing w:after="0" w:line="240" w:lineRule="auto"/>
              <w:ind w:firstLine="317"/>
              <w:jc w:val="both"/>
              <w:rPr>
                <w:rFonts w:ascii="Times New Roman" w:eastAsia="Times New Roman" w:hAnsi="Times New Roman"/>
                <w:bCs/>
                <w:sz w:val="24"/>
                <w:szCs w:val="24"/>
              </w:rPr>
            </w:pPr>
          </w:p>
        </w:tc>
        <w:tc>
          <w:tcPr>
            <w:tcW w:w="4394" w:type="dxa"/>
            <w:shd w:val="clear" w:color="auto" w:fill="auto"/>
          </w:tcPr>
          <w:p w:rsidR="0004376B" w:rsidRPr="0078055B" w:rsidRDefault="0004376B" w:rsidP="0078055B">
            <w:pPr>
              <w:spacing w:after="0" w:line="240" w:lineRule="auto"/>
              <w:ind w:firstLine="113"/>
              <w:jc w:val="both"/>
              <w:rPr>
                <w:rFonts w:ascii="Times New Roman" w:hAnsi="Times New Roman"/>
                <w:sz w:val="24"/>
                <w:szCs w:val="24"/>
                <w:lang w:val="kk-KZ"/>
              </w:rPr>
            </w:pPr>
            <w:r w:rsidRPr="0078055B">
              <w:rPr>
                <w:rFonts w:ascii="Times New Roman" w:hAnsi="Times New Roman"/>
                <w:sz w:val="24"/>
                <w:szCs w:val="24"/>
                <w:lang w:val="kk-KZ"/>
              </w:rPr>
              <w:t>25-бап. Мемлекеттік лауазымды «А» корпусының мемлекеттік әкімшілік лауазымына өзгерту</w:t>
            </w:r>
          </w:p>
          <w:p w:rsidR="0004376B" w:rsidRPr="00152D39" w:rsidRDefault="0004376B" w:rsidP="00F27B71">
            <w:pPr>
              <w:keepNext/>
              <w:keepLines/>
              <w:spacing w:after="0" w:line="240" w:lineRule="auto"/>
              <w:jc w:val="both"/>
              <w:rPr>
                <w:rFonts w:ascii="Times New Roman" w:hAnsi="Times New Roman"/>
                <w:b/>
                <w:sz w:val="24"/>
                <w:szCs w:val="24"/>
                <w:lang w:val="kk-KZ"/>
              </w:rPr>
            </w:pPr>
            <w:r w:rsidRPr="00152D39">
              <w:rPr>
                <w:rFonts w:ascii="Times New Roman" w:hAnsi="Times New Roman"/>
                <w:b/>
                <w:sz w:val="24"/>
                <w:szCs w:val="24"/>
                <w:lang w:val="kk-KZ"/>
              </w:rPr>
              <w:t>1.</w:t>
            </w:r>
            <w:r w:rsidRPr="00152D39">
              <w:rPr>
                <w:rFonts w:ascii="Times New Roman" w:hAnsi="Times New Roman"/>
                <w:b/>
                <w:sz w:val="24"/>
                <w:szCs w:val="24"/>
                <w:lang w:val="kk-KZ"/>
              </w:rPr>
              <w:tab/>
            </w:r>
            <w:r>
              <w:rPr>
                <w:rFonts w:ascii="Times New Roman" w:hAnsi="Times New Roman"/>
                <w:b/>
                <w:sz w:val="24"/>
                <w:szCs w:val="24"/>
                <w:lang w:val="kk-KZ"/>
              </w:rPr>
              <w:t>«</w:t>
            </w:r>
            <w:r w:rsidRPr="00152D39">
              <w:rPr>
                <w:rFonts w:ascii="Times New Roman" w:hAnsi="Times New Roman"/>
                <w:b/>
                <w:sz w:val="24"/>
                <w:szCs w:val="24"/>
                <w:lang w:val="kk-KZ"/>
              </w:rPr>
              <w:t>А</w:t>
            </w:r>
            <w:r>
              <w:rPr>
                <w:rFonts w:ascii="Times New Roman" w:hAnsi="Times New Roman"/>
                <w:b/>
                <w:sz w:val="24"/>
                <w:szCs w:val="24"/>
                <w:lang w:val="kk-KZ"/>
              </w:rPr>
              <w:t>»</w:t>
            </w:r>
            <w:r w:rsidRPr="00152D39">
              <w:rPr>
                <w:rFonts w:ascii="Times New Roman" w:hAnsi="Times New Roman"/>
                <w:b/>
                <w:sz w:val="24"/>
                <w:szCs w:val="24"/>
                <w:lang w:val="kk-KZ"/>
              </w:rPr>
              <w:t xml:space="preserve"> мемлекеттік әкімшілік корпусына қайта құрылған мемлекеттік лауазымға орналасу осы Заңға сәйкес конкурстық негізде жүзеге асырылады.</w:t>
            </w: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Pr="00152D39" w:rsidRDefault="0004376B" w:rsidP="00F27B71">
            <w:pPr>
              <w:keepNext/>
              <w:keepLines/>
              <w:spacing w:after="0" w:line="240" w:lineRule="auto"/>
              <w:jc w:val="both"/>
              <w:rPr>
                <w:rFonts w:ascii="Times New Roman" w:hAnsi="Times New Roman"/>
                <w:b/>
                <w:sz w:val="24"/>
                <w:szCs w:val="24"/>
                <w:lang w:val="kk-KZ"/>
              </w:rPr>
            </w:pPr>
          </w:p>
          <w:p w:rsidR="0004376B" w:rsidRDefault="0004376B" w:rsidP="00152D39">
            <w:pPr>
              <w:keepNext/>
              <w:keepLines/>
              <w:spacing w:after="0" w:line="240" w:lineRule="auto"/>
              <w:ind w:firstLine="317"/>
              <w:jc w:val="both"/>
              <w:rPr>
                <w:rFonts w:ascii="Times New Roman" w:hAnsi="Times New Roman"/>
                <w:sz w:val="24"/>
                <w:szCs w:val="24"/>
                <w:lang w:val="kk-KZ"/>
              </w:rPr>
            </w:pPr>
          </w:p>
          <w:p w:rsidR="0004376B" w:rsidRDefault="0004376B" w:rsidP="00152D39">
            <w:pPr>
              <w:keepNext/>
              <w:keepLines/>
              <w:spacing w:after="0" w:line="240" w:lineRule="auto"/>
              <w:ind w:firstLine="317"/>
              <w:jc w:val="both"/>
              <w:rPr>
                <w:rFonts w:ascii="Times New Roman" w:hAnsi="Times New Roman"/>
                <w:sz w:val="24"/>
                <w:szCs w:val="24"/>
                <w:lang w:val="kk-KZ"/>
              </w:rPr>
            </w:pPr>
          </w:p>
          <w:p w:rsidR="0004376B" w:rsidRPr="00152D39" w:rsidRDefault="0004376B" w:rsidP="00152D39">
            <w:pPr>
              <w:keepNext/>
              <w:keepLines/>
              <w:spacing w:after="0" w:line="240" w:lineRule="auto"/>
              <w:ind w:firstLine="317"/>
              <w:jc w:val="both"/>
              <w:rPr>
                <w:rFonts w:ascii="Times New Roman" w:hAnsi="Times New Roman"/>
                <w:b/>
                <w:sz w:val="24"/>
                <w:szCs w:val="24"/>
                <w:lang w:val="kk-KZ"/>
              </w:rPr>
            </w:pPr>
            <w:r w:rsidRPr="00152D39">
              <w:rPr>
                <w:rFonts w:ascii="Times New Roman" w:hAnsi="Times New Roman"/>
                <w:b/>
                <w:sz w:val="24"/>
                <w:szCs w:val="24"/>
                <w:lang w:val="kk-KZ"/>
              </w:rPr>
              <w:t xml:space="preserve">1-1. Мемлекеттік лауазымы «А» корпусының мемлекеттік әкімшілік </w:t>
            </w:r>
            <w:r w:rsidRPr="00152D39">
              <w:rPr>
                <w:rFonts w:ascii="Times New Roman" w:hAnsi="Times New Roman"/>
                <w:b/>
                <w:sz w:val="24"/>
                <w:szCs w:val="24"/>
                <w:lang w:val="kk-KZ"/>
              </w:rPr>
              <w:lastRenderedPageBreak/>
              <w:t>лауазымына қайта құрылған мемлекеттік қызметші осы баптың 1-тармағына сәйкес жұмысты мемлекеттік лауазымға орналасқанға дейін жалғастыруға құқылы.</w:t>
            </w:r>
          </w:p>
        </w:tc>
        <w:tc>
          <w:tcPr>
            <w:tcW w:w="5104" w:type="dxa"/>
            <w:shd w:val="clear" w:color="auto" w:fill="auto"/>
          </w:tcPr>
          <w:p w:rsidR="0004376B" w:rsidRPr="00972961" w:rsidRDefault="0004376B" w:rsidP="0045269D">
            <w:pPr>
              <w:spacing w:after="0" w:line="240" w:lineRule="auto"/>
              <w:ind w:firstLine="459"/>
              <w:contextualSpacing/>
              <w:jc w:val="both"/>
              <w:rPr>
                <w:rFonts w:ascii="Times New Roman" w:hAnsi="Times New Roman"/>
                <w:color w:val="000000"/>
                <w:sz w:val="24"/>
                <w:szCs w:val="24"/>
                <w:highlight w:val="yellow"/>
                <w:lang w:val="kk-KZ"/>
              </w:rPr>
            </w:pPr>
            <w:r>
              <w:rPr>
                <w:rFonts w:ascii="Times New Roman" w:hAnsi="Times New Roman"/>
                <w:color w:val="000000"/>
                <w:sz w:val="24"/>
                <w:szCs w:val="24"/>
                <w:lang w:val="kk-KZ"/>
              </w:rPr>
              <w:lastRenderedPageBreak/>
              <w:t>«</w:t>
            </w:r>
            <w:r w:rsidRPr="00972961">
              <w:rPr>
                <w:rFonts w:ascii="Times New Roman" w:hAnsi="Times New Roman"/>
                <w:color w:val="000000"/>
                <w:sz w:val="24"/>
                <w:szCs w:val="24"/>
                <w:lang w:val="kk-KZ"/>
              </w:rPr>
              <w:t>Кадр резерві</w:t>
            </w:r>
            <w:r>
              <w:rPr>
                <w:rFonts w:ascii="Times New Roman" w:hAnsi="Times New Roman"/>
                <w:color w:val="000000"/>
                <w:sz w:val="24"/>
                <w:szCs w:val="24"/>
                <w:lang w:val="kk-KZ"/>
              </w:rPr>
              <w:t>»</w:t>
            </w:r>
            <w:r w:rsidRPr="00972961">
              <w:rPr>
                <w:rFonts w:ascii="Times New Roman" w:hAnsi="Times New Roman"/>
                <w:color w:val="000000"/>
                <w:sz w:val="24"/>
                <w:szCs w:val="24"/>
                <w:lang w:val="kk-KZ"/>
              </w:rPr>
              <w:t xml:space="preserve"> ұғымын </w:t>
            </w:r>
            <w:r>
              <w:rPr>
                <w:rFonts w:ascii="Times New Roman" w:hAnsi="Times New Roman"/>
                <w:color w:val="000000"/>
                <w:sz w:val="24"/>
                <w:szCs w:val="24"/>
                <w:lang w:val="kk-KZ"/>
              </w:rPr>
              <w:t>«</w:t>
            </w:r>
            <w:r w:rsidRPr="00972961">
              <w:rPr>
                <w:rFonts w:ascii="Times New Roman" w:hAnsi="Times New Roman"/>
                <w:color w:val="000000"/>
                <w:sz w:val="24"/>
                <w:szCs w:val="24"/>
                <w:lang w:val="kk-KZ"/>
              </w:rPr>
              <w:t>Қазақстан Республикасының мемлекеттік қызметі туралы</w:t>
            </w:r>
            <w:r>
              <w:rPr>
                <w:rFonts w:ascii="Times New Roman" w:hAnsi="Times New Roman"/>
                <w:color w:val="000000"/>
                <w:sz w:val="24"/>
                <w:szCs w:val="24"/>
                <w:lang w:val="kk-KZ"/>
              </w:rPr>
              <w:t>»</w:t>
            </w:r>
            <w:r w:rsidRPr="00972961">
              <w:rPr>
                <w:rFonts w:ascii="Times New Roman" w:hAnsi="Times New Roman"/>
                <w:color w:val="000000"/>
                <w:sz w:val="24"/>
                <w:szCs w:val="24"/>
                <w:lang w:val="kk-KZ"/>
              </w:rPr>
              <w:t xml:space="preserve"> ҚР Заңынан алып тастау туралы ұсынысқа байланысты.</w:t>
            </w:r>
          </w:p>
        </w:tc>
      </w:tr>
      <w:tr w:rsidR="0004376B" w:rsidRPr="00A015E3" w:rsidTr="0004376B">
        <w:tc>
          <w:tcPr>
            <w:tcW w:w="552" w:type="dxa"/>
            <w:shd w:val="clear" w:color="auto" w:fill="auto"/>
          </w:tcPr>
          <w:p w:rsidR="0004376B" w:rsidRPr="00B90165" w:rsidRDefault="0004376B" w:rsidP="00FB5301">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20</w:t>
            </w:r>
          </w:p>
        </w:tc>
        <w:tc>
          <w:tcPr>
            <w:tcW w:w="1292" w:type="dxa"/>
            <w:gridSpan w:val="3"/>
          </w:tcPr>
          <w:p w:rsidR="0004376B" w:rsidRPr="00B90165" w:rsidRDefault="0004376B" w:rsidP="00AA6C41">
            <w:pPr>
              <w:spacing w:after="0" w:line="240" w:lineRule="auto"/>
              <w:ind w:right="-109"/>
              <w:jc w:val="both"/>
              <w:rPr>
                <w:rFonts w:ascii="Times New Roman" w:hAnsi="Times New Roman"/>
                <w:sz w:val="24"/>
                <w:szCs w:val="24"/>
                <w:lang w:val="kk-KZ"/>
              </w:rPr>
            </w:pPr>
            <w:r w:rsidRPr="00B90165">
              <w:rPr>
                <w:rFonts w:ascii="Times New Roman" w:hAnsi="Times New Roman"/>
                <w:sz w:val="24"/>
                <w:szCs w:val="24"/>
                <w:lang w:val="kk-KZ"/>
              </w:rPr>
              <w:t>26-баптың 2) тармақшасы</w:t>
            </w:r>
          </w:p>
        </w:tc>
        <w:tc>
          <w:tcPr>
            <w:tcW w:w="4252" w:type="dxa"/>
            <w:shd w:val="clear" w:color="auto" w:fill="auto"/>
          </w:tcPr>
          <w:p w:rsidR="0004376B" w:rsidRPr="00B90165" w:rsidRDefault="0004376B" w:rsidP="00672E48">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26-бап. «Б» корпусының мемлекеттік әкімшілік лауазымдарына мемлекеттік қызметке алғаш рет кіретін немесе қайтадан кіретін азаматтарды іріктеу</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«Б» корпусының мемлекеттік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1) уәкілетті орган айқындаған тәртіппен тесттен өту;</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 xml:space="preserve">2) </w:t>
            </w:r>
            <w:r w:rsidRPr="00B90165">
              <w:rPr>
                <w:rFonts w:ascii="Times New Roman" w:eastAsia="Times New Roman" w:hAnsi="Times New Roman"/>
                <w:b/>
                <w:sz w:val="24"/>
                <w:szCs w:val="24"/>
                <w:lang w:val="kk-KZ" w:eastAsia="ru-RU"/>
              </w:rPr>
              <w:t>уәкілетті органның қорытындысын ала отырып,</w:t>
            </w:r>
            <w:r w:rsidRPr="00B90165">
              <w:rPr>
                <w:rFonts w:ascii="Times New Roman" w:eastAsia="Times New Roman" w:hAnsi="Times New Roman"/>
                <w:sz w:val="24"/>
                <w:szCs w:val="24"/>
                <w:lang w:val="kk-KZ" w:eastAsia="ru-RU"/>
              </w:rPr>
              <w:t xml:space="preserve"> жеке қасиеттерін бағалату;</w:t>
            </w:r>
          </w:p>
          <w:p w:rsidR="0004376B" w:rsidRPr="00B90165" w:rsidRDefault="0004376B" w:rsidP="00672E48">
            <w:pPr>
              <w:tabs>
                <w:tab w:val="left" w:pos="318"/>
              </w:tabs>
              <w:spacing w:after="0" w:line="240" w:lineRule="auto"/>
              <w:ind w:firstLine="460"/>
              <w:jc w:val="both"/>
              <w:rPr>
                <w:b/>
                <w:bCs/>
                <w:lang w:val="kk-KZ"/>
              </w:rPr>
            </w:pPr>
            <w:r w:rsidRPr="00B90165">
              <w:rPr>
                <w:rFonts w:ascii="Times New Roman" w:eastAsia="Times New Roman" w:hAnsi="Times New Roman"/>
                <w:sz w:val="24"/>
                <w:szCs w:val="24"/>
                <w:lang w:val="kk-KZ" w:eastAsia="ru-RU"/>
              </w:rPr>
              <w:t>3) «Б» корпусының мемлекеттік әкімшілік лауазымына орналасуға арналған жалпы конкурс.</w:t>
            </w:r>
          </w:p>
        </w:tc>
        <w:tc>
          <w:tcPr>
            <w:tcW w:w="4394" w:type="dxa"/>
            <w:shd w:val="clear" w:color="auto" w:fill="auto"/>
          </w:tcPr>
          <w:p w:rsidR="0004376B" w:rsidRPr="00B90165" w:rsidRDefault="0004376B" w:rsidP="00672E48">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26-бап. «Б» корпусының мемлекеттік әкімшілік лауазымдарына мемлекеттік қызметке алғаш рет кіретін немесе қайтадан кіретін азаматтарды іріктеу</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«Б» корпусының мемлекеттік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1) уәкілетті орган айқындаған тәртіппен тесттен өту;</w:t>
            </w:r>
          </w:p>
          <w:p w:rsidR="0004376B" w:rsidRPr="00B90165" w:rsidRDefault="0004376B" w:rsidP="00672E48">
            <w:pPr>
              <w:pStyle w:val="a3"/>
              <w:spacing w:before="0" w:beforeAutospacing="0" w:after="0" w:afterAutospacing="0"/>
              <w:ind w:firstLine="460"/>
              <w:contextualSpacing/>
              <w:jc w:val="both"/>
              <w:rPr>
                <w:b/>
                <w:bCs/>
                <w:lang w:val="kk-KZ"/>
              </w:rPr>
            </w:pPr>
            <w:r w:rsidRPr="00B90165">
              <w:rPr>
                <w:bCs/>
                <w:lang w:val="kk-KZ"/>
              </w:rPr>
              <w:t xml:space="preserve">2) </w:t>
            </w:r>
            <w:r w:rsidRPr="00B90165">
              <w:rPr>
                <w:b/>
                <w:bCs/>
                <w:lang w:val="kk-KZ"/>
              </w:rPr>
              <w:t>уәкілетті орган айқындаған тәртіппен</w:t>
            </w:r>
            <w:r w:rsidRPr="00B90165">
              <w:rPr>
                <w:lang w:val="kk-KZ" w:eastAsia="ru-RU"/>
              </w:rPr>
              <w:t xml:space="preserve"> жеке қасиеттерін бағалату;</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3) «Б» корпусының мемлекеттік әкімшілік лауазымына орналасуға арналған жалпы конкурс.</w:t>
            </w: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p>
          <w:p w:rsidR="0004376B" w:rsidRPr="00B90165" w:rsidRDefault="0004376B" w:rsidP="00672E48">
            <w:pPr>
              <w:tabs>
                <w:tab w:val="left" w:pos="318"/>
              </w:tabs>
              <w:spacing w:after="0" w:line="240" w:lineRule="auto"/>
              <w:ind w:firstLine="460"/>
              <w:jc w:val="both"/>
              <w:rPr>
                <w:rFonts w:ascii="Times New Roman" w:eastAsia="Times New Roman" w:hAnsi="Times New Roman"/>
                <w:sz w:val="24"/>
                <w:szCs w:val="24"/>
                <w:lang w:val="kk-KZ" w:eastAsia="ru-RU"/>
              </w:rPr>
            </w:pPr>
          </w:p>
          <w:p w:rsidR="0004376B" w:rsidRPr="00B90165" w:rsidRDefault="0004376B" w:rsidP="00672E48">
            <w:pPr>
              <w:pStyle w:val="a3"/>
              <w:spacing w:before="0" w:beforeAutospacing="0" w:after="0" w:afterAutospacing="0"/>
              <w:ind w:firstLine="460"/>
              <w:contextualSpacing/>
              <w:jc w:val="both"/>
              <w:rPr>
                <w:bCs/>
                <w:lang w:val="kk-KZ"/>
              </w:rPr>
            </w:pPr>
          </w:p>
        </w:tc>
        <w:tc>
          <w:tcPr>
            <w:tcW w:w="5104" w:type="dxa"/>
            <w:shd w:val="clear" w:color="auto" w:fill="auto"/>
          </w:tcPr>
          <w:p w:rsidR="0004376B" w:rsidRPr="00B90165" w:rsidRDefault="0004376B" w:rsidP="00B25926">
            <w:pPr>
              <w:spacing w:after="0" w:line="240" w:lineRule="auto"/>
              <w:ind w:firstLine="459"/>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Қолданыстағы редакцияға сәйкес Агенттік «Мемлекеттік қызмет персоналын басқару ұлттық орталығы» АҚ мен оның филиалдарында тестілеу өткізу үшін жеке мемлекеттік қызметкерлерді бөледі.</w:t>
            </w:r>
          </w:p>
          <w:p w:rsidR="0004376B" w:rsidRPr="00B90165" w:rsidRDefault="0004376B" w:rsidP="00B25926">
            <w:pPr>
              <w:spacing w:after="0" w:line="240" w:lineRule="auto"/>
              <w:ind w:firstLine="459"/>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Сонымен қатар, 2018 жылғы 5 қазандағы Жолдауда Мемлекет басшысы мемлекеттік органдардың басшыларына «бюджеттік-кадрлық маневр жасау» құқығын берді. Олар үнемделген қаражат қызметшілерге еңбек ақысының жоғарлауына бағыттауға мүмкіндік алды.</w:t>
            </w:r>
          </w:p>
          <w:p w:rsidR="0004376B" w:rsidRPr="00B90165" w:rsidRDefault="0004376B" w:rsidP="00B25926">
            <w:pPr>
              <w:spacing w:after="0" w:line="240" w:lineRule="auto"/>
              <w:ind w:firstLine="459"/>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Тестілеу өткізуге тартылған Агенттіктің мемлекеттік қызметшілерін алып тастау тиісті шығындарды болдырмауға мүмкіндік береді.</w:t>
            </w:r>
          </w:p>
          <w:p w:rsidR="0004376B" w:rsidRPr="00B90165" w:rsidRDefault="0004376B" w:rsidP="00B25926">
            <w:pPr>
              <w:spacing w:after="0" w:line="240" w:lineRule="auto"/>
              <w:ind w:firstLine="459"/>
              <w:jc w:val="both"/>
              <w:rPr>
                <w:rFonts w:eastAsia="Times New Roman"/>
                <w:lang w:val="kk-KZ"/>
              </w:rPr>
            </w:pPr>
            <w:r w:rsidRPr="00B90165">
              <w:rPr>
                <w:rFonts w:ascii="Times New Roman" w:eastAsia="Times New Roman" w:hAnsi="Times New Roman"/>
                <w:sz w:val="24"/>
                <w:szCs w:val="24"/>
                <w:lang w:val="kk-KZ" w:eastAsia="ru-RU"/>
              </w:rPr>
              <w:t>Бұдан басқа, осы баптың 1) тармақшасына ұқсас 2) тармақшада жеке қасиеттерін бағалаудан өту тәртібін айқындау жөніндегі уәкілетті органның құзыретін бекіту ұсынылады. Қазіргі уақытта бұл құзыреттілік мемлекеттік қызмет туралы Заңның 28-бабының 4-тармағында көзделген.</w:t>
            </w:r>
          </w:p>
        </w:tc>
      </w:tr>
      <w:tr w:rsidR="0004376B" w:rsidRPr="00B90165" w:rsidTr="0004376B">
        <w:tc>
          <w:tcPr>
            <w:tcW w:w="552" w:type="dxa"/>
            <w:shd w:val="clear" w:color="auto" w:fill="auto"/>
          </w:tcPr>
          <w:p w:rsidR="0004376B" w:rsidRPr="00B90165" w:rsidRDefault="0004376B" w:rsidP="004F73DE">
            <w:pPr>
              <w:spacing w:after="0" w:line="240" w:lineRule="auto"/>
              <w:rPr>
                <w:rFonts w:ascii="Times New Roman" w:hAnsi="Times New Roman"/>
                <w:sz w:val="24"/>
                <w:szCs w:val="24"/>
                <w:lang w:val="kk-KZ"/>
              </w:rPr>
            </w:pPr>
            <w:r>
              <w:rPr>
                <w:rFonts w:ascii="Times New Roman" w:hAnsi="Times New Roman"/>
                <w:sz w:val="24"/>
                <w:szCs w:val="24"/>
                <w:lang w:val="kk-KZ"/>
              </w:rPr>
              <w:t>21</w:t>
            </w:r>
          </w:p>
        </w:tc>
        <w:tc>
          <w:tcPr>
            <w:tcW w:w="1292" w:type="dxa"/>
            <w:gridSpan w:val="3"/>
          </w:tcPr>
          <w:p w:rsidR="0004376B" w:rsidRPr="004F3F00" w:rsidRDefault="0004376B" w:rsidP="00F27B71">
            <w:pPr>
              <w:pStyle w:val="a3"/>
              <w:spacing w:before="0" w:beforeAutospacing="0" w:after="0" w:afterAutospacing="0"/>
              <w:contextualSpacing/>
              <w:rPr>
                <w:bCs/>
                <w:lang w:eastAsia="ru-RU"/>
              </w:rPr>
            </w:pPr>
            <w:r w:rsidRPr="004F3F00">
              <w:rPr>
                <w:bCs/>
                <w:lang w:eastAsia="ru-RU"/>
              </w:rPr>
              <w:t>27</w:t>
            </w:r>
            <w:r>
              <w:rPr>
                <w:bCs/>
                <w:lang w:eastAsia="ru-RU"/>
              </w:rPr>
              <w:t>-бабы</w:t>
            </w:r>
          </w:p>
        </w:tc>
        <w:tc>
          <w:tcPr>
            <w:tcW w:w="4252" w:type="dxa"/>
            <w:shd w:val="clear" w:color="auto" w:fill="auto"/>
          </w:tcPr>
          <w:p w:rsidR="0004376B" w:rsidRPr="00C04CE1" w:rsidRDefault="0004376B" w:rsidP="00C04CE1">
            <w:pPr>
              <w:spacing w:after="0" w:line="240" w:lineRule="auto"/>
              <w:jc w:val="both"/>
              <w:outlineLvl w:val="2"/>
              <w:rPr>
                <w:rFonts w:ascii="Times New Roman" w:eastAsia="Times New Roman" w:hAnsi="Times New Roman"/>
                <w:b/>
                <w:bCs/>
                <w:sz w:val="24"/>
                <w:szCs w:val="24"/>
                <w:lang w:eastAsia="ru-RU"/>
              </w:rPr>
            </w:pPr>
            <w:r w:rsidRPr="00C04CE1">
              <w:rPr>
                <w:rFonts w:ascii="Times New Roman" w:eastAsia="Times New Roman" w:hAnsi="Times New Roman"/>
                <w:b/>
                <w:bCs/>
                <w:sz w:val="24"/>
                <w:szCs w:val="24"/>
                <w:lang w:eastAsia="ru-RU"/>
              </w:rPr>
              <w:t xml:space="preserve">27-бап. </w:t>
            </w:r>
            <w:r w:rsidRPr="00C04CE1">
              <w:rPr>
                <w:rFonts w:ascii="Times New Roman" w:eastAsia="Times New Roman" w:hAnsi="Times New Roman"/>
                <w:b/>
                <w:bCs/>
                <w:sz w:val="24"/>
                <w:szCs w:val="24"/>
                <w:lang w:val="kk-KZ" w:eastAsia="ru-RU"/>
              </w:rPr>
              <w:t>«</w:t>
            </w:r>
            <w:r w:rsidRPr="00C04CE1">
              <w:rPr>
                <w:rFonts w:ascii="Times New Roman" w:eastAsia="Times New Roman" w:hAnsi="Times New Roman"/>
                <w:b/>
                <w:bCs/>
                <w:sz w:val="24"/>
                <w:szCs w:val="24"/>
                <w:lang w:eastAsia="ru-RU"/>
              </w:rPr>
              <w:t>Б</w:t>
            </w:r>
            <w:r w:rsidRPr="00C04CE1">
              <w:rPr>
                <w:rFonts w:ascii="Times New Roman" w:eastAsia="Times New Roman" w:hAnsi="Times New Roman"/>
                <w:b/>
                <w:bCs/>
                <w:sz w:val="24"/>
                <w:szCs w:val="24"/>
                <w:lang w:val="kk-KZ" w:eastAsia="ru-RU"/>
              </w:rPr>
              <w:t>»</w:t>
            </w:r>
            <w:r w:rsidRPr="00C04CE1">
              <w:rPr>
                <w:rFonts w:ascii="Times New Roman" w:eastAsia="Times New Roman" w:hAnsi="Times New Roman"/>
                <w:b/>
                <w:bCs/>
                <w:sz w:val="24"/>
                <w:szCs w:val="24"/>
                <w:lang w:eastAsia="ru-RU"/>
              </w:rPr>
              <w:t xml:space="preserve"> корпусының мемлекеттік әкімшілік лауазымына орналасуға арналған конкурс</w:t>
            </w:r>
          </w:p>
          <w:p w:rsidR="0004376B" w:rsidRDefault="0004376B" w:rsidP="00C04CE1">
            <w:pPr>
              <w:pStyle w:val="a3"/>
              <w:spacing w:before="0" w:beforeAutospacing="0" w:after="0" w:afterAutospacing="0"/>
              <w:jc w:val="both"/>
            </w:pPr>
            <w:r>
              <w:t xml:space="preserve">    1. </w:t>
            </w:r>
            <w:r>
              <w:rPr>
                <w:lang w:val="kk-KZ"/>
              </w:rPr>
              <w:t>«</w:t>
            </w:r>
            <w:r>
              <w:t>Б</w:t>
            </w:r>
            <w:r>
              <w:rPr>
                <w:lang w:val="kk-KZ"/>
              </w:rPr>
              <w:t>»</w:t>
            </w:r>
            <w:r>
              <w:t xml:space="preserve"> корпусының бос немесе уақытша бос мемлекеттiк әкiмшілiк лауазымына орналасуға конкурс мынадай түрлерден тұрады:</w:t>
            </w:r>
          </w:p>
          <w:p w:rsidR="0004376B" w:rsidRDefault="0004376B" w:rsidP="00C04CE1">
            <w:pPr>
              <w:pStyle w:val="a3"/>
              <w:spacing w:before="0" w:beforeAutospacing="0" w:after="0" w:afterAutospacing="0"/>
              <w:jc w:val="both"/>
            </w:pPr>
            <w:r>
              <w:t xml:space="preserve">      1) азаматтар арасындағы жалпы </w:t>
            </w:r>
            <w:r>
              <w:lastRenderedPageBreak/>
              <w:t>конкурс;</w:t>
            </w:r>
          </w:p>
          <w:p w:rsidR="0004376B" w:rsidRPr="00C04CE1" w:rsidRDefault="0004376B" w:rsidP="000109C6">
            <w:pPr>
              <w:pStyle w:val="a3"/>
              <w:spacing w:before="0" w:beforeAutospacing="0" w:after="0" w:afterAutospacing="0"/>
              <w:jc w:val="both"/>
              <w:rPr>
                <w:b/>
                <w:bCs/>
                <w:lang w:eastAsia="ru-RU"/>
              </w:rPr>
            </w:pPr>
            <w:r>
              <w:t>      2) мемлекеттік қызметшілер арасындағы ішкі конкурс.</w:t>
            </w:r>
          </w:p>
        </w:tc>
        <w:tc>
          <w:tcPr>
            <w:tcW w:w="4394" w:type="dxa"/>
            <w:shd w:val="clear" w:color="auto" w:fill="auto"/>
          </w:tcPr>
          <w:p w:rsidR="0004376B" w:rsidRPr="00C04CE1" w:rsidRDefault="0004376B" w:rsidP="00C04CE1">
            <w:pPr>
              <w:spacing w:before="100" w:beforeAutospacing="1" w:after="100" w:afterAutospacing="1" w:line="240" w:lineRule="auto"/>
              <w:jc w:val="both"/>
              <w:outlineLvl w:val="2"/>
              <w:rPr>
                <w:rFonts w:ascii="Times New Roman" w:eastAsia="Times New Roman" w:hAnsi="Times New Roman"/>
                <w:b/>
                <w:bCs/>
                <w:sz w:val="24"/>
                <w:szCs w:val="24"/>
                <w:lang w:eastAsia="ru-RU"/>
              </w:rPr>
            </w:pPr>
            <w:r w:rsidRPr="00C04CE1">
              <w:rPr>
                <w:rFonts w:ascii="Times New Roman" w:eastAsia="Times New Roman" w:hAnsi="Times New Roman"/>
                <w:b/>
                <w:bCs/>
                <w:sz w:val="24"/>
                <w:szCs w:val="24"/>
                <w:lang w:eastAsia="ru-RU"/>
              </w:rPr>
              <w:lastRenderedPageBreak/>
              <w:t xml:space="preserve">27-бап. </w:t>
            </w:r>
            <w:r w:rsidRPr="00C04CE1">
              <w:rPr>
                <w:rFonts w:ascii="Times New Roman" w:eastAsia="Times New Roman" w:hAnsi="Times New Roman"/>
                <w:b/>
                <w:bCs/>
                <w:sz w:val="24"/>
                <w:szCs w:val="24"/>
                <w:lang w:val="kk-KZ" w:eastAsia="ru-RU"/>
              </w:rPr>
              <w:t>«</w:t>
            </w:r>
            <w:r w:rsidRPr="00C04CE1">
              <w:rPr>
                <w:rFonts w:ascii="Times New Roman" w:eastAsia="Times New Roman" w:hAnsi="Times New Roman"/>
                <w:b/>
                <w:bCs/>
                <w:sz w:val="24"/>
                <w:szCs w:val="24"/>
                <w:lang w:eastAsia="ru-RU"/>
              </w:rPr>
              <w:t>Б</w:t>
            </w:r>
            <w:r w:rsidRPr="00C04CE1">
              <w:rPr>
                <w:rFonts w:ascii="Times New Roman" w:eastAsia="Times New Roman" w:hAnsi="Times New Roman"/>
                <w:b/>
                <w:bCs/>
                <w:sz w:val="24"/>
                <w:szCs w:val="24"/>
                <w:lang w:val="kk-KZ" w:eastAsia="ru-RU"/>
              </w:rPr>
              <w:t>»</w:t>
            </w:r>
            <w:r w:rsidRPr="00C04CE1">
              <w:rPr>
                <w:rFonts w:ascii="Times New Roman" w:eastAsia="Times New Roman" w:hAnsi="Times New Roman"/>
                <w:b/>
                <w:bCs/>
                <w:sz w:val="24"/>
                <w:szCs w:val="24"/>
                <w:lang w:eastAsia="ru-RU"/>
              </w:rPr>
              <w:t xml:space="preserve"> корпусының мемлекеттік әкімшілік лауазымына орналасуға арналған конкурс</w:t>
            </w:r>
          </w:p>
          <w:p w:rsidR="0004376B" w:rsidRDefault="0004376B" w:rsidP="00C04CE1">
            <w:pPr>
              <w:pStyle w:val="a3"/>
              <w:spacing w:before="0" w:beforeAutospacing="0" w:after="0" w:afterAutospacing="0"/>
              <w:jc w:val="both"/>
            </w:pPr>
            <w:r>
              <w:t xml:space="preserve">    1. </w:t>
            </w:r>
            <w:r>
              <w:rPr>
                <w:lang w:val="kk-KZ"/>
              </w:rPr>
              <w:t>«</w:t>
            </w:r>
            <w:r>
              <w:t>Б</w:t>
            </w:r>
            <w:r>
              <w:rPr>
                <w:lang w:val="kk-KZ"/>
              </w:rPr>
              <w:t>»</w:t>
            </w:r>
            <w:r>
              <w:t xml:space="preserve"> корпусының бос немесе уақытша бос мемлекеттiк әкiмшілiк лауазымына орналасуға конкурс мынадай түрлерден тұрады:</w:t>
            </w:r>
          </w:p>
          <w:p w:rsidR="0004376B" w:rsidRPr="009C6260" w:rsidRDefault="0004376B" w:rsidP="00C04CE1">
            <w:pPr>
              <w:pStyle w:val="a3"/>
              <w:spacing w:before="0" w:beforeAutospacing="0" w:after="0" w:afterAutospacing="0"/>
              <w:jc w:val="both"/>
              <w:rPr>
                <w:b/>
              </w:rPr>
            </w:pPr>
            <w:r w:rsidRPr="009C6260">
              <w:rPr>
                <w:b/>
              </w:rPr>
              <w:lastRenderedPageBreak/>
              <w:t>      1) жалпы конкурс;</w:t>
            </w:r>
          </w:p>
          <w:p w:rsidR="0004376B" w:rsidRPr="009C6260" w:rsidRDefault="0004376B" w:rsidP="00C04CE1">
            <w:pPr>
              <w:pStyle w:val="a3"/>
              <w:spacing w:before="0" w:beforeAutospacing="0" w:after="0" w:afterAutospacing="0"/>
              <w:jc w:val="both"/>
              <w:rPr>
                <w:b/>
              </w:rPr>
            </w:pPr>
            <w:r w:rsidRPr="009C6260">
              <w:rPr>
                <w:b/>
              </w:rPr>
              <w:t>      2) ішкі конкурс.</w:t>
            </w:r>
          </w:p>
          <w:p w:rsidR="0004376B" w:rsidRPr="00C04CE1" w:rsidRDefault="0004376B" w:rsidP="00F27B71">
            <w:pPr>
              <w:pStyle w:val="a3"/>
              <w:spacing w:before="0" w:beforeAutospacing="0" w:after="0" w:afterAutospacing="0"/>
              <w:ind w:firstLine="459"/>
              <w:contextualSpacing/>
              <w:rPr>
                <w:b/>
                <w:bCs/>
                <w:lang w:eastAsia="ru-RU"/>
              </w:rPr>
            </w:pPr>
          </w:p>
        </w:tc>
        <w:tc>
          <w:tcPr>
            <w:tcW w:w="5104" w:type="dxa"/>
            <w:shd w:val="clear" w:color="auto" w:fill="auto"/>
          </w:tcPr>
          <w:p w:rsidR="0004376B" w:rsidRDefault="0004376B" w:rsidP="00C04CE1">
            <w:pPr>
              <w:spacing w:after="0" w:line="240" w:lineRule="auto"/>
              <w:ind w:firstLine="318"/>
              <w:contextualSpacing/>
              <w:jc w:val="both"/>
              <w:rPr>
                <w:rFonts w:ascii="Times New Roman" w:hAnsi="Times New Roman"/>
                <w:color w:val="000000"/>
                <w:sz w:val="24"/>
                <w:szCs w:val="24"/>
                <w:highlight w:val="yellow"/>
              </w:rPr>
            </w:pPr>
          </w:p>
          <w:p w:rsidR="0004376B" w:rsidRPr="00C04CE1" w:rsidRDefault="0004376B" w:rsidP="00C04CE1">
            <w:pPr>
              <w:spacing w:after="0" w:line="240" w:lineRule="auto"/>
              <w:ind w:firstLine="318"/>
              <w:contextualSpacing/>
              <w:jc w:val="both"/>
              <w:rPr>
                <w:rFonts w:ascii="Times New Roman" w:hAnsi="Times New Roman"/>
                <w:color w:val="000000"/>
                <w:sz w:val="24"/>
                <w:szCs w:val="24"/>
                <w:highlight w:val="yellow"/>
              </w:rPr>
            </w:pPr>
            <w:r w:rsidRPr="00293A08">
              <w:rPr>
                <w:rFonts w:ascii="Times New Roman" w:hAnsi="Times New Roman"/>
                <w:color w:val="000000"/>
                <w:sz w:val="24"/>
                <w:szCs w:val="24"/>
              </w:rPr>
              <w:t>Президент Әкімшілігінің барлық мемлекеттік органдардың мемлекеттік қызметшілері арасындағы ішкі конкурсты және жалпы конкурсты бі</w:t>
            </w:r>
            <w:proofErr w:type="gramStart"/>
            <w:r w:rsidRPr="00293A08">
              <w:rPr>
                <w:rFonts w:ascii="Times New Roman" w:hAnsi="Times New Roman"/>
                <w:color w:val="000000"/>
                <w:sz w:val="24"/>
                <w:szCs w:val="24"/>
              </w:rPr>
              <w:t>р</w:t>
            </w:r>
            <w:proofErr w:type="gramEnd"/>
            <w:r w:rsidRPr="00293A08">
              <w:rPr>
                <w:rFonts w:ascii="Times New Roman" w:hAnsi="Times New Roman"/>
                <w:color w:val="000000"/>
                <w:sz w:val="24"/>
                <w:szCs w:val="24"/>
              </w:rPr>
              <w:t>іктіру туралы ұсынысына байланысты конкурс түрлерінің атауын өзгерту талап етіледі.</w:t>
            </w:r>
          </w:p>
        </w:tc>
      </w:tr>
      <w:tr w:rsidR="0004376B" w:rsidRPr="00B90165" w:rsidTr="0004376B">
        <w:trPr>
          <w:trHeight w:val="4300"/>
        </w:trPr>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22</w:t>
            </w:r>
          </w:p>
        </w:tc>
        <w:tc>
          <w:tcPr>
            <w:tcW w:w="1292" w:type="dxa"/>
            <w:gridSpan w:val="3"/>
          </w:tcPr>
          <w:p w:rsidR="0004376B" w:rsidRPr="00B90165" w:rsidRDefault="0004376B" w:rsidP="000E7412">
            <w:pPr>
              <w:spacing w:after="0" w:line="240" w:lineRule="auto"/>
              <w:ind w:firstLine="48"/>
              <w:contextualSpacing/>
              <w:jc w:val="both"/>
              <w:rPr>
                <w:rFonts w:ascii="Times New Roman" w:hAnsi="Times New Roman"/>
                <w:sz w:val="24"/>
                <w:szCs w:val="24"/>
                <w:lang w:val="kk-KZ"/>
              </w:rPr>
            </w:pPr>
            <w:r w:rsidRPr="00B90165">
              <w:rPr>
                <w:rFonts w:ascii="Times New Roman" w:hAnsi="Times New Roman"/>
                <w:sz w:val="24"/>
                <w:szCs w:val="24"/>
                <w:lang w:val="kk-KZ"/>
              </w:rPr>
              <w:t>28-бап</w:t>
            </w:r>
          </w:p>
        </w:tc>
        <w:tc>
          <w:tcPr>
            <w:tcW w:w="4252" w:type="dxa"/>
            <w:shd w:val="clear" w:color="auto" w:fill="auto"/>
          </w:tcPr>
          <w:p w:rsidR="0004376B" w:rsidRPr="00D66A62" w:rsidRDefault="0004376B" w:rsidP="00052EF8">
            <w:pPr>
              <w:spacing w:after="0" w:line="240" w:lineRule="auto"/>
              <w:ind w:firstLine="460"/>
              <w:jc w:val="both"/>
              <w:outlineLvl w:val="2"/>
              <w:rPr>
                <w:rFonts w:ascii="Times New Roman" w:eastAsia="Times New Roman" w:hAnsi="Times New Roman"/>
                <w:b/>
                <w:bCs/>
                <w:sz w:val="24"/>
                <w:szCs w:val="24"/>
                <w:lang w:val="kk-KZ" w:eastAsia="ru-RU"/>
              </w:rPr>
            </w:pPr>
            <w:r w:rsidRPr="00D66A62">
              <w:rPr>
                <w:rFonts w:ascii="Times New Roman" w:eastAsia="Times New Roman" w:hAnsi="Times New Roman"/>
                <w:b/>
                <w:bCs/>
                <w:sz w:val="24"/>
                <w:szCs w:val="24"/>
                <w:lang w:val="kk-KZ" w:eastAsia="ru-RU"/>
              </w:rPr>
              <w:t>28-бап. Жалпы конкурс</w:t>
            </w:r>
          </w:p>
          <w:p w:rsidR="0004376B" w:rsidRPr="00D66A62" w:rsidRDefault="0004376B" w:rsidP="00052EF8">
            <w:pPr>
              <w:spacing w:after="0" w:line="240" w:lineRule="auto"/>
              <w:ind w:firstLine="460"/>
              <w:jc w:val="both"/>
              <w:outlineLvl w:val="2"/>
              <w:rPr>
                <w:rFonts w:ascii="Times New Roman" w:eastAsia="Times New Roman" w:hAnsi="Times New Roman"/>
                <w:b/>
                <w:bCs/>
                <w:sz w:val="24"/>
                <w:szCs w:val="24"/>
                <w:lang w:val="kk-KZ" w:eastAsia="ru-RU"/>
              </w:rPr>
            </w:pPr>
          </w:p>
          <w:p w:rsidR="0004376B" w:rsidRPr="00D66A62" w:rsidRDefault="0004376B" w:rsidP="00052EF8">
            <w:pPr>
              <w:spacing w:after="0" w:line="240" w:lineRule="auto"/>
              <w:ind w:firstLine="460"/>
              <w:jc w:val="both"/>
              <w:outlineLvl w:val="2"/>
              <w:rPr>
                <w:rFonts w:ascii="Times New Roman" w:eastAsia="Times New Roman" w:hAnsi="Times New Roman"/>
                <w:b/>
                <w:bCs/>
                <w:sz w:val="24"/>
                <w:szCs w:val="24"/>
                <w:lang w:val="kk-KZ" w:eastAsia="ru-RU"/>
              </w:rPr>
            </w:pPr>
            <w:r w:rsidRPr="00D66A62">
              <w:rPr>
                <w:rFonts w:ascii="Times New Roman" w:hAnsi="Times New Roman"/>
                <w:sz w:val="24"/>
                <w:szCs w:val="24"/>
                <w:lang w:val="kk-KZ"/>
              </w:rPr>
              <w:t xml:space="preserve">1. Жалпы конкурс «Б» корпусының бос немесе уақытша бос болып табылатын төменгі мемлекеттік әкімшілік лауазымына, сондай-ақ осы Заңның 29-бабының </w:t>
            </w:r>
            <w:r w:rsidRPr="00D66A62">
              <w:rPr>
                <w:rFonts w:ascii="Times New Roman" w:hAnsi="Times New Roman"/>
                <w:b/>
                <w:sz w:val="24"/>
                <w:szCs w:val="24"/>
                <w:lang w:val="kk-KZ"/>
              </w:rPr>
              <w:t>2-1 және 3-тармақтарында</w:t>
            </w:r>
            <w:r w:rsidRPr="00D66A62">
              <w:rPr>
                <w:rFonts w:ascii="Times New Roman" w:hAnsi="Times New Roman"/>
                <w:sz w:val="24"/>
                <w:szCs w:val="24"/>
                <w:lang w:val="kk-KZ"/>
              </w:rPr>
              <w:t xml:space="preserve"> көзделген жағдайларда төменгі лауазым болып табылмайтын өзге бос немесе уақытша бос мемлекеттік әкімшілік лауазымға орналасу үшін өткізіледі.</w:t>
            </w:r>
          </w:p>
          <w:p w:rsidR="0004376B" w:rsidRPr="00D66A62" w:rsidRDefault="0004376B" w:rsidP="00052EF8">
            <w:pPr>
              <w:pStyle w:val="a3"/>
              <w:spacing w:before="0" w:beforeAutospacing="0" w:after="0" w:afterAutospacing="0"/>
              <w:ind w:firstLine="460"/>
              <w:jc w:val="both"/>
              <w:rPr>
                <w:lang w:val="kk-KZ"/>
              </w:rPr>
            </w:pPr>
            <w:r w:rsidRPr="00D66A62">
              <w:rPr>
                <w:lang w:val="kk-KZ"/>
              </w:rPr>
              <w:t>2. «Б» корпусының төменгі болып табылмайтын өзге де бос және (немесе) уақытша бос мемлекеттік әкімшілік лауазымына орналасу үшін жалпы конкурс орталық атқарушы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уәкілетті органның аумақтық бөлімшесімен келісу бойынша өткізіледі.</w:t>
            </w:r>
          </w:p>
          <w:p w:rsidR="0004376B" w:rsidRPr="00D66A62" w:rsidRDefault="0004376B" w:rsidP="00052EF8">
            <w:pPr>
              <w:pStyle w:val="a3"/>
              <w:spacing w:before="0" w:beforeAutospacing="0" w:after="0" w:afterAutospacing="0"/>
              <w:ind w:firstLine="460"/>
              <w:jc w:val="both"/>
              <w:rPr>
                <w:lang w:val="kk-KZ"/>
              </w:rPr>
            </w:pPr>
            <w:r w:rsidRPr="00D66A62">
              <w:rPr>
                <w:lang w:val="kk-KZ"/>
              </w:rPr>
              <w:t>Осы Заңның 29-бабында көзделген ішкі конкурс өткізу жөніндегі талаптардың сақталмауы жалпы конкурс өткізуден бас тартуға негіз болып табылады. Келісу тәртібін уәкілетті орган айқындайды.</w:t>
            </w:r>
          </w:p>
          <w:p w:rsidR="0004376B" w:rsidRPr="00D66A62" w:rsidRDefault="0004376B" w:rsidP="00052EF8">
            <w:pPr>
              <w:pStyle w:val="a3"/>
              <w:spacing w:before="0" w:beforeAutospacing="0" w:after="0" w:afterAutospacing="0"/>
              <w:rPr>
                <w:lang w:val="kk-KZ"/>
              </w:rPr>
            </w:pPr>
            <w:r w:rsidRPr="00D66A62">
              <w:rPr>
                <w:lang w:val="kk-KZ"/>
              </w:rPr>
              <w:lastRenderedPageBreak/>
              <w:t>...</w:t>
            </w:r>
          </w:p>
          <w:p w:rsidR="0004376B" w:rsidRPr="00D66A62" w:rsidRDefault="0004376B" w:rsidP="00CA6291">
            <w:pPr>
              <w:pStyle w:val="a3"/>
              <w:numPr>
                <w:ilvl w:val="0"/>
                <w:numId w:val="25"/>
              </w:numPr>
              <w:spacing w:before="0" w:beforeAutospacing="0" w:after="0" w:afterAutospacing="0"/>
              <w:ind w:left="0"/>
              <w:rPr>
                <w:lang w:val="kk-KZ"/>
              </w:rPr>
            </w:pPr>
            <w:r w:rsidRPr="00D66A62">
              <w:rPr>
                <w:lang w:val="kk-KZ"/>
              </w:rPr>
              <w:t>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p w:rsidR="0004376B" w:rsidRPr="00D66A62" w:rsidRDefault="0004376B" w:rsidP="00120996">
            <w:pPr>
              <w:pStyle w:val="a3"/>
              <w:spacing w:before="0" w:beforeAutospacing="0" w:after="0" w:afterAutospacing="0"/>
              <w:ind w:left="825" w:hanging="825"/>
              <w:rPr>
                <w:b/>
                <w:lang w:val="en-US"/>
              </w:rPr>
            </w:pPr>
            <w:r w:rsidRPr="00D66A62">
              <w:rPr>
                <w:b/>
                <w:lang w:val="kk-KZ"/>
              </w:rPr>
              <w:t>5.жоқ</w:t>
            </w:r>
          </w:p>
          <w:p w:rsidR="0004376B" w:rsidRPr="00D66A62" w:rsidRDefault="0004376B" w:rsidP="00052EF8">
            <w:pPr>
              <w:spacing w:after="0" w:line="240" w:lineRule="auto"/>
              <w:ind w:firstLine="460"/>
              <w:contextualSpacing/>
              <w:jc w:val="both"/>
              <w:rPr>
                <w:rFonts w:ascii="Times New Roman" w:hAnsi="Times New Roman"/>
                <w:b/>
                <w:sz w:val="24"/>
                <w:szCs w:val="24"/>
                <w:lang w:val="kk-KZ"/>
              </w:rPr>
            </w:pPr>
          </w:p>
        </w:tc>
        <w:tc>
          <w:tcPr>
            <w:tcW w:w="4394" w:type="dxa"/>
            <w:shd w:val="clear" w:color="auto" w:fill="auto"/>
          </w:tcPr>
          <w:p w:rsidR="0004376B" w:rsidRPr="00B90165" w:rsidRDefault="0004376B" w:rsidP="007263CE">
            <w:pPr>
              <w:pStyle w:val="a3"/>
              <w:spacing w:before="0" w:beforeAutospacing="0" w:after="0" w:afterAutospacing="0"/>
              <w:ind w:firstLine="460"/>
              <w:contextualSpacing/>
              <w:jc w:val="both"/>
              <w:rPr>
                <w:lang w:val="kk-KZ" w:eastAsia="ru-RU"/>
              </w:rPr>
            </w:pPr>
            <w:r w:rsidRPr="00B90165">
              <w:rPr>
                <w:b/>
                <w:bCs/>
                <w:lang w:val="kk-KZ" w:eastAsia="ru-RU"/>
              </w:rPr>
              <w:lastRenderedPageBreak/>
              <w:t>Статья 28. Жалпы конкурс</w:t>
            </w:r>
          </w:p>
          <w:p w:rsidR="0004376B" w:rsidRPr="00B90165" w:rsidRDefault="0004376B" w:rsidP="007263CE">
            <w:pPr>
              <w:spacing w:after="0" w:line="240" w:lineRule="auto"/>
              <w:ind w:firstLine="460"/>
              <w:contextualSpacing/>
              <w:jc w:val="both"/>
              <w:rPr>
                <w:rFonts w:ascii="Times New Roman" w:hAnsi="Times New Roman"/>
                <w:b/>
                <w:sz w:val="24"/>
                <w:szCs w:val="24"/>
                <w:lang w:val="kk-KZ"/>
              </w:rPr>
            </w:pPr>
          </w:p>
          <w:p w:rsidR="0004376B" w:rsidRPr="00B90165" w:rsidRDefault="0004376B" w:rsidP="007263CE">
            <w:pPr>
              <w:spacing w:after="0" w:line="240" w:lineRule="auto"/>
              <w:ind w:firstLine="460"/>
              <w:contextualSpacing/>
              <w:jc w:val="both"/>
              <w:rPr>
                <w:rFonts w:ascii="Times New Roman" w:hAnsi="Times New Roman"/>
                <w:sz w:val="24"/>
                <w:szCs w:val="24"/>
                <w:lang w:val="kk-KZ"/>
              </w:rPr>
            </w:pPr>
            <w:r w:rsidRPr="00B90165">
              <w:rPr>
                <w:rFonts w:ascii="Times New Roman" w:hAnsi="Times New Roman"/>
                <w:sz w:val="24"/>
                <w:szCs w:val="24"/>
                <w:lang w:val="kk-KZ"/>
              </w:rPr>
              <w:t xml:space="preserve">1. Жалпы конкурс «Б» корпусының бос немесе уақытша бос болып табылатын төменгі мемлекеттік әкімшілік лауазымына, сондай-ақ осы Заңның 29-бабының </w:t>
            </w:r>
            <w:r w:rsidRPr="00D5693F">
              <w:rPr>
                <w:rFonts w:ascii="Times New Roman" w:hAnsi="Times New Roman"/>
                <w:b/>
                <w:sz w:val="24"/>
                <w:szCs w:val="24"/>
                <w:lang w:val="kk-KZ"/>
              </w:rPr>
              <w:t>2</w:t>
            </w:r>
            <w:r w:rsidRPr="00B90165">
              <w:rPr>
                <w:rFonts w:ascii="Times New Roman" w:hAnsi="Times New Roman"/>
                <w:b/>
                <w:sz w:val="24"/>
                <w:szCs w:val="24"/>
                <w:lang w:val="kk-KZ"/>
              </w:rPr>
              <w:t>-тармағында</w:t>
            </w:r>
            <w:r w:rsidRPr="00B90165">
              <w:rPr>
                <w:rFonts w:ascii="Times New Roman" w:hAnsi="Times New Roman"/>
                <w:sz w:val="24"/>
                <w:szCs w:val="24"/>
                <w:lang w:val="kk-KZ"/>
              </w:rPr>
              <w:t xml:space="preserve"> көзделген жағдайларда төменгі лауазым болып табылмайтын өзге бос немесе уақытша бос мемлекеттік әкімшілік лауазымға орналасу үшін өткізіледі.</w:t>
            </w:r>
          </w:p>
          <w:p w:rsidR="0004376B" w:rsidRPr="00B90165" w:rsidRDefault="0004376B" w:rsidP="007263CE">
            <w:pPr>
              <w:spacing w:after="0" w:line="240" w:lineRule="auto"/>
              <w:ind w:firstLine="460"/>
              <w:contextualSpacing/>
              <w:jc w:val="both"/>
              <w:rPr>
                <w:rFonts w:ascii="Times New Roman" w:hAnsi="Times New Roman"/>
                <w:b/>
                <w:sz w:val="24"/>
                <w:szCs w:val="24"/>
                <w:lang w:val="kk-KZ"/>
              </w:rPr>
            </w:pPr>
          </w:p>
          <w:p w:rsidR="0004376B" w:rsidRDefault="0004376B" w:rsidP="00DC1DB6">
            <w:pPr>
              <w:spacing w:after="0" w:line="240" w:lineRule="auto"/>
              <w:ind w:left="377"/>
              <w:contextualSpacing/>
              <w:jc w:val="both"/>
              <w:rPr>
                <w:rFonts w:ascii="Times New Roman" w:hAnsi="Times New Roman"/>
                <w:b/>
                <w:sz w:val="24"/>
                <w:szCs w:val="24"/>
                <w:lang w:val="kk-KZ"/>
              </w:rPr>
            </w:pPr>
            <w:r>
              <w:rPr>
                <w:rFonts w:ascii="Times New Roman" w:hAnsi="Times New Roman"/>
                <w:b/>
                <w:sz w:val="24"/>
                <w:szCs w:val="24"/>
                <w:lang w:val="kk-KZ"/>
              </w:rPr>
              <w:t>2.</w:t>
            </w:r>
            <w:r w:rsidRPr="00B90165">
              <w:rPr>
                <w:rFonts w:ascii="Times New Roman" w:hAnsi="Times New Roman"/>
                <w:b/>
                <w:sz w:val="24"/>
                <w:szCs w:val="24"/>
                <w:lang w:val="kk-KZ"/>
              </w:rPr>
              <w:t>Алып тастау.</w:t>
            </w: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Default="0004376B" w:rsidP="009B39B2">
            <w:pPr>
              <w:spacing w:after="0" w:line="240" w:lineRule="auto"/>
              <w:contextualSpacing/>
              <w:jc w:val="both"/>
              <w:rPr>
                <w:rFonts w:ascii="Times New Roman" w:hAnsi="Times New Roman"/>
                <w:b/>
                <w:sz w:val="24"/>
                <w:szCs w:val="24"/>
                <w:lang w:val="kk-KZ"/>
              </w:rPr>
            </w:pPr>
          </w:p>
          <w:p w:rsidR="0004376B" w:rsidRPr="009B39B2" w:rsidRDefault="0004376B" w:rsidP="009B39B2">
            <w:pPr>
              <w:spacing w:after="0" w:line="240" w:lineRule="auto"/>
              <w:contextualSpacing/>
              <w:jc w:val="both"/>
              <w:rPr>
                <w:rFonts w:ascii="Times New Roman" w:hAnsi="Times New Roman"/>
                <w:sz w:val="24"/>
                <w:szCs w:val="24"/>
                <w:lang w:val="kk-KZ"/>
              </w:rPr>
            </w:pPr>
            <w:r w:rsidRPr="009B39B2">
              <w:rPr>
                <w:rFonts w:ascii="Times New Roman" w:hAnsi="Times New Roman"/>
                <w:sz w:val="24"/>
                <w:szCs w:val="24"/>
                <w:lang w:val="kk-KZ"/>
              </w:rPr>
              <w:t>...</w:t>
            </w:r>
          </w:p>
          <w:p w:rsidR="0004376B" w:rsidRPr="00D5693F" w:rsidRDefault="0004376B" w:rsidP="009B39B2">
            <w:pPr>
              <w:spacing w:after="0" w:line="240" w:lineRule="auto"/>
              <w:contextualSpacing/>
              <w:jc w:val="both"/>
              <w:rPr>
                <w:rFonts w:ascii="Times New Roman" w:hAnsi="Times New Roman"/>
                <w:b/>
                <w:sz w:val="24"/>
                <w:szCs w:val="24"/>
                <w:lang w:val="kk-KZ"/>
              </w:rPr>
            </w:pPr>
          </w:p>
          <w:p w:rsidR="0004376B" w:rsidRDefault="0004376B" w:rsidP="007263CE">
            <w:pPr>
              <w:pStyle w:val="a7"/>
              <w:spacing w:after="0" w:line="240" w:lineRule="auto"/>
              <w:ind w:left="0" w:firstLine="460"/>
              <w:jc w:val="both"/>
              <w:rPr>
                <w:rFonts w:ascii="Times New Roman" w:hAnsi="Times New Roman"/>
                <w:b/>
                <w:sz w:val="24"/>
                <w:szCs w:val="24"/>
                <w:lang w:val="kk-KZ"/>
              </w:rPr>
            </w:pPr>
            <w:r w:rsidRPr="00D5693F">
              <w:rPr>
                <w:rFonts w:ascii="Times New Roman" w:hAnsi="Times New Roman"/>
                <w:sz w:val="24"/>
                <w:szCs w:val="24"/>
                <w:lang w:val="kk-KZ"/>
              </w:rPr>
              <w:t xml:space="preserve">4. Азаматтардың жеке қасиеттерін бағалау </w:t>
            </w:r>
            <w:r w:rsidRPr="00D5693F">
              <w:rPr>
                <w:rFonts w:ascii="Times New Roman" w:hAnsi="Times New Roman"/>
                <w:b/>
                <w:sz w:val="24"/>
                <w:szCs w:val="24"/>
                <w:lang w:val="kk-KZ"/>
              </w:rPr>
              <w:t>нәтижелері</w:t>
            </w:r>
            <w:r w:rsidRPr="00D5693F">
              <w:rPr>
                <w:rFonts w:ascii="Times New Roman" w:hAnsi="Times New Roman"/>
                <w:sz w:val="24"/>
                <w:szCs w:val="24"/>
                <w:lang w:val="kk-KZ"/>
              </w:rPr>
              <w:t xml:space="preserve"> </w:t>
            </w:r>
            <w:r w:rsidRPr="00B90165">
              <w:rPr>
                <w:rFonts w:ascii="Times New Roman" w:hAnsi="Times New Roman"/>
                <w:sz w:val="24"/>
                <w:szCs w:val="24"/>
                <w:lang w:val="kk-KZ"/>
              </w:rPr>
              <w:t>к</w:t>
            </w:r>
            <w:r w:rsidRPr="00D5693F">
              <w:rPr>
                <w:rFonts w:ascii="Times New Roman" w:hAnsi="Times New Roman"/>
                <w:sz w:val="24"/>
                <w:szCs w:val="24"/>
                <w:lang w:val="kk-KZ"/>
              </w:rPr>
              <w:t xml:space="preserve">онкурстық комиссия шешім </w:t>
            </w:r>
            <w:r w:rsidRPr="00D5693F">
              <w:rPr>
                <w:rFonts w:ascii="Times New Roman" w:hAnsi="Times New Roman"/>
                <w:b/>
                <w:sz w:val="24"/>
                <w:szCs w:val="24"/>
                <w:lang w:val="kk-KZ"/>
              </w:rPr>
              <w:t>қабылдаған кезде ескеріледі.</w:t>
            </w:r>
          </w:p>
          <w:p w:rsidR="0004376B" w:rsidRDefault="0004376B" w:rsidP="007263CE">
            <w:pPr>
              <w:pStyle w:val="a7"/>
              <w:spacing w:after="0" w:line="240" w:lineRule="auto"/>
              <w:ind w:left="0" w:firstLine="460"/>
              <w:jc w:val="both"/>
              <w:rPr>
                <w:rFonts w:ascii="Times New Roman" w:hAnsi="Times New Roman"/>
                <w:b/>
                <w:sz w:val="24"/>
                <w:szCs w:val="24"/>
                <w:lang w:val="kk-KZ"/>
              </w:rPr>
            </w:pPr>
          </w:p>
          <w:p w:rsidR="0004376B" w:rsidRDefault="0004376B" w:rsidP="007263CE">
            <w:pPr>
              <w:pStyle w:val="a7"/>
              <w:spacing w:after="0" w:line="240" w:lineRule="auto"/>
              <w:ind w:left="0" w:firstLine="460"/>
              <w:jc w:val="both"/>
              <w:rPr>
                <w:rFonts w:ascii="Times New Roman" w:hAnsi="Times New Roman"/>
                <w:b/>
                <w:sz w:val="24"/>
                <w:szCs w:val="24"/>
                <w:lang w:val="kk-KZ"/>
              </w:rPr>
            </w:pPr>
          </w:p>
          <w:p w:rsidR="0004376B" w:rsidRDefault="0004376B" w:rsidP="007263CE">
            <w:pPr>
              <w:pStyle w:val="a7"/>
              <w:spacing w:after="0" w:line="240" w:lineRule="auto"/>
              <w:ind w:left="0" w:firstLine="460"/>
              <w:jc w:val="both"/>
              <w:rPr>
                <w:rFonts w:ascii="Times New Roman" w:hAnsi="Times New Roman"/>
                <w:b/>
                <w:sz w:val="24"/>
                <w:szCs w:val="24"/>
                <w:lang w:val="kk-KZ"/>
              </w:rPr>
            </w:pPr>
          </w:p>
          <w:p w:rsidR="0004376B" w:rsidRDefault="0004376B" w:rsidP="007263CE">
            <w:pPr>
              <w:pStyle w:val="a7"/>
              <w:spacing w:after="0" w:line="240" w:lineRule="auto"/>
              <w:ind w:left="0" w:firstLine="460"/>
              <w:jc w:val="both"/>
              <w:rPr>
                <w:rFonts w:ascii="Times New Roman" w:hAnsi="Times New Roman"/>
                <w:b/>
                <w:sz w:val="24"/>
                <w:szCs w:val="24"/>
                <w:lang w:val="kk-KZ"/>
              </w:rPr>
            </w:pPr>
          </w:p>
          <w:p w:rsidR="0004376B" w:rsidRDefault="0004376B" w:rsidP="007263CE">
            <w:pPr>
              <w:pStyle w:val="a7"/>
              <w:spacing w:after="0" w:line="240" w:lineRule="auto"/>
              <w:ind w:left="0" w:firstLine="460"/>
              <w:jc w:val="both"/>
              <w:rPr>
                <w:rFonts w:ascii="Times New Roman" w:hAnsi="Times New Roman"/>
                <w:b/>
                <w:sz w:val="24"/>
                <w:szCs w:val="24"/>
                <w:lang w:val="kk-KZ"/>
              </w:rPr>
            </w:pPr>
          </w:p>
          <w:p w:rsidR="0004376B" w:rsidRPr="00293A08" w:rsidRDefault="0004376B" w:rsidP="00120996">
            <w:pPr>
              <w:pStyle w:val="a7"/>
              <w:spacing w:after="0" w:line="240" w:lineRule="auto"/>
              <w:ind w:left="34" w:firstLine="425"/>
              <w:jc w:val="both"/>
              <w:rPr>
                <w:rFonts w:ascii="Times New Roman" w:hAnsi="Times New Roman"/>
                <w:b/>
                <w:sz w:val="24"/>
                <w:szCs w:val="24"/>
                <w:lang w:val="kk-KZ"/>
              </w:rPr>
            </w:pPr>
            <w:r w:rsidRPr="00293A08">
              <w:rPr>
                <w:rFonts w:ascii="Times New Roman" w:hAnsi="Times New Roman"/>
                <w:b/>
                <w:sz w:val="24"/>
                <w:szCs w:val="24"/>
                <w:lang w:val="kk-KZ"/>
              </w:rPr>
              <w:t>5. Конкурсқа қатысушы мемлекеттік қызметшілер тестілеуден өтпейді.</w:t>
            </w:r>
          </w:p>
          <w:p w:rsidR="0004376B" w:rsidRPr="00D5693F" w:rsidRDefault="0004376B" w:rsidP="00120996">
            <w:pPr>
              <w:pStyle w:val="a7"/>
              <w:spacing w:after="0" w:line="240" w:lineRule="auto"/>
              <w:ind w:left="34" w:firstLine="425"/>
              <w:jc w:val="both"/>
              <w:rPr>
                <w:rFonts w:ascii="Times New Roman" w:hAnsi="Times New Roman"/>
                <w:b/>
                <w:sz w:val="24"/>
                <w:szCs w:val="24"/>
                <w:lang w:val="kk-KZ"/>
              </w:rPr>
            </w:pPr>
            <w:r w:rsidRPr="00293A08">
              <w:rPr>
                <w:rFonts w:ascii="Times New Roman" w:hAnsi="Times New Roman"/>
                <w:b/>
                <w:sz w:val="24"/>
                <w:szCs w:val="24"/>
                <w:lang w:val="kk-KZ"/>
              </w:rPr>
              <w:t>Конкурсқа қатысушы мемлекеттік қызметшілер уәкілетті орган айқындайтын жағдайларда жеке қасиеттерін бағалаудан өтеді.</w:t>
            </w:r>
          </w:p>
        </w:tc>
        <w:tc>
          <w:tcPr>
            <w:tcW w:w="5104" w:type="dxa"/>
            <w:shd w:val="clear" w:color="auto" w:fill="auto"/>
          </w:tcPr>
          <w:p w:rsidR="0004376B" w:rsidRPr="000109C6" w:rsidRDefault="0004376B" w:rsidP="000109C6">
            <w:pPr>
              <w:pStyle w:val="a7"/>
              <w:spacing w:after="0" w:line="240" w:lineRule="auto"/>
              <w:ind w:left="34" w:firstLine="426"/>
              <w:jc w:val="both"/>
              <w:rPr>
                <w:rFonts w:ascii="Times New Roman" w:hAnsi="Times New Roman"/>
                <w:color w:val="000000"/>
                <w:sz w:val="24"/>
                <w:szCs w:val="24"/>
                <w:highlight w:val="yellow"/>
                <w:lang w:val="kk-KZ"/>
              </w:rPr>
            </w:pPr>
            <w:r w:rsidRPr="000109C6">
              <w:rPr>
                <w:rFonts w:ascii="Times New Roman" w:hAnsi="Times New Roman"/>
                <w:color w:val="000000"/>
                <w:sz w:val="24"/>
                <w:szCs w:val="24"/>
                <w:lang w:val="kk-KZ"/>
              </w:rPr>
              <w:lastRenderedPageBreak/>
              <w:t>1) Президент Әкімшілігінің барлық мемлекеттік органдардың мемлекеттік қызметшілері арасындағы ішкі конкурсты және жалпы конкурсты біріктіру туралы ұсынысына байланысты конкурстың 29-бабының 2-тармағына сілтеме өзгерту талап етіледі.</w:t>
            </w:r>
          </w:p>
          <w:p w:rsidR="0004376B" w:rsidRPr="000109C6" w:rsidRDefault="0004376B" w:rsidP="00F27B71">
            <w:pPr>
              <w:spacing w:after="0" w:line="240" w:lineRule="auto"/>
              <w:ind w:firstLine="318"/>
              <w:contextualSpacing/>
              <w:jc w:val="both"/>
              <w:rPr>
                <w:rFonts w:ascii="Times New Roman" w:eastAsia="MS Mincho" w:hAnsi="Times New Roman"/>
                <w:color w:val="000000"/>
                <w:sz w:val="24"/>
                <w:szCs w:val="24"/>
                <w:highlight w:val="yellow"/>
                <w:lang w:val="kk-KZ" w:eastAsia="ja-JP"/>
              </w:rPr>
            </w:pPr>
            <w:r w:rsidRPr="000109C6">
              <w:rPr>
                <w:rFonts w:ascii="Times New Roman" w:eastAsia="MS Mincho" w:hAnsi="Times New Roman"/>
                <w:color w:val="000000"/>
                <w:sz w:val="24"/>
                <w:szCs w:val="24"/>
                <w:lang w:val="kk-KZ" w:eastAsia="ja-JP"/>
              </w:rPr>
              <w:t>2) Президент Әкімшілігі Басшысының 2017 жылғы 26 қаңтардағы № 17-108 қа</w:t>
            </w:r>
            <w:r w:rsidR="000109C6" w:rsidRPr="000109C6">
              <w:rPr>
                <w:rFonts w:ascii="Times New Roman" w:eastAsia="MS Mincho" w:hAnsi="Times New Roman"/>
                <w:color w:val="000000"/>
                <w:sz w:val="24"/>
                <w:szCs w:val="24"/>
                <w:lang w:val="kk-KZ" w:eastAsia="ja-JP"/>
              </w:rPr>
              <w:t xml:space="preserve">рарымен мемлекеттік органдарға </w:t>
            </w:r>
            <w:r w:rsidR="000109C6">
              <w:rPr>
                <w:rFonts w:ascii="Times New Roman" w:eastAsia="MS Mincho" w:hAnsi="Times New Roman"/>
                <w:color w:val="000000"/>
                <w:sz w:val="24"/>
                <w:szCs w:val="24"/>
                <w:lang w:val="kk-KZ" w:eastAsia="ja-JP"/>
              </w:rPr>
              <w:t>«</w:t>
            </w:r>
            <w:r w:rsidRPr="000109C6">
              <w:rPr>
                <w:rFonts w:ascii="Times New Roman" w:eastAsia="MS Mincho" w:hAnsi="Times New Roman"/>
                <w:color w:val="000000"/>
                <w:sz w:val="24"/>
                <w:szCs w:val="24"/>
                <w:lang w:val="kk-KZ" w:eastAsia="ja-JP"/>
              </w:rPr>
              <w:t>Е-қызмет</w:t>
            </w:r>
            <w:r w:rsidR="000109C6">
              <w:rPr>
                <w:rFonts w:ascii="Times New Roman" w:eastAsia="MS Mincho" w:hAnsi="Times New Roman"/>
                <w:color w:val="000000"/>
                <w:sz w:val="24"/>
                <w:szCs w:val="24"/>
                <w:lang w:val="kk-KZ" w:eastAsia="ja-JP"/>
              </w:rPr>
              <w:t xml:space="preserve">» </w:t>
            </w:r>
            <w:r w:rsidRPr="000109C6">
              <w:rPr>
                <w:rFonts w:ascii="Times New Roman" w:eastAsia="MS Mincho" w:hAnsi="Times New Roman"/>
                <w:color w:val="000000"/>
                <w:sz w:val="24"/>
                <w:szCs w:val="24"/>
                <w:lang w:val="kk-KZ" w:eastAsia="ja-JP"/>
              </w:rPr>
              <w:t>ықпалдастырылған ақпараттық жүйесінде кадрлық іс жүргізу тапсырылды.</w:t>
            </w:r>
          </w:p>
          <w:p w:rsidR="0004376B" w:rsidRPr="000109C6" w:rsidRDefault="0004376B" w:rsidP="00F27B71">
            <w:pPr>
              <w:spacing w:after="0" w:line="240" w:lineRule="auto"/>
              <w:ind w:firstLine="318"/>
              <w:contextualSpacing/>
              <w:jc w:val="both"/>
              <w:rPr>
                <w:rFonts w:ascii="Times New Roman" w:hAnsi="Times New Roman"/>
                <w:sz w:val="24"/>
                <w:szCs w:val="24"/>
                <w:highlight w:val="yellow"/>
                <w:lang w:val="kk-KZ"/>
              </w:rPr>
            </w:pPr>
            <w:r w:rsidRPr="000109C6">
              <w:rPr>
                <w:rFonts w:ascii="Times New Roman" w:hAnsi="Times New Roman"/>
                <w:sz w:val="24"/>
                <w:szCs w:val="24"/>
                <w:lang w:val="kk-KZ"/>
              </w:rPr>
              <w:t xml:space="preserve">Мемлекеттік орган жалпы конкурс өткізу туралы шешім қабылдаған жағдайда </w:t>
            </w:r>
            <w:r w:rsidR="000109C6">
              <w:rPr>
                <w:rFonts w:ascii="Times New Roman" w:hAnsi="Times New Roman"/>
                <w:sz w:val="24"/>
                <w:szCs w:val="24"/>
                <w:lang w:val="kk-KZ"/>
              </w:rPr>
              <w:t>«</w:t>
            </w:r>
            <w:r w:rsidRPr="000109C6">
              <w:rPr>
                <w:rFonts w:ascii="Times New Roman" w:hAnsi="Times New Roman"/>
                <w:sz w:val="24"/>
                <w:szCs w:val="24"/>
                <w:lang w:val="kk-KZ"/>
              </w:rPr>
              <w:t>Е-қызмет</w:t>
            </w:r>
            <w:r w:rsidR="000109C6">
              <w:rPr>
                <w:rFonts w:ascii="Times New Roman" w:hAnsi="Times New Roman"/>
                <w:sz w:val="24"/>
                <w:szCs w:val="24"/>
                <w:lang w:val="kk-KZ"/>
              </w:rPr>
              <w:t>»</w:t>
            </w:r>
            <w:r w:rsidRPr="000109C6">
              <w:rPr>
                <w:rFonts w:ascii="Times New Roman" w:hAnsi="Times New Roman"/>
                <w:sz w:val="24"/>
                <w:szCs w:val="24"/>
                <w:lang w:val="kk-KZ"/>
              </w:rPr>
              <w:t xml:space="preserve"> ИАЖ мемлекеттік органның мемлекеттік қызмет туралы Заңның 29-бабында көзделген ішкі конкурс өткізу жөніндегі талаптарды сақтауын автоматты түрде тексереді.</w:t>
            </w:r>
          </w:p>
          <w:p w:rsidR="0004376B" w:rsidRPr="000109C6" w:rsidRDefault="0004376B" w:rsidP="00F27B71">
            <w:pPr>
              <w:spacing w:after="0" w:line="240" w:lineRule="auto"/>
              <w:ind w:firstLine="318"/>
              <w:contextualSpacing/>
              <w:jc w:val="both"/>
              <w:rPr>
                <w:rFonts w:ascii="Times New Roman" w:hAnsi="Times New Roman"/>
                <w:sz w:val="24"/>
                <w:szCs w:val="24"/>
                <w:highlight w:val="yellow"/>
                <w:lang w:val="kk-KZ"/>
              </w:rPr>
            </w:pPr>
            <w:r w:rsidRPr="000109C6">
              <w:rPr>
                <w:rFonts w:ascii="Times New Roman" w:hAnsi="Times New Roman"/>
                <w:sz w:val="24"/>
                <w:szCs w:val="24"/>
                <w:lang w:val="kk-KZ"/>
              </w:rPr>
              <w:t>Бұдан басқа, ұсынылып отырған норма транзакциялық сипаттағы конкурстарды келісуді жүзеге асыратын жекелеген қызметкерлерді Агенттікте ұстау қажеттілігін жояды.</w:t>
            </w:r>
          </w:p>
          <w:p w:rsidR="0004376B" w:rsidRPr="000109C6" w:rsidRDefault="0004376B" w:rsidP="000109C6">
            <w:pPr>
              <w:pStyle w:val="a7"/>
              <w:spacing w:after="0" w:line="240" w:lineRule="auto"/>
              <w:ind w:left="34" w:firstLine="426"/>
              <w:jc w:val="both"/>
              <w:rPr>
                <w:rFonts w:ascii="Times New Roman" w:hAnsi="Times New Roman"/>
                <w:color w:val="000000"/>
                <w:sz w:val="24"/>
                <w:szCs w:val="24"/>
                <w:highlight w:val="yellow"/>
                <w:lang w:val="kk-KZ"/>
              </w:rPr>
            </w:pPr>
            <w:r w:rsidRPr="000109C6">
              <w:rPr>
                <w:rFonts w:ascii="Times New Roman" w:hAnsi="Times New Roman"/>
                <w:color w:val="000000"/>
                <w:sz w:val="24"/>
                <w:szCs w:val="24"/>
                <w:lang w:val="kk-KZ"/>
              </w:rPr>
              <w:t xml:space="preserve">3) </w:t>
            </w:r>
            <w:r w:rsidR="000109C6">
              <w:rPr>
                <w:rFonts w:ascii="Times New Roman" w:hAnsi="Times New Roman"/>
                <w:color w:val="000000"/>
                <w:sz w:val="24"/>
                <w:szCs w:val="24"/>
                <w:lang w:val="kk-KZ"/>
              </w:rPr>
              <w:t>Қ</w:t>
            </w:r>
            <w:r w:rsidRPr="000109C6">
              <w:rPr>
                <w:rFonts w:ascii="Times New Roman" w:hAnsi="Times New Roman"/>
                <w:color w:val="000000"/>
                <w:sz w:val="24"/>
                <w:szCs w:val="24"/>
                <w:lang w:val="kk-KZ"/>
              </w:rPr>
              <w:t xml:space="preserve">олданыстағы редакцияға сәйкес Агенттік </w:t>
            </w:r>
            <w:r w:rsidR="000109C6">
              <w:rPr>
                <w:rFonts w:ascii="Times New Roman" w:hAnsi="Times New Roman"/>
                <w:color w:val="000000"/>
                <w:sz w:val="24"/>
                <w:szCs w:val="24"/>
                <w:lang w:val="kk-KZ"/>
              </w:rPr>
              <w:t>«М</w:t>
            </w:r>
            <w:r w:rsidRPr="000109C6">
              <w:rPr>
                <w:rFonts w:ascii="Times New Roman" w:hAnsi="Times New Roman"/>
                <w:color w:val="000000"/>
                <w:sz w:val="24"/>
                <w:szCs w:val="24"/>
                <w:lang w:val="kk-KZ"/>
              </w:rPr>
              <w:t>емлекеттік қызмет персоналын басқару жөніндегі ұлттық орталық</w:t>
            </w:r>
            <w:r w:rsidR="000109C6">
              <w:rPr>
                <w:rFonts w:ascii="Times New Roman" w:hAnsi="Times New Roman"/>
                <w:color w:val="000000"/>
                <w:sz w:val="24"/>
                <w:szCs w:val="24"/>
                <w:lang w:val="kk-KZ"/>
              </w:rPr>
              <w:t>»</w:t>
            </w:r>
            <w:r w:rsidRPr="000109C6">
              <w:rPr>
                <w:rFonts w:ascii="Times New Roman" w:hAnsi="Times New Roman"/>
                <w:color w:val="000000"/>
                <w:sz w:val="24"/>
                <w:szCs w:val="24"/>
                <w:lang w:val="kk-KZ"/>
              </w:rPr>
              <w:t xml:space="preserve"> АҚ және оның филиалдарында жеке қасиеттерін бағалау үшін жеке мемлекеттік қызметкерлерді бөледі.</w:t>
            </w:r>
          </w:p>
          <w:p w:rsidR="0004376B" w:rsidRPr="00120996" w:rsidRDefault="0004376B" w:rsidP="00F27B71">
            <w:pPr>
              <w:spacing w:after="0" w:line="240" w:lineRule="auto"/>
              <w:ind w:firstLine="318"/>
              <w:contextualSpacing/>
              <w:jc w:val="both"/>
              <w:rPr>
                <w:rFonts w:ascii="Times New Roman" w:hAnsi="Times New Roman"/>
                <w:color w:val="000000"/>
                <w:sz w:val="24"/>
                <w:szCs w:val="24"/>
                <w:highlight w:val="yellow"/>
              </w:rPr>
            </w:pPr>
            <w:r w:rsidRPr="00FC15C8">
              <w:rPr>
                <w:rFonts w:ascii="Times New Roman" w:hAnsi="Times New Roman"/>
                <w:color w:val="000000"/>
                <w:sz w:val="24"/>
                <w:szCs w:val="24"/>
                <w:lang w:val="kk-KZ"/>
              </w:rPr>
              <w:t xml:space="preserve">Сонымен қатар, 2018 жылғы 5 қазандағы Жолдауда Мемлекет басшысы мемлекеттік </w:t>
            </w:r>
            <w:r w:rsidRPr="00FC15C8">
              <w:rPr>
                <w:rFonts w:ascii="Times New Roman" w:hAnsi="Times New Roman"/>
                <w:color w:val="000000"/>
                <w:sz w:val="24"/>
                <w:szCs w:val="24"/>
                <w:lang w:val="kk-KZ"/>
              </w:rPr>
              <w:lastRenderedPageBreak/>
              <w:t xml:space="preserve">органдардың басшыларына </w:t>
            </w:r>
            <w:r w:rsidR="000109C6">
              <w:rPr>
                <w:rFonts w:ascii="Times New Roman" w:hAnsi="Times New Roman"/>
                <w:color w:val="000000"/>
                <w:sz w:val="24"/>
                <w:szCs w:val="24"/>
                <w:lang w:val="kk-KZ"/>
              </w:rPr>
              <w:t>«</w:t>
            </w:r>
            <w:r w:rsidRPr="00FC15C8">
              <w:rPr>
                <w:rFonts w:ascii="Times New Roman" w:hAnsi="Times New Roman"/>
                <w:color w:val="000000"/>
                <w:sz w:val="24"/>
                <w:szCs w:val="24"/>
                <w:lang w:val="kk-KZ"/>
              </w:rPr>
              <w:t>бюджеттік-Кадрлық маневр жасау</w:t>
            </w:r>
            <w:r w:rsidR="000109C6">
              <w:rPr>
                <w:rFonts w:ascii="Times New Roman" w:hAnsi="Times New Roman"/>
                <w:color w:val="000000"/>
                <w:sz w:val="24"/>
                <w:szCs w:val="24"/>
                <w:lang w:val="kk-KZ"/>
              </w:rPr>
              <w:t xml:space="preserve">» </w:t>
            </w:r>
            <w:r w:rsidRPr="00FC15C8">
              <w:rPr>
                <w:rFonts w:ascii="Times New Roman" w:hAnsi="Times New Roman"/>
                <w:color w:val="000000"/>
                <w:sz w:val="24"/>
                <w:szCs w:val="24"/>
                <w:lang w:val="kk-KZ"/>
              </w:rPr>
              <w:t xml:space="preserve">құқығын берді. </w:t>
            </w:r>
            <w:r w:rsidRPr="0066166F">
              <w:rPr>
                <w:rFonts w:ascii="Times New Roman" w:hAnsi="Times New Roman"/>
                <w:color w:val="000000"/>
                <w:sz w:val="24"/>
                <w:szCs w:val="24"/>
              </w:rPr>
              <w:t>Олар мүмкіндік алды жіберуге үнемделген қаражат әлеуметтік қызметші.</w:t>
            </w:r>
          </w:p>
          <w:p w:rsidR="0004376B" w:rsidRPr="00120996" w:rsidRDefault="0004376B" w:rsidP="00F27B71">
            <w:pPr>
              <w:shd w:val="clear" w:color="auto" w:fill="FFFFFF"/>
              <w:tabs>
                <w:tab w:val="left" w:pos="426"/>
              </w:tabs>
              <w:spacing w:after="0" w:line="240" w:lineRule="auto"/>
              <w:ind w:firstLine="318"/>
              <w:jc w:val="both"/>
              <w:rPr>
                <w:rFonts w:ascii="Times New Roman" w:hAnsi="Times New Roman"/>
                <w:sz w:val="24"/>
                <w:szCs w:val="24"/>
                <w:highlight w:val="yellow"/>
              </w:rPr>
            </w:pPr>
            <w:r w:rsidRPr="0066166F">
              <w:rPr>
                <w:rFonts w:ascii="Times New Roman" w:hAnsi="Times New Roman"/>
                <w:sz w:val="24"/>
                <w:szCs w:val="24"/>
              </w:rPr>
              <w:t>Агенттіктің жеке қасиеттеріне бағалау жүргізуге тартылған мемлекеттік қызметшілерін алып тастау тиі</w:t>
            </w:r>
            <w:proofErr w:type="gramStart"/>
            <w:r w:rsidRPr="0066166F">
              <w:rPr>
                <w:rFonts w:ascii="Times New Roman" w:hAnsi="Times New Roman"/>
                <w:sz w:val="24"/>
                <w:szCs w:val="24"/>
              </w:rPr>
              <w:t>ст</w:t>
            </w:r>
            <w:proofErr w:type="gramEnd"/>
            <w:r w:rsidRPr="0066166F">
              <w:rPr>
                <w:rFonts w:ascii="Times New Roman" w:hAnsi="Times New Roman"/>
                <w:sz w:val="24"/>
                <w:szCs w:val="24"/>
              </w:rPr>
              <w:t>і шығындарды алып тастауға мүмкіндік береді.</w:t>
            </w:r>
          </w:p>
          <w:p w:rsidR="0004376B" w:rsidRPr="00120996" w:rsidRDefault="0004376B" w:rsidP="00F27B71">
            <w:pPr>
              <w:spacing w:after="0" w:line="240" w:lineRule="auto"/>
              <w:ind w:firstLine="318"/>
              <w:jc w:val="both"/>
              <w:rPr>
                <w:rFonts w:ascii="Times New Roman" w:hAnsi="Times New Roman"/>
                <w:sz w:val="24"/>
                <w:szCs w:val="24"/>
                <w:highlight w:val="yellow"/>
              </w:rPr>
            </w:pPr>
            <w:r w:rsidRPr="0066166F">
              <w:rPr>
                <w:rFonts w:ascii="Times New Roman" w:hAnsi="Times New Roman"/>
                <w:sz w:val="24"/>
                <w:szCs w:val="24"/>
              </w:rPr>
              <w:t>Сонымен қатар, азаматтардың жеке қасиеттеріне бағалау жүргізу тәртібін анықтау жөніндегі</w:t>
            </w:r>
            <w:r w:rsidR="00FC15C8">
              <w:rPr>
                <w:rFonts w:ascii="Times New Roman" w:hAnsi="Times New Roman"/>
                <w:sz w:val="24"/>
                <w:szCs w:val="24"/>
              </w:rPr>
              <w:t xml:space="preserve"> құзырет</w:t>
            </w:r>
            <w:r w:rsidRPr="0066166F">
              <w:rPr>
                <w:rFonts w:ascii="Times New Roman" w:hAnsi="Times New Roman"/>
                <w:sz w:val="24"/>
                <w:szCs w:val="24"/>
              </w:rPr>
              <w:t>і мемлекеттік қызмет туралы</w:t>
            </w:r>
            <w:proofErr w:type="gramStart"/>
            <w:r w:rsidRPr="0066166F">
              <w:rPr>
                <w:rFonts w:ascii="Times New Roman" w:hAnsi="Times New Roman"/>
                <w:sz w:val="24"/>
                <w:szCs w:val="24"/>
              </w:rPr>
              <w:t xml:space="preserve"> З</w:t>
            </w:r>
            <w:proofErr w:type="gramEnd"/>
            <w:r w:rsidRPr="0066166F">
              <w:rPr>
                <w:rFonts w:ascii="Times New Roman" w:hAnsi="Times New Roman"/>
                <w:sz w:val="24"/>
                <w:szCs w:val="24"/>
              </w:rPr>
              <w:t>аңның 26-бабының 2) тармақшасына ауыстыру ұсынылады.</w:t>
            </w:r>
          </w:p>
          <w:p w:rsidR="0004376B" w:rsidRPr="0066166F" w:rsidRDefault="0004376B" w:rsidP="00FC15C8">
            <w:pPr>
              <w:pStyle w:val="a7"/>
              <w:spacing w:after="0" w:line="240" w:lineRule="auto"/>
              <w:ind w:left="34" w:firstLine="284"/>
              <w:jc w:val="both"/>
              <w:rPr>
                <w:rFonts w:ascii="Times New Roman" w:hAnsi="Times New Roman"/>
                <w:color w:val="000000"/>
                <w:sz w:val="24"/>
                <w:szCs w:val="24"/>
              </w:rPr>
            </w:pPr>
            <w:r w:rsidRPr="0066166F">
              <w:rPr>
                <w:rFonts w:ascii="Times New Roman" w:hAnsi="Times New Roman"/>
                <w:color w:val="000000"/>
                <w:sz w:val="24"/>
                <w:szCs w:val="24"/>
              </w:rPr>
              <w:t>4) Президент Әкімшілігінің мемлекеттік қызметшілер үшін ішкі конкурс кезінде талап етілетін құжаттар тізбесін сақтау туралы ұсынысына байланысты.</w:t>
            </w:r>
          </w:p>
          <w:p w:rsidR="0004376B" w:rsidRPr="004F3F00" w:rsidRDefault="0004376B" w:rsidP="00F27B71">
            <w:pPr>
              <w:pStyle w:val="a3"/>
              <w:spacing w:before="0" w:beforeAutospacing="0" w:after="0" w:afterAutospacing="0"/>
              <w:ind w:firstLine="318"/>
              <w:contextualSpacing/>
              <w:jc w:val="both"/>
            </w:pPr>
          </w:p>
        </w:tc>
      </w:tr>
      <w:tr w:rsidR="0004376B" w:rsidRPr="00A015E3" w:rsidTr="00D66A62">
        <w:trPr>
          <w:trHeight w:val="898"/>
        </w:trPr>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23</w:t>
            </w:r>
          </w:p>
        </w:tc>
        <w:tc>
          <w:tcPr>
            <w:tcW w:w="1292" w:type="dxa"/>
            <w:gridSpan w:val="3"/>
          </w:tcPr>
          <w:p w:rsidR="0004376B" w:rsidRPr="00B90165" w:rsidRDefault="0004376B" w:rsidP="000E7412">
            <w:pPr>
              <w:spacing w:after="0" w:line="240" w:lineRule="auto"/>
              <w:jc w:val="both"/>
              <w:rPr>
                <w:rFonts w:ascii="Times New Roman" w:hAnsi="Times New Roman"/>
                <w:sz w:val="24"/>
                <w:szCs w:val="24"/>
                <w:lang w:val="kk-KZ"/>
              </w:rPr>
            </w:pPr>
            <w:r w:rsidRPr="00B90165">
              <w:rPr>
                <w:rFonts w:ascii="Times New Roman" w:hAnsi="Times New Roman"/>
                <w:sz w:val="24"/>
                <w:szCs w:val="24"/>
                <w:lang w:val="kk-KZ"/>
              </w:rPr>
              <w:t>2</w:t>
            </w:r>
            <w:r w:rsidRPr="00B90165">
              <w:rPr>
                <w:rFonts w:ascii="Times New Roman" w:hAnsi="Times New Roman"/>
                <w:sz w:val="24"/>
                <w:szCs w:val="24"/>
              </w:rPr>
              <w:t>9</w:t>
            </w:r>
            <w:r w:rsidRPr="00B90165">
              <w:rPr>
                <w:rFonts w:ascii="Times New Roman" w:hAnsi="Times New Roman"/>
                <w:sz w:val="24"/>
                <w:szCs w:val="24"/>
                <w:lang w:val="kk-KZ"/>
              </w:rPr>
              <w:t>-бабы</w:t>
            </w:r>
          </w:p>
        </w:tc>
        <w:tc>
          <w:tcPr>
            <w:tcW w:w="4252" w:type="dxa"/>
            <w:shd w:val="clear" w:color="auto" w:fill="auto"/>
          </w:tcPr>
          <w:p w:rsidR="0004376B" w:rsidRPr="00D66A62" w:rsidRDefault="0004376B" w:rsidP="003D2E80">
            <w:pPr>
              <w:spacing w:after="0" w:line="240" w:lineRule="auto"/>
              <w:ind w:firstLine="460"/>
              <w:jc w:val="both"/>
              <w:outlineLvl w:val="2"/>
              <w:rPr>
                <w:rFonts w:ascii="Times New Roman" w:eastAsia="Times New Roman" w:hAnsi="Times New Roman"/>
                <w:b/>
                <w:bCs/>
                <w:sz w:val="24"/>
                <w:szCs w:val="24"/>
                <w:lang w:val="kk-KZ" w:eastAsia="ru-RU"/>
              </w:rPr>
            </w:pPr>
            <w:r w:rsidRPr="00D66A62">
              <w:rPr>
                <w:rFonts w:ascii="Times New Roman" w:eastAsia="Times New Roman" w:hAnsi="Times New Roman"/>
                <w:b/>
                <w:bCs/>
                <w:sz w:val="24"/>
                <w:szCs w:val="24"/>
                <w:lang w:val="kk-KZ" w:eastAsia="ru-RU"/>
              </w:rPr>
              <w:t>29-бап. Ішкі конкурс</w:t>
            </w:r>
          </w:p>
          <w:p w:rsidR="0004376B" w:rsidRPr="00D66A62" w:rsidRDefault="0004376B" w:rsidP="003D2E80">
            <w:pPr>
              <w:spacing w:after="0" w:line="240" w:lineRule="auto"/>
              <w:ind w:firstLine="460"/>
              <w:jc w:val="both"/>
              <w:rPr>
                <w:rFonts w:ascii="Times New Roman" w:eastAsia="Times New Roman" w:hAnsi="Times New Roman"/>
                <w:sz w:val="24"/>
                <w:szCs w:val="24"/>
                <w:lang w:val="kk-KZ" w:eastAsia="ru-RU"/>
              </w:rPr>
            </w:pPr>
            <w:r w:rsidRPr="00D66A62">
              <w:rPr>
                <w:rFonts w:ascii="Times New Roman" w:eastAsia="Times New Roman" w:hAnsi="Times New Roman"/>
                <w:sz w:val="24"/>
                <w:szCs w:val="24"/>
                <w:lang w:val="kk-KZ" w:eastAsia="ru-RU"/>
              </w:rPr>
              <w:t xml:space="preserve">1. «Б» корпусының бос немесе уақытша бос мемлекеттік әкімшілік лауазымына орналасу үшін мемлекеттік орган </w:t>
            </w:r>
            <w:r w:rsidRPr="00D66A62">
              <w:rPr>
                <w:rFonts w:ascii="Times New Roman" w:eastAsia="Times New Roman" w:hAnsi="Times New Roman"/>
                <w:b/>
                <w:sz w:val="24"/>
                <w:szCs w:val="24"/>
                <w:lang w:val="kk-KZ" w:eastAsia="ru-RU"/>
              </w:rPr>
              <w:t>осы мемлекеттік органның</w:t>
            </w:r>
            <w:r w:rsidRPr="00D66A62">
              <w:rPr>
                <w:rFonts w:ascii="Times New Roman" w:eastAsia="Times New Roman" w:hAnsi="Times New Roman"/>
                <w:sz w:val="24"/>
                <w:szCs w:val="24"/>
                <w:lang w:val="kk-KZ" w:eastAsia="ru-RU"/>
              </w:rPr>
              <w:t xml:space="preserve"> мемлекеттік қызметшілері арасында ішкі конкурс өткізеді, </w:t>
            </w:r>
            <w:r w:rsidRPr="00D66A62">
              <w:rPr>
                <w:rFonts w:ascii="Times New Roman" w:eastAsia="Times New Roman" w:hAnsi="Times New Roman"/>
                <w:b/>
                <w:sz w:val="24"/>
                <w:szCs w:val="24"/>
                <w:lang w:val="kk-KZ" w:eastAsia="ru-RU"/>
              </w:rPr>
              <w:t>оған оның ведомствосының, аумақтық бөлімшелерінің мемлекеттік қызметшілері де</w:t>
            </w:r>
            <w:r w:rsidRPr="00D66A62">
              <w:rPr>
                <w:rFonts w:ascii="Times New Roman" w:eastAsia="Times New Roman" w:hAnsi="Times New Roman"/>
                <w:sz w:val="24"/>
                <w:szCs w:val="24"/>
                <w:lang w:val="kk-KZ" w:eastAsia="ru-RU"/>
              </w:rPr>
              <w:t>, сондай-ақ осы Заңда және Қазақстан Республикасының дипломатиялық қызметiнің құқықтық негіздерін, сондай-ақ оның жұмысын ұйымдастыру тәртібiн белгілейтін заңда айқындалған өзге де адамдар қатысуға құқылы.</w:t>
            </w:r>
          </w:p>
          <w:p w:rsidR="0004376B" w:rsidRPr="00D66A62" w:rsidRDefault="0004376B" w:rsidP="003D2E80">
            <w:pPr>
              <w:spacing w:after="0" w:line="240" w:lineRule="auto"/>
              <w:ind w:firstLine="460"/>
              <w:jc w:val="both"/>
              <w:rPr>
                <w:rFonts w:ascii="Times New Roman" w:eastAsia="Times New Roman" w:hAnsi="Times New Roman"/>
                <w:b/>
                <w:sz w:val="24"/>
                <w:szCs w:val="24"/>
                <w:lang w:val="kk-KZ" w:eastAsia="ru-RU"/>
              </w:rPr>
            </w:pPr>
            <w:r w:rsidRPr="00D66A62">
              <w:rPr>
                <w:rFonts w:ascii="Times New Roman" w:eastAsia="Times New Roman" w:hAnsi="Times New Roman"/>
                <w:b/>
                <w:sz w:val="24"/>
                <w:szCs w:val="24"/>
                <w:lang w:val="kk-KZ" w:eastAsia="ru-RU"/>
              </w:rPr>
              <w:t xml:space="preserve">Персоналды басқарудың </w:t>
            </w:r>
            <w:r w:rsidRPr="00D66A62">
              <w:rPr>
                <w:rFonts w:ascii="Times New Roman" w:eastAsia="Times New Roman" w:hAnsi="Times New Roman"/>
                <w:b/>
                <w:sz w:val="24"/>
                <w:szCs w:val="24"/>
                <w:lang w:val="kk-KZ" w:eastAsia="ru-RU"/>
              </w:rPr>
              <w:lastRenderedPageBreak/>
              <w:t>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rsidR="0004376B" w:rsidRPr="00D66A62" w:rsidRDefault="0004376B" w:rsidP="003D2E80">
            <w:pPr>
              <w:spacing w:after="0" w:line="240" w:lineRule="auto"/>
              <w:ind w:firstLine="460"/>
              <w:jc w:val="both"/>
              <w:rPr>
                <w:rFonts w:ascii="Times New Roman" w:eastAsia="Times New Roman" w:hAnsi="Times New Roman"/>
                <w:b/>
                <w:sz w:val="24"/>
                <w:szCs w:val="24"/>
                <w:lang w:val="kk-KZ" w:eastAsia="ru-RU"/>
              </w:rPr>
            </w:pPr>
          </w:p>
          <w:p w:rsidR="0004376B" w:rsidRPr="00D66A62" w:rsidRDefault="0004376B" w:rsidP="003D2E80">
            <w:pPr>
              <w:spacing w:after="0" w:line="240" w:lineRule="auto"/>
              <w:ind w:firstLine="460"/>
              <w:jc w:val="both"/>
              <w:rPr>
                <w:rFonts w:ascii="Times New Roman" w:eastAsia="Times New Roman" w:hAnsi="Times New Roman"/>
                <w:b/>
                <w:sz w:val="24"/>
                <w:szCs w:val="24"/>
                <w:lang w:val="kk-KZ" w:eastAsia="ru-RU"/>
              </w:rPr>
            </w:pPr>
            <w:r w:rsidRPr="00D66A62">
              <w:rPr>
                <w:rFonts w:ascii="Times New Roman" w:eastAsia="Times New Roman" w:hAnsi="Times New Roman"/>
                <w:b/>
                <w:sz w:val="24"/>
                <w:szCs w:val="24"/>
                <w:lang w:val="kk-KZ" w:eastAsia="ru-RU"/>
              </w:rPr>
              <w:t>2. Конкурстық комиссияның немесе бірыңғай конкурстық комиссияның оң қорытындысын алған конкурсқа қатысушылар болмаған кезде барлық мемлекеттік органдардың мемлекеттік қызметшілері арасында ішкі конкурс өткізіледі.</w:t>
            </w:r>
          </w:p>
          <w:p w:rsidR="0004376B" w:rsidRPr="00D66A62" w:rsidRDefault="0004376B" w:rsidP="003D2E80">
            <w:pPr>
              <w:spacing w:after="0" w:line="240" w:lineRule="auto"/>
              <w:ind w:firstLine="460"/>
              <w:jc w:val="both"/>
              <w:rPr>
                <w:rFonts w:ascii="Times New Roman" w:eastAsia="Times New Roman" w:hAnsi="Times New Roman"/>
                <w:sz w:val="24"/>
                <w:szCs w:val="24"/>
                <w:lang w:val="kk-KZ" w:eastAsia="ru-RU"/>
              </w:rPr>
            </w:pPr>
            <w:r w:rsidRPr="00D66A62">
              <w:rPr>
                <w:rFonts w:ascii="Times New Roman" w:eastAsia="Times New Roman" w:hAnsi="Times New Roman"/>
                <w:sz w:val="24"/>
                <w:szCs w:val="24"/>
                <w:lang w:val="kk-KZ" w:eastAsia="ru-RU"/>
              </w:rPr>
              <w:t>«Б» корпусының бос немесе уақытша бос болып табылатын төменгі мемлекеттік әкімшілік лауазымына орналасу үшін ішкі конкурс өткізілмейді.</w:t>
            </w:r>
          </w:p>
          <w:p w:rsidR="0004376B" w:rsidRPr="00D66A62" w:rsidRDefault="0004376B" w:rsidP="003D2E80">
            <w:pPr>
              <w:spacing w:after="0" w:line="240" w:lineRule="auto"/>
              <w:ind w:firstLine="460"/>
              <w:jc w:val="both"/>
              <w:rPr>
                <w:rFonts w:ascii="Times New Roman" w:eastAsia="Times New Roman" w:hAnsi="Times New Roman"/>
                <w:b/>
                <w:sz w:val="24"/>
                <w:szCs w:val="24"/>
                <w:lang w:val="kk-KZ" w:eastAsia="ru-RU"/>
              </w:rPr>
            </w:pPr>
            <w:r w:rsidRPr="00D66A62">
              <w:rPr>
                <w:rFonts w:ascii="Times New Roman" w:eastAsia="Times New Roman" w:hAnsi="Times New Roman"/>
                <w:b/>
                <w:sz w:val="24"/>
                <w:szCs w:val="24"/>
                <w:lang w:val="kk-KZ" w:eastAsia="ru-RU"/>
              </w:rPr>
              <w:t xml:space="preserve">2-1. Егер осы мемлекеттік органның мемлекеттік қызметшілері арасында ішкі конкурс өткізген кезде конкурстық комиссияның немесе бірыңғай конкурстық комиссияның оң қорытындысын алған қатысушы болмаса, уәкілетті орган айқындайтын жағдайларда мемлекеттік орган барлық мемлекеттік органдардың мемлекеттік қызметшілері арасында ішкі конкурс өткізбестен, </w:t>
            </w:r>
            <w:r w:rsidRPr="00D66A62">
              <w:rPr>
                <w:rFonts w:ascii="Times New Roman" w:eastAsia="Times New Roman" w:hAnsi="Times New Roman"/>
                <w:b/>
                <w:sz w:val="24"/>
                <w:szCs w:val="24"/>
                <w:lang w:val="kk-KZ" w:eastAsia="ru-RU"/>
              </w:rPr>
              <w:lastRenderedPageBreak/>
              <w:t>жалпы конкурс өткізе алады.</w:t>
            </w:r>
          </w:p>
          <w:p w:rsidR="0004376B" w:rsidRPr="00D66A62" w:rsidRDefault="0004376B" w:rsidP="003D2E80">
            <w:pPr>
              <w:spacing w:after="0" w:line="240" w:lineRule="auto"/>
              <w:ind w:firstLine="460"/>
              <w:jc w:val="both"/>
              <w:rPr>
                <w:rFonts w:ascii="Times New Roman" w:eastAsia="Times New Roman" w:hAnsi="Times New Roman"/>
                <w:b/>
                <w:sz w:val="24"/>
                <w:szCs w:val="24"/>
                <w:lang w:val="kk-KZ" w:eastAsia="ru-RU"/>
              </w:rPr>
            </w:pPr>
            <w:r w:rsidRPr="00D66A62">
              <w:rPr>
                <w:rFonts w:ascii="Times New Roman" w:eastAsia="Times New Roman" w:hAnsi="Times New Roman"/>
                <w:b/>
                <w:sz w:val="24"/>
                <w:szCs w:val="24"/>
                <w:lang w:val="kk-KZ" w:eastAsia="ru-RU"/>
              </w:rPr>
              <w:t>Бұл ретте жалпы конкурсқа қатысатын мемлекеттік қызметшілер мен осы баптың 5-тармағында аталған адамдар тестен және жеке қасиеттерін бағалаудан өтпейді.</w:t>
            </w:r>
          </w:p>
          <w:p w:rsidR="0004376B" w:rsidRPr="00D66A62" w:rsidRDefault="0004376B" w:rsidP="002D17C2">
            <w:pPr>
              <w:spacing w:after="0" w:line="240" w:lineRule="auto"/>
              <w:ind w:firstLine="460"/>
              <w:jc w:val="both"/>
              <w:rPr>
                <w:rFonts w:ascii="Times New Roman" w:eastAsia="Times New Roman" w:hAnsi="Times New Roman"/>
                <w:b/>
                <w:sz w:val="24"/>
                <w:szCs w:val="24"/>
                <w:lang w:val="kk-KZ" w:eastAsia="ru-RU"/>
              </w:rPr>
            </w:pPr>
            <w:r w:rsidRPr="00D66A62">
              <w:rPr>
                <w:rFonts w:ascii="Times New Roman" w:eastAsia="Times New Roman" w:hAnsi="Times New Roman"/>
                <w:b/>
                <w:sz w:val="24"/>
                <w:szCs w:val="24"/>
                <w:lang w:val="kk-KZ" w:eastAsia="ru-RU"/>
              </w:rPr>
              <w:t>3. Мемлекеттік органдардың мемлекеттік қызметшілері арасында конкурстық комиссияның немесе бірыңғай конкурстық комиссияның оң қорытындысын алған конкурсқа қатысушылар болмаған жағдайда осы Заңның 28-бабына сәйкес жалпы конкурс өткізіледі.</w:t>
            </w:r>
          </w:p>
          <w:p w:rsidR="0004376B" w:rsidRPr="00D66A62" w:rsidRDefault="0004376B" w:rsidP="00F74044">
            <w:pPr>
              <w:pStyle w:val="a3"/>
              <w:spacing w:before="0" w:beforeAutospacing="0" w:after="0" w:afterAutospacing="0"/>
              <w:jc w:val="both"/>
              <w:rPr>
                <w:lang w:val="kk-KZ"/>
              </w:rPr>
            </w:pPr>
            <w:r w:rsidRPr="00D66A62">
              <w:rPr>
                <w:lang w:val="kk-KZ"/>
              </w:rPr>
              <w:t>4.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p w:rsidR="0004376B" w:rsidRPr="00D66A62" w:rsidRDefault="0004376B" w:rsidP="00F74044">
            <w:pPr>
              <w:pStyle w:val="a3"/>
              <w:spacing w:before="0" w:beforeAutospacing="0" w:after="0" w:afterAutospacing="0"/>
              <w:jc w:val="both"/>
              <w:rPr>
                <w:lang w:val="kk-KZ"/>
              </w:rPr>
            </w:pPr>
            <w:r w:rsidRPr="00D66A62">
              <w:rPr>
                <w:lang w:val="kk-KZ"/>
              </w:rPr>
              <w:t>      Аталған адамдардың мемлекеттік органның, аумақтық бөлімшелерін қоса алғанда, оның ведомствосының ішінде одан кейінгі ауысуларына жол берілмейді.</w:t>
            </w:r>
          </w:p>
          <w:p w:rsidR="0004376B" w:rsidRPr="00D66A62" w:rsidRDefault="0004376B" w:rsidP="00F74044">
            <w:pPr>
              <w:pStyle w:val="a3"/>
              <w:spacing w:before="0" w:beforeAutospacing="0" w:after="0" w:afterAutospacing="0"/>
              <w:jc w:val="both"/>
              <w:rPr>
                <w:lang w:val="kk-KZ"/>
              </w:rPr>
            </w:pPr>
            <w:r w:rsidRPr="00D66A62">
              <w:rPr>
                <w:lang w:val="kk-KZ"/>
              </w:rPr>
              <w:t>      «Б» корпусының бос немесе уақытша бос мемлекеттік әкімшілік лауазымдарына конкурс өткізілмей, ауысу тәртібімен орналасу Қазақстан Республикасының Президенті айқындаған тәртіппен өзге де жағдайларда жүзеге асырылуы мүмкін.</w:t>
            </w:r>
          </w:p>
          <w:p w:rsidR="0004376B" w:rsidRPr="00D66A62" w:rsidRDefault="0004376B" w:rsidP="00F74044">
            <w:pPr>
              <w:pStyle w:val="a3"/>
              <w:spacing w:before="0" w:beforeAutospacing="0" w:after="0" w:afterAutospacing="0"/>
              <w:jc w:val="both"/>
              <w:rPr>
                <w:lang w:val="kk-KZ"/>
              </w:rPr>
            </w:pPr>
            <w:r w:rsidRPr="00D66A62">
              <w:rPr>
                <w:lang w:val="kk-KZ"/>
              </w:rPr>
              <w:lastRenderedPageBreak/>
              <w:t>      Уәкілетті органның немесе оның аумақтық бөлімшесінің келісімі ауысудың шарты болып табылады.</w:t>
            </w:r>
          </w:p>
          <w:p w:rsidR="0004376B" w:rsidRPr="00D66A62" w:rsidRDefault="0004376B" w:rsidP="004145E1">
            <w:pPr>
              <w:spacing w:after="0" w:line="240" w:lineRule="auto"/>
              <w:ind w:firstLine="460"/>
              <w:jc w:val="both"/>
              <w:rPr>
                <w:rFonts w:ascii="Times New Roman" w:hAnsi="Times New Roman"/>
                <w:b/>
                <w:sz w:val="24"/>
                <w:szCs w:val="24"/>
                <w:lang w:val="kk-KZ"/>
              </w:rPr>
            </w:pPr>
            <w:r w:rsidRPr="00D66A62">
              <w:rPr>
                <w:rFonts w:ascii="Times New Roman" w:hAnsi="Times New Roman"/>
                <w:b/>
                <w:sz w:val="24"/>
                <w:szCs w:val="24"/>
                <w:lang w:val="kk-KZ"/>
              </w:rPr>
              <w:t>4-1. Мемлекеттік орган құрылған кезде осы мемлекеттік органның мемлекеттік қызметшілері арасында ішкі конкурс өткізілмейді.</w:t>
            </w:r>
          </w:p>
          <w:p w:rsidR="0004376B" w:rsidRPr="00D66A62" w:rsidRDefault="0004376B" w:rsidP="002D17C2">
            <w:pPr>
              <w:spacing w:after="0" w:line="240" w:lineRule="auto"/>
              <w:ind w:firstLine="460"/>
              <w:jc w:val="both"/>
              <w:rPr>
                <w:rFonts w:ascii="Times New Roman" w:eastAsia="Times New Roman" w:hAnsi="Times New Roman"/>
                <w:sz w:val="24"/>
                <w:szCs w:val="24"/>
                <w:lang w:val="kk-KZ" w:eastAsia="ru-RU"/>
              </w:rPr>
            </w:pPr>
            <w:r w:rsidRPr="00D66A62">
              <w:rPr>
                <w:rFonts w:ascii="Times New Roman" w:eastAsia="Times New Roman" w:hAnsi="Times New Roman"/>
                <w:sz w:val="24"/>
                <w:szCs w:val="24"/>
                <w:lang w:val="kk-KZ" w:eastAsia="ru-RU"/>
              </w:rPr>
              <w:t xml:space="preserve">5. Адам мемлекеттік әкімшілік қызметтен шығарылған күннен бастап күнтізбелік отыз күн ішінде, егер ол өзге жеке және заңды тұлғалармен еңбек қатынастарында тұрмаса, </w:t>
            </w:r>
            <w:r w:rsidRPr="00D66A62">
              <w:rPr>
                <w:rFonts w:ascii="Times New Roman" w:eastAsia="Times New Roman" w:hAnsi="Times New Roman"/>
                <w:b/>
                <w:sz w:val="24"/>
                <w:szCs w:val="24"/>
                <w:lang w:val="kk-KZ" w:eastAsia="ru-RU"/>
              </w:rPr>
              <w:t>сондай-ақ Қазақстан Республикасынан тыс жерге шықпаса,</w:t>
            </w:r>
            <w:r w:rsidRPr="00D66A62">
              <w:rPr>
                <w:rFonts w:ascii="Times New Roman" w:eastAsia="Times New Roman" w:hAnsi="Times New Roman"/>
                <w:sz w:val="24"/>
                <w:szCs w:val="24"/>
                <w:lang w:val="kk-KZ" w:eastAsia="ru-RU"/>
              </w:rPr>
              <w:t xml:space="preserve"> ішкі конкурстың </w:t>
            </w:r>
            <w:r w:rsidRPr="00D66A62">
              <w:rPr>
                <w:rFonts w:ascii="Times New Roman" w:eastAsia="Times New Roman" w:hAnsi="Times New Roman"/>
                <w:b/>
                <w:sz w:val="24"/>
                <w:szCs w:val="24"/>
                <w:lang w:val="kk-KZ" w:eastAsia="ru-RU"/>
              </w:rPr>
              <w:t>немесе</w:t>
            </w:r>
            <w:r w:rsidRPr="00D66A62">
              <w:rPr>
                <w:rFonts w:ascii="Times New Roman" w:eastAsia="Times New Roman" w:hAnsi="Times New Roman"/>
                <w:sz w:val="24"/>
                <w:szCs w:val="24"/>
                <w:lang w:val="kk-KZ" w:eastAsia="ru-RU"/>
              </w:rPr>
              <w:t xml:space="preserve"> </w:t>
            </w:r>
            <w:r w:rsidRPr="00D66A62">
              <w:rPr>
                <w:rFonts w:ascii="Times New Roman" w:eastAsia="Times New Roman" w:hAnsi="Times New Roman"/>
                <w:b/>
                <w:sz w:val="24"/>
                <w:szCs w:val="24"/>
                <w:lang w:val="kk-KZ" w:eastAsia="ru-RU"/>
              </w:rPr>
              <w:t>осы баптың 2-1-тармағына сәйкес</w:t>
            </w:r>
            <w:r w:rsidRPr="00D66A62">
              <w:rPr>
                <w:rFonts w:ascii="Times New Roman" w:eastAsia="Times New Roman" w:hAnsi="Times New Roman"/>
                <w:sz w:val="24"/>
                <w:szCs w:val="24"/>
                <w:lang w:val="kk-KZ" w:eastAsia="ru-RU"/>
              </w:rPr>
              <w:t xml:space="preserve"> өткізілген жалпы конкурстың қорытындысы бойынша «Б» корпусының мемлекеттік әкімшілік лауазымына орналасуға құқылы.</w:t>
            </w:r>
          </w:p>
          <w:p w:rsidR="0004376B" w:rsidRPr="00D66A62" w:rsidRDefault="0004376B" w:rsidP="002D17C2">
            <w:pPr>
              <w:spacing w:after="0" w:line="240" w:lineRule="auto"/>
              <w:ind w:firstLine="460"/>
              <w:jc w:val="both"/>
              <w:rPr>
                <w:rFonts w:ascii="Times New Roman" w:eastAsia="Times New Roman" w:hAnsi="Times New Roman"/>
                <w:sz w:val="24"/>
                <w:szCs w:val="24"/>
                <w:lang w:val="kk-KZ" w:eastAsia="ru-RU"/>
              </w:rPr>
            </w:pPr>
            <w:r w:rsidRPr="00D66A62">
              <w:rPr>
                <w:rFonts w:ascii="Times New Roman" w:hAnsi="Times New Roman"/>
                <w:sz w:val="24"/>
                <w:szCs w:val="24"/>
                <w:lang w:val="kk-KZ"/>
              </w:rPr>
              <w:t>Мұндай жағдайларда осы адамға міндетті арнайы тексеруден өту туралы, сынақ мерзімін белгілеу туралы және кірістері мен өзіне меншік құқығымен тиесілі мүлкі туралы декларацияны өзінің бұрынғы жұмыс орны бойынша тапсырған жағдайда оны ұсыну туралы талаптар қолданылмайды.</w:t>
            </w:r>
          </w:p>
          <w:p w:rsidR="0004376B" w:rsidRPr="00D66A62" w:rsidRDefault="0004376B" w:rsidP="003D2E80">
            <w:pPr>
              <w:spacing w:after="0" w:line="240" w:lineRule="auto"/>
              <w:ind w:firstLine="460"/>
              <w:jc w:val="both"/>
              <w:rPr>
                <w:rFonts w:ascii="Times New Roman" w:hAnsi="Times New Roman"/>
                <w:b/>
                <w:sz w:val="24"/>
                <w:szCs w:val="24"/>
                <w:lang w:val="kk-KZ"/>
              </w:rPr>
            </w:pPr>
          </w:p>
        </w:tc>
        <w:tc>
          <w:tcPr>
            <w:tcW w:w="4394" w:type="dxa"/>
            <w:shd w:val="clear" w:color="auto" w:fill="auto"/>
          </w:tcPr>
          <w:p w:rsidR="00D66A62" w:rsidRPr="00D66A62" w:rsidRDefault="00D66A62" w:rsidP="00D66A62">
            <w:pPr>
              <w:spacing w:after="0" w:line="240" w:lineRule="auto"/>
              <w:ind w:firstLine="460"/>
              <w:jc w:val="both"/>
              <w:outlineLvl w:val="2"/>
              <w:rPr>
                <w:rFonts w:ascii="Times New Roman" w:eastAsia="Times New Roman" w:hAnsi="Times New Roman"/>
                <w:b/>
                <w:bCs/>
                <w:sz w:val="24"/>
                <w:szCs w:val="24"/>
                <w:lang w:val="kk-KZ" w:eastAsia="ru-RU"/>
              </w:rPr>
            </w:pPr>
            <w:r w:rsidRPr="00D66A62">
              <w:rPr>
                <w:rFonts w:ascii="Times New Roman" w:eastAsia="Times New Roman" w:hAnsi="Times New Roman"/>
                <w:b/>
                <w:bCs/>
                <w:sz w:val="24"/>
                <w:szCs w:val="24"/>
                <w:lang w:val="kk-KZ" w:eastAsia="ru-RU"/>
              </w:rPr>
              <w:lastRenderedPageBreak/>
              <w:t>29-бап. Ішкі конкурс</w:t>
            </w:r>
          </w:p>
          <w:p w:rsidR="0004376B" w:rsidRPr="00D66A62" w:rsidRDefault="0004376B" w:rsidP="00D66A62">
            <w:pPr>
              <w:pStyle w:val="a3"/>
              <w:spacing w:before="0" w:beforeAutospacing="0" w:after="0" w:afterAutospacing="0"/>
              <w:ind w:left="34" w:firstLine="284"/>
              <w:jc w:val="both"/>
              <w:rPr>
                <w:highlight w:val="yellow"/>
                <w:lang w:val="kk-KZ"/>
              </w:rPr>
            </w:pPr>
            <w:r w:rsidRPr="00D66A62">
              <w:rPr>
                <w:lang w:val="kk-KZ"/>
              </w:rPr>
              <w:t xml:space="preserve">1. </w:t>
            </w:r>
            <w:r w:rsidRPr="00D66A62">
              <w:rPr>
                <w:b/>
                <w:lang w:val="kk-KZ"/>
              </w:rPr>
              <w:t>Төменгі лауазымды</w:t>
            </w:r>
            <w:r w:rsidRPr="00D66A62">
              <w:rPr>
                <w:lang w:val="kk-KZ"/>
              </w:rPr>
              <w:t xml:space="preserve"> қоспағанда, </w:t>
            </w:r>
            <w:r w:rsidR="00D66A62">
              <w:rPr>
                <w:lang w:val="kk-KZ"/>
              </w:rPr>
              <w:t>«</w:t>
            </w:r>
            <w:r w:rsidRPr="00D66A62">
              <w:rPr>
                <w:lang w:val="kk-KZ"/>
              </w:rPr>
              <w:t>Б</w:t>
            </w:r>
            <w:r w:rsidR="00D66A62">
              <w:rPr>
                <w:lang w:val="kk-KZ"/>
              </w:rPr>
              <w:t>»</w:t>
            </w:r>
            <w:r w:rsidRPr="00D66A62">
              <w:rPr>
                <w:lang w:val="kk-KZ"/>
              </w:rPr>
              <w:t xml:space="preserve">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өткізеді, онда оның ведомствосының, аумақтық бөлімшелерінің мемлекеттік қызметшілері, сондай-ақ осы Заңда және Қазақстан Республикасының дипломатиялық қызметінің құқықтық негіздерін, сондай-ақ қызметін ұйымдастыру тәртібін айқындайтын заңда айқындалған өзге де адамдар да қатысуға құқылы.</w:t>
            </w:r>
          </w:p>
          <w:p w:rsidR="0004376B" w:rsidRDefault="0004376B" w:rsidP="00F27B71">
            <w:pPr>
              <w:pStyle w:val="a3"/>
              <w:spacing w:before="0" w:beforeAutospacing="0" w:after="0" w:afterAutospacing="0"/>
              <w:ind w:firstLine="318"/>
              <w:jc w:val="both"/>
              <w:rPr>
                <w:lang w:val="kk-KZ"/>
              </w:rPr>
            </w:pPr>
            <w:r w:rsidRPr="00D66A62">
              <w:rPr>
                <w:lang w:val="kk-KZ"/>
              </w:rPr>
              <w:t xml:space="preserve">Персоналды басқарудың бірыңғай </w:t>
            </w:r>
            <w:r w:rsidRPr="00D66A62">
              <w:rPr>
                <w:lang w:val="kk-KZ"/>
              </w:rPr>
              <w:lastRenderedPageBreak/>
              <w:t>қызметі (кадр қызметі) немесе бірыңғай конкурстық комиссия құрылған жағдайда ішкі конкурс аталған қызмет немесе комиссия құрылған мемлекеттік органдардың мемлекеттік қызметшілері арасында өткізіледі.</w:t>
            </w:r>
          </w:p>
          <w:p w:rsidR="00D66A62" w:rsidRPr="00D66A62" w:rsidRDefault="00D66A62" w:rsidP="00F27B71">
            <w:pPr>
              <w:pStyle w:val="a3"/>
              <w:spacing w:before="0" w:beforeAutospacing="0" w:after="0" w:afterAutospacing="0"/>
              <w:ind w:firstLine="318"/>
              <w:jc w:val="both"/>
              <w:rPr>
                <w:highlight w:val="yellow"/>
                <w:lang w:val="kk-KZ"/>
              </w:rPr>
            </w:pPr>
          </w:p>
          <w:p w:rsidR="0004376B" w:rsidRPr="00D66A62" w:rsidRDefault="0004376B" w:rsidP="00F27B71">
            <w:pPr>
              <w:pStyle w:val="a3"/>
              <w:spacing w:before="0" w:beforeAutospacing="0" w:after="0" w:afterAutospacing="0"/>
              <w:ind w:firstLine="318"/>
              <w:jc w:val="both"/>
              <w:rPr>
                <w:b/>
                <w:highlight w:val="yellow"/>
                <w:lang w:val="kk-KZ"/>
              </w:rPr>
            </w:pPr>
            <w:r w:rsidRPr="00D66A62">
              <w:rPr>
                <w:lang w:val="kk-KZ"/>
              </w:rPr>
              <w:t xml:space="preserve">2. Конкурстық комиссияның немесе бірыңғай конкурстық комиссияның оң қорытындысын алған конкурсқа қатысушылар болмаған кезде </w:t>
            </w:r>
            <w:r w:rsidRPr="00D66A62">
              <w:rPr>
                <w:b/>
                <w:lang w:val="kk-KZ"/>
              </w:rPr>
              <w:t>осы Заңның 28-бабына сәйкес жалпы конкурс өткізіледі.</w:t>
            </w:r>
          </w:p>
          <w:p w:rsidR="00D66A62" w:rsidRDefault="00D66A62" w:rsidP="00F27B71">
            <w:pPr>
              <w:pStyle w:val="a3"/>
              <w:spacing w:before="0" w:beforeAutospacing="0" w:after="0" w:afterAutospacing="0"/>
              <w:ind w:firstLine="318"/>
              <w:jc w:val="both"/>
              <w:rPr>
                <w:b/>
                <w:highlight w:val="yellow"/>
                <w:lang w:val="kk-KZ"/>
              </w:rPr>
            </w:pPr>
          </w:p>
          <w:p w:rsidR="00D66A62" w:rsidRDefault="00D66A62" w:rsidP="00F27B71">
            <w:pPr>
              <w:pStyle w:val="a3"/>
              <w:spacing w:before="0" w:beforeAutospacing="0" w:after="0" w:afterAutospacing="0"/>
              <w:ind w:firstLine="318"/>
              <w:jc w:val="both"/>
              <w:rPr>
                <w:b/>
                <w:highlight w:val="yellow"/>
                <w:lang w:val="kk-KZ"/>
              </w:rPr>
            </w:pPr>
          </w:p>
          <w:p w:rsidR="00D66A62" w:rsidRDefault="00D66A62" w:rsidP="00F27B71">
            <w:pPr>
              <w:pStyle w:val="a3"/>
              <w:spacing w:before="0" w:beforeAutospacing="0" w:after="0" w:afterAutospacing="0"/>
              <w:ind w:firstLine="318"/>
              <w:jc w:val="both"/>
              <w:rPr>
                <w:b/>
                <w:highlight w:val="yellow"/>
                <w:lang w:val="kk-KZ"/>
              </w:rPr>
            </w:pPr>
          </w:p>
          <w:p w:rsidR="00D66A62" w:rsidRPr="00D66A62" w:rsidRDefault="00D66A62" w:rsidP="00F27B71">
            <w:pPr>
              <w:pStyle w:val="a3"/>
              <w:spacing w:before="0" w:beforeAutospacing="0" w:after="0" w:afterAutospacing="0"/>
              <w:ind w:firstLine="318"/>
              <w:jc w:val="both"/>
              <w:rPr>
                <w:b/>
                <w:lang w:val="kk-KZ"/>
              </w:rPr>
            </w:pPr>
          </w:p>
          <w:p w:rsidR="0004376B" w:rsidRPr="00D66A62" w:rsidRDefault="0004376B" w:rsidP="00F27B71">
            <w:pPr>
              <w:pStyle w:val="a3"/>
              <w:spacing w:before="0" w:beforeAutospacing="0" w:after="0" w:afterAutospacing="0"/>
              <w:ind w:firstLine="318"/>
              <w:jc w:val="both"/>
              <w:rPr>
                <w:b/>
                <w:lang w:val="kk-KZ"/>
              </w:rPr>
            </w:pPr>
            <w:r w:rsidRPr="00D66A62">
              <w:rPr>
                <w:b/>
              </w:rPr>
              <w:t>2-1.</w:t>
            </w:r>
            <w:r w:rsidR="00D66A62" w:rsidRPr="00D66A62">
              <w:rPr>
                <w:b/>
                <w:lang w:val="kk-KZ"/>
              </w:rPr>
              <w:t>Алып тасталсын</w:t>
            </w:r>
          </w:p>
          <w:p w:rsidR="0004376B" w:rsidRPr="00120996" w:rsidRDefault="0004376B" w:rsidP="00F27B71">
            <w:pPr>
              <w:pStyle w:val="a3"/>
              <w:spacing w:before="0" w:beforeAutospacing="0" w:after="0" w:afterAutospacing="0"/>
              <w:ind w:firstLine="318"/>
              <w:jc w:val="both"/>
              <w:rPr>
                <w:b/>
                <w:highlight w:val="yellow"/>
              </w:rPr>
            </w:pPr>
          </w:p>
          <w:p w:rsidR="0004376B" w:rsidRPr="00120996" w:rsidRDefault="0004376B" w:rsidP="00F27B71">
            <w:pPr>
              <w:pStyle w:val="a3"/>
              <w:spacing w:before="0" w:beforeAutospacing="0" w:after="0" w:afterAutospacing="0"/>
              <w:ind w:firstLine="318"/>
              <w:jc w:val="both"/>
              <w:rPr>
                <w:b/>
                <w:highlight w:val="yellow"/>
              </w:rPr>
            </w:pPr>
          </w:p>
          <w:p w:rsidR="0004376B" w:rsidRPr="00120996" w:rsidRDefault="0004376B" w:rsidP="00F27B71">
            <w:pPr>
              <w:pStyle w:val="a3"/>
              <w:spacing w:before="0" w:beforeAutospacing="0" w:after="0" w:afterAutospacing="0"/>
              <w:ind w:firstLine="318"/>
              <w:jc w:val="both"/>
              <w:rPr>
                <w:b/>
                <w:highlight w:val="yellow"/>
              </w:rPr>
            </w:pPr>
          </w:p>
          <w:p w:rsidR="0004376B" w:rsidRPr="00120996" w:rsidRDefault="0004376B" w:rsidP="00F27B71">
            <w:pPr>
              <w:pStyle w:val="a3"/>
              <w:spacing w:before="0" w:beforeAutospacing="0" w:after="0" w:afterAutospacing="0"/>
              <w:ind w:firstLine="318"/>
              <w:jc w:val="both"/>
              <w:rPr>
                <w:b/>
                <w:highlight w:val="yellow"/>
              </w:rPr>
            </w:pPr>
          </w:p>
          <w:p w:rsidR="0004376B" w:rsidRPr="00120996" w:rsidRDefault="0004376B" w:rsidP="00F27B71">
            <w:pPr>
              <w:pStyle w:val="a3"/>
              <w:spacing w:before="0" w:beforeAutospacing="0" w:after="0" w:afterAutospacing="0"/>
              <w:ind w:firstLine="318"/>
              <w:jc w:val="both"/>
              <w:rPr>
                <w:b/>
                <w:highlight w:val="yellow"/>
              </w:rPr>
            </w:pPr>
          </w:p>
          <w:p w:rsidR="0004376B" w:rsidRDefault="0004376B" w:rsidP="006C73D8">
            <w:pPr>
              <w:pStyle w:val="a3"/>
              <w:numPr>
                <w:ilvl w:val="1"/>
                <w:numId w:val="29"/>
              </w:numPr>
              <w:spacing w:before="0" w:beforeAutospacing="0" w:after="0" w:afterAutospacing="0"/>
              <w:jc w:val="both"/>
              <w:rPr>
                <w:b/>
                <w:highlight w:val="yellow"/>
              </w:rPr>
            </w:pPr>
            <w:r>
              <w:rPr>
                <w:b/>
                <w:highlight w:val="yellow"/>
              </w:rPr>
              <w:t>Алып тасталсын.</w:t>
            </w: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6C73D8">
            <w:pPr>
              <w:pStyle w:val="a3"/>
              <w:spacing w:before="0" w:beforeAutospacing="0" w:after="0" w:afterAutospacing="0"/>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Default="0004376B" w:rsidP="00FB5301">
            <w:pPr>
              <w:pStyle w:val="a3"/>
              <w:spacing w:before="0" w:beforeAutospacing="0" w:after="0" w:afterAutospacing="0"/>
              <w:ind w:left="375"/>
              <w:jc w:val="both"/>
              <w:rPr>
                <w:b/>
                <w:highlight w:val="yellow"/>
              </w:rPr>
            </w:pPr>
          </w:p>
          <w:p w:rsidR="0004376B" w:rsidRPr="00120996" w:rsidRDefault="0004376B" w:rsidP="00FB5301">
            <w:pPr>
              <w:pStyle w:val="a3"/>
              <w:spacing w:before="0" w:beforeAutospacing="0" w:after="0" w:afterAutospacing="0"/>
              <w:ind w:left="825"/>
              <w:jc w:val="both"/>
              <w:rPr>
                <w:b/>
                <w:highlight w:val="yellow"/>
              </w:rPr>
            </w:pPr>
            <w:r>
              <w:rPr>
                <w:b/>
                <w:highlight w:val="yellow"/>
              </w:rPr>
              <w:t>3.Алып тасталсын.</w:t>
            </w: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9B39B2">
            <w:pPr>
              <w:pStyle w:val="a3"/>
              <w:spacing w:before="0" w:beforeAutospacing="0" w:after="0" w:afterAutospacing="0"/>
              <w:jc w:val="both"/>
              <w:rPr>
                <w:b/>
                <w:highlight w:val="yellow"/>
              </w:rPr>
            </w:pPr>
          </w:p>
          <w:p w:rsidR="0004376B" w:rsidRPr="00120996" w:rsidRDefault="0004376B" w:rsidP="00F74044">
            <w:pPr>
              <w:pStyle w:val="a3"/>
              <w:spacing w:before="0" w:beforeAutospacing="0" w:after="0" w:afterAutospacing="0"/>
              <w:jc w:val="both"/>
            </w:pPr>
            <w:r w:rsidRPr="00120996">
              <w:rPr>
                <w:highlight w:val="yellow"/>
              </w:rPr>
              <w:t xml:space="preserve">4. Мемлекеттік органдардың бірінші басшылары көмекшілерінің немесе </w:t>
            </w:r>
            <w:r w:rsidRPr="00120996">
              <w:t>кеңесшілерінің, баспасөз хатшыларының бос немесе уақытша бос мемлекеттік ә</w:t>
            </w:r>
            <w:proofErr w:type="gramStart"/>
            <w:r w:rsidRPr="00120996">
              <w:t>к</w:t>
            </w:r>
            <w:proofErr w:type="gramEnd"/>
            <w:r w:rsidRPr="00120996">
              <w:t>імшілік лауазымдарына конкурс өткізілместен орналасуға жол беріледі.</w:t>
            </w:r>
          </w:p>
          <w:p w:rsidR="0004376B" w:rsidRPr="00120996" w:rsidRDefault="0004376B" w:rsidP="00F74044">
            <w:pPr>
              <w:pStyle w:val="a3"/>
              <w:spacing w:before="0" w:beforeAutospacing="0" w:after="0" w:afterAutospacing="0"/>
              <w:jc w:val="both"/>
            </w:pPr>
            <w:r w:rsidRPr="00120996">
              <w:t>      Аталған адамдардың мемлекеттік органның, аумақтық бө</w:t>
            </w:r>
            <w:proofErr w:type="gramStart"/>
            <w:r w:rsidRPr="00120996">
              <w:t>л</w:t>
            </w:r>
            <w:proofErr w:type="gramEnd"/>
            <w:r w:rsidRPr="00120996">
              <w:t>імшелерін қоса алғанда, оның ведомствосының ішінде одан кейінгі ауысуларына жол берілмейді.</w:t>
            </w:r>
          </w:p>
          <w:p w:rsidR="00D66A62" w:rsidRDefault="0004376B" w:rsidP="00F74044">
            <w:pPr>
              <w:pStyle w:val="a3"/>
              <w:spacing w:before="0" w:beforeAutospacing="0" w:after="0" w:afterAutospacing="0"/>
              <w:jc w:val="both"/>
              <w:rPr>
                <w:lang w:val="kk-KZ"/>
              </w:rPr>
            </w:pPr>
            <w:r w:rsidRPr="00120996">
              <w:t xml:space="preserve">      </w:t>
            </w:r>
          </w:p>
          <w:p w:rsidR="0004376B" w:rsidRPr="00D66A62" w:rsidRDefault="0004376B" w:rsidP="00F74044">
            <w:pPr>
              <w:pStyle w:val="a3"/>
              <w:spacing w:before="0" w:beforeAutospacing="0" w:after="0" w:afterAutospacing="0"/>
              <w:jc w:val="both"/>
              <w:rPr>
                <w:lang w:val="kk-KZ"/>
              </w:rPr>
            </w:pPr>
            <w:r w:rsidRPr="00120996">
              <w:rPr>
                <w:lang w:val="kk-KZ"/>
              </w:rPr>
              <w:t>«</w:t>
            </w:r>
            <w:r w:rsidRPr="00D66A62">
              <w:rPr>
                <w:lang w:val="kk-KZ"/>
              </w:rPr>
              <w:t>Б</w:t>
            </w:r>
            <w:r w:rsidRPr="00120996">
              <w:rPr>
                <w:lang w:val="kk-KZ"/>
              </w:rPr>
              <w:t>»</w:t>
            </w:r>
            <w:r w:rsidRPr="00D66A62">
              <w:rPr>
                <w:lang w:val="kk-KZ"/>
              </w:rPr>
              <w:t xml:space="preserve"> корпусының бос немесе уақытша бос мемлекеттік әкімшілік лауазымдарына конкурс өткізілмей, ауысу тәртібімен орналасу Қазақстан Республикасының Президенті </w:t>
            </w:r>
            <w:r w:rsidRPr="00D66A62">
              <w:rPr>
                <w:lang w:val="kk-KZ"/>
              </w:rPr>
              <w:lastRenderedPageBreak/>
              <w:t>айқындаған тәртіппен өзге де жағдайларда жүзеге асырылуы мүмкін.</w:t>
            </w:r>
          </w:p>
          <w:p w:rsidR="0004376B" w:rsidRPr="00667FF4" w:rsidRDefault="0004376B" w:rsidP="00F74044">
            <w:pPr>
              <w:pStyle w:val="a3"/>
              <w:spacing w:before="0" w:beforeAutospacing="0" w:after="0" w:afterAutospacing="0"/>
              <w:jc w:val="both"/>
              <w:rPr>
                <w:lang w:val="kk-KZ"/>
              </w:rPr>
            </w:pPr>
            <w:r w:rsidRPr="00D66A62">
              <w:rPr>
                <w:lang w:val="kk-KZ"/>
              </w:rPr>
              <w:t xml:space="preserve">      </w:t>
            </w:r>
            <w:r w:rsidRPr="00667FF4">
              <w:rPr>
                <w:lang w:val="kk-KZ"/>
              </w:rPr>
              <w:t>Уәкілетті органның немесе оның аумақтық бөлімшесінің келісімі ауысудың шарты болып табылады.</w:t>
            </w:r>
          </w:p>
          <w:p w:rsidR="0004376B" w:rsidRPr="00667FF4" w:rsidRDefault="0004376B" w:rsidP="00F27B71">
            <w:pPr>
              <w:pStyle w:val="a3"/>
              <w:spacing w:before="0" w:beforeAutospacing="0" w:after="0" w:afterAutospacing="0"/>
              <w:ind w:firstLine="318"/>
              <w:jc w:val="both"/>
              <w:rPr>
                <w:highlight w:val="yellow"/>
                <w:lang w:val="kk-KZ"/>
              </w:rPr>
            </w:pPr>
          </w:p>
          <w:p w:rsidR="0004376B" w:rsidRPr="00667FF4" w:rsidRDefault="0004376B" w:rsidP="00F27B71">
            <w:pPr>
              <w:spacing w:after="0" w:line="240" w:lineRule="auto"/>
              <w:ind w:firstLine="318"/>
              <w:jc w:val="both"/>
              <w:rPr>
                <w:rFonts w:ascii="Times New Roman" w:hAnsi="Times New Roman"/>
                <w:b/>
                <w:sz w:val="24"/>
                <w:szCs w:val="24"/>
                <w:lang w:val="kk-KZ"/>
              </w:rPr>
            </w:pPr>
            <w:r w:rsidRPr="00667FF4">
              <w:rPr>
                <w:rFonts w:ascii="Times New Roman" w:hAnsi="Times New Roman"/>
                <w:b/>
                <w:sz w:val="24"/>
                <w:szCs w:val="24"/>
                <w:lang w:val="kk-KZ"/>
              </w:rPr>
              <w:t>4-1. Мемлекеттік органды құру кезінде ішкі конкурс өткізілмейді.</w:t>
            </w:r>
          </w:p>
          <w:p w:rsidR="0004376B" w:rsidRPr="00D66A62" w:rsidRDefault="0004376B" w:rsidP="00D66A62">
            <w:pPr>
              <w:pStyle w:val="a7"/>
              <w:spacing w:after="0" w:line="240" w:lineRule="auto"/>
              <w:ind w:left="0"/>
              <w:jc w:val="both"/>
              <w:rPr>
                <w:rFonts w:ascii="Times New Roman" w:hAnsi="Times New Roman"/>
                <w:sz w:val="24"/>
                <w:szCs w:val="24"/>
                <w:highlight w:val="yellow"/>
                <w:lang w:val="kk-KZ"/>
              </w:rPr>
            </w:pPr>
            <w:r w:rsidRPr="00D66A62">
              <w:rPr>
                <w:rFonts w:ascii="Times New Roman" w:hAnsi="Times New Roman"/>
                <w:sz w:val="24"/>
                <w:szCs w:val="24"/>
                <w:lang w:val="kk-KZ"/>
              </w:rPr>
              <w:t xml:space="preserve">5. Теріс себептер бойынша немесе олардың қызметін, сынақ мерзімін не аттестаттау қорытындыларын бағалау нәтижелері бойынша босатылғандарды қоспағанда, адам мемлекеттік қызметтен босатылған күннен бастап күнтізбелік отыз күн ішінде, егер ол мемлекеттік органдар болып табылмайтын өзге де жеке және заңды тұлғалармен еңбек қатынастарында болмаған жағдайда, тестілеуден өтпей, </w:t>
            </w:r>
            <w:r w:rsidR="00D66A62">
              <w:rPr>
                <w:rFonts w:ascii="Times New Roman" w:hAnsi="Times New Roman"/>
                <w:sz w:val="24"/>
                <w:szCs w:val="24"/>
                <w:lang w:val="kk-KZ"/>
              </w:rPr>
              <w:t>«</w:t>
            </w:r>
            <w:r w:rsidRPr="00D66A62">
              <w:rPr>
                <w:rFonts w:ascii="Times New Roman" w:hAnsi="Times New Roman"/>
                <w:sz w:val="24"/>
                <w:szCs w:val="24"/>
                <w:lang w:val="kk-KZ"/>
              </w:rPr>
              <w:t>Б</w:t>
            </w:r>
            <w:r w:rsidR="00D66A62">
              <w:rPr>
                <w:rFonts w:ascii="Times New Roman" w:hAnsi="Times New Roman"/>
                <w:sz w:val="24"/>
                <w:szCs w:val="24"/>
                <w:lang w:val="kk-KZ"/>
              </w:rPr>
              <w:t>»</w:t>
            </w:r>
            <w:r w:rsidRPr="00D66A62">
              <w:rPr>
                <w:rFonts w:ascii="Times New Roman" w:hAnsi="Times New Roman"/>
                <w:sz w:val="24"/>
                <w:szCs w:val="24"/>
                <w:lang w:val="kk-KZ"/>
              </w:rPr>
              <w:t xml:space="preserve"> корпусының мемлекеттік әкімшілік лауазымына орналасуға арналған конкурсқа және сайлауға қатысуға құқылы.</w:t>
            </w:r>
          </w:p>
          <w:p w:rsidR="0004376B" w:rsidRPr="00667FF4" w:rsidRDefault="0004376B" w:rsidP="00FB5301">
            <w:pPr>
              <w:spacing w:after="0" w:line="240" w:lineRule="auto"/>
              <w:ind w:firstLine="318"/>
              <w:jc w:val="both"/>
              <w:rPr>
                <w:rFonts w:ascii="Times New Roman" w:hAnsi="Times New Roman"/>
                <w:sz w:val="24"/>
                <w:szCs w:val="24"/>
                <w:highlight w:val="yellow"/>
                <w:lang w:val="kk-KZ"/>
              </w:rPr>
            </w:pPr>
            <w:r w:rsidRPr="00667FF4">
              <w:rPr>
                <w:rFonts w:ascii="Times New Roman" w:hAnsi="Times New Roman"/>
                <w:sz w:val="24"/>
                <w:szCs w:val="24"/>
                <w:lang w:val="kk-KZ"/>
              </w:rPr>
              <w:t>Мұндай жағдайларда бұл тұлғаға міндетті арнайы тексеруден өту туралы және бұрынғы жұмыс орны бойынша тапсырылған жағдайда, оған меншік құқығында тиесілі кірістер мен мүлік туралы декларацияны табыс ету туралы талаптар қолданылмайды.</w:t>
            </w:r>
          </w:p>
          <w:p w:rsidR="0004376B" w:rsidRPr="00667FF4" w:rsidRDefault="0004376B" w:rsidP="00FB5301">
            <w:pPr>
              <w:pStyle w:val="a3"/>
              <w:spacing w:before="0" w:beforeAutospacing="0" w:after="0" w:afterAutospacing="0"/>
              <w:ind w:firstLine="318"/>
              <w:jc w:val="both"/>
              <w:rPr>
                <w:b/>
                <w:lang w:val="kk-KZ"/>
              </w:rPr>
            </w:pPr>
            <w:r w:rsidRPr="00667FF4">
              <w:rPr>
                <w:b/>
                <w:lang w:val="kk-KZ"/>
              </w:rPr>
              <w:t>Бұл ретте ішкі конкурсқа осы ішкі конкурсты өткізетін мемлекеттік органнан босатылған адам ғана қатысуға құқылы.</w:t>
            </w:r>
          </w:p>
        </w:tc>
        <w:tc>
          <w:tcPr>
            <w:tcW w:w="5104" w:type="dxa"/>
            <w:shd w:val="clear" w:color="auto" w:fill="auto"/>
          </w:tcPr>
          <w:p w:rsidR="0004376B" w:rsidRPr="00667FF4" w:rsidRDefault="0004376B" w:rsidP="00F27B71">
            <w:pPr>
              <w:spacing w:after="0" w:line="240" w:lineRule="auto"/>
              <w:ind w:firstLine="318"/>
              <w:jc w:val="both"/>
              <w:rPr>
                <w:rFonts w:ascii="Times New Roman" w:hAnsi="Times New Roman"/>
                <w:sz w:val="24"/>
                <w:szCs w:val="24"/>
                <w:lang w:val="kk-KZ"/>
              </w:rPr>
            </w:pPr>
          </w:p>
          <w:p w:rsidR="0004376B" w:rsidRPr="00667FF4" w:rsidRDefault="0004376B" w:rsidP="00F27B71">
            <w:pPr>
              <w:spacing w:after="0" w:line="240" w:lineRule="auto"/>
              <w:ind w:firstLine="318"/>
              <w:jc w:val="both"/>
              <w:rPr>
                <w:rFonts w:ascii="Times New Roman" w:hAnsi="Times New Roman"/>
                <w:sz w:val="24"/>
                <w:szCs w:val="24"/>
                <w:lang w:val="kk-KZ"/>
              </w:rPr>
            </w:pPr>
            <w:r w:rsidRPr="00667FF4">
              <w:rPr>
                <w:rFonts w:ascii="Times New Roman" w:hAnsi="Times New Roman"/>
                <w:sz w:val="24"/>
                <w:szCs w:val="24"/>
                <w:lang w:val="kk-KZ"/>
              </w:rPr>
              <w:t>Президент Әкімшілігінің барлық мемлекеттік органдардың мемлекеттік қызметшілері арасындағы ішкі конкурсты және жалпы конкурсты біріктіру туралы ұсынысына байланысты.</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sidRPr="00B90165">
              <w:rPr>
                <w:rFonts w:ascii="Times New Roman" w:hAnsi="Times New Roman"/>
                <w:sz w:val="24"/>
                <w:szCs w:val="24"/>
                <w:lang w:val="kk-KZ"/>
              </w:rPr>
              <w:lastRenderedPageBreak/>
              <w:t>2</w:t>
            </w:r>
            <w:r>
              <w:rPr>
                <w:rFonts w:ascii="Times New Roman" w:hAnsi="Times New Roman"/>
                <w:sz w:val="24"/>
                <w:szCs w:val="24"/>
                <w:lang w:val="kk-KZ"/>
              </w:rPr>
              <w:t>4</w:t>
            </w:r>
          </w:p>
        </w:tc>
        <w:tc>
          <w:tcPr>
            <w:tcW w:w="1292" w:type="dxa"/>
            <w:gridSpan w:val="3"/>
          </w:tcPr>
          <w:p w:rsidR="0004376B" w:rsidRPr="00B90165" w:rsidRDefault="0004376B" w:rsidP="000E7412">
            <w:pPr>
              <w:spacing w:after="0" w:line="240" w:lineRule="auto"/>
              <w:ind w:firstLine="49"/>
              <w:jc w:val="both"/>
              <w:rPr>
                <w:rFonts w:ascii="Times New Roman" w:hAnsi="Times New Roman"/>
                <w:color w:val="000000"/>
                <w:sz w:val="24"/>
                <w:szCs w:val="24"/>
              </w:rPr>
            </w:pPr>
            <w:r w:rsidRPr="00B90165">
              <w:rPr>
                <w:rFonts w:ascii="Times New Roman" w:hAnsi="Times New Roman"/>
                <w:color w:val="000000"/>
                <w:sz w:val="24"/>
                <w:szCs w:val="24"/>
              </w:rPr>
              <w:t>32-бап</w:t>
            </w:r>
          </w:p>
        </w:tc>
        <w:tc>
          <w:tcPr>
            <w:tcW w:w="4252" w:type="dxa"/>
            <w:shd w:val="clear" w:color="auto" w:fill="auto"/>
          </w:tcPr>
          <w:p w:rsidR="0004376B" w:rsidRPr="00B90165" w:rsidRDefault="0004376B" w:rsidP="00E04482">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 xml:space="preserve">32-бап. </w:t>
            </w:r>
            <w:proofErr w:type="gramStart"/>
            <w:r w:rsidRPr="00B90165">
              <w:rPr>
                <w:rFonts w:ascii="Times New Roman" w:eastAsia="Times New Roman" w:hAnsi="Times New Roman"/>
                <w:b/>
                <w:bCs/>
                <w:sz w:val="24"/>
                <w:szCs w:val="24"/>
                <w:lang w:eastAsia="ru-RU"/>
              </w:rPr>
              <w:t>Ж</w:t>
            </w:r>
            <w:proofErr w:type="gramEnd"/>
            <w:r w:rsidRPr="00B90165">
              <w:rPr>
                <w:rFonts w:ascii="Times New Roman" w:eastAsia="Times New Roman" w:hAnsi="Times New Roman"/>
                <w:b/>
                <w:bCs/>
                <w:sz w:val="24"/>
                <w:szCs w:val="24"/>
                <w:lang w:eastAsia="ru-RU"/>
              </w:rPr>
              <w:t>ұмыс уақыты</w:t>
            </w:r>
          </w:p>
          <w:p w:rsidR="0004376B" w:rsidRPr="00B90165" w:rsidRDefault="0004376B" w:rsidP="00E04482">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lastRenderedPageBreak/>
              <w:t>...</w:t>
            </w: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r w:rsidRPr="00B90165">
              <w:rPr>
                <w:rFonts w:ascii="Times New Roman" w:eastAsia="Times New Roman" w:hAnsi="Times New Roman"/>
                <w:b/>
                <w:sz w:val="24"/>
                <w:szCs w:val="24"/>
                <w:lang w:val="kk-KZ" w:eastAsia="ru-RU"/>
              </w:rPr>
              <w:t>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p>
          <w:p w:rsidR="0004376B" w:rsidRPr="00B90165" w:rsidRDefault="0004376B" w:rsidP="00E04482">
            <w:pPr>
              <w:spacing w:after="0" w:line="240" w:lineRule="auto"/>
              <w:ind w:firstLine="460"/>
              <w:jc w:val="both"/>
              <w:rPr>
                <w:rFonts w:ascii="Times New Roman" w:eastAsia="Times New Roman" w:hAnsi="Times New Roman"/>
                <w:b/>
                <w:sz w:val="24"/>
                <w:szCs w:val="24"/>
                <w:lang w:val="kk-KZ" w:eastAsia="ru-RU"/>
              </w:rPr>
            </w:pPr>
            <w:r w:rsidRPr="00B90165">
              <w:rPr>
                <w:rFonts w:ascii="Times New Roman" w:eastAsia="Times New Roman" w:hAnsi="Times New Roman"/>
                <w:b/>
                <w:sz w:val="24"/>
                <w:szCs w:val="24"/>
                <w:lang w:val="kk-KZ" w:eastAsia="ru-RU"/>
              </w:rPr>
              <w:t>4. Шұғыл, күнi бұрын болжанбаған жұмыстарды орынду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p w:rsidR="0004376B" w:rsidRPr="00B90165" w:rsidRDefault="0004376B" w:rsidP="00E04482">
            <w:pPr>
              <w:spacing w:after="0" w:line="240" w:lineRule="auto"/>
              <w:ind w:firstLine="460"/>
              <w:jc w:val="both"/>
              <w:rPr>
                <w:rFonts w:ascii="Times New Roman" w:hAnsi="Times New Roman"/>
                <w:b/>
                <w:color w:val="000000"/>
                <w:sz w:val="24"/>
                <w:szCs w:val="24"/>
                <w:lang w:val="kk-KZ"/>
              </w:rPr>
            </w:pPr>
            <w:r w:rsidRPr="00B90165">
              <w:rPr>
                <w:rFonts w:ascii="Times New Roman" w:eastAsia="Times New Roman" w:hAnsi="Times New Roman"/>
                <w:b/>
                <w:sz w:val="24"/>
                <w:szCs w:val="24"/>
                <w:lang w:val="kk-KZ" w:eastAsia="ru-RU"/>
              </w:rPr>
              <w:t>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tc>
        <w:tc>
          <w:tcPr>
            <w:tcW w:w="4394" w:type="dxa"/>
            <w:shd w:val="clear" w:color="auto" w:fill="auto"/>
          </w:tcPr>
          <w:p w:rsidR="0004376B" w:rsidRPr="00972961" w:rsidRDefault="0004376B" w:rsidP="00F74044">
            <w:pPr>
              <w:spacing w:after="0" w:line="240" w:lineRule="auto"/>
              <w:ind w:firstLine="460"/>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32-бап. Жұмыс уақыты</w:t>
            </w:r>
          </w:p>
          <w:p w:rsidR="0004376B" w:rsidRPr="00972961" w:rsidRDefault="0004376B" w:rsidP="00F27B71">
            <w:pPr>
              <w:spacing w:after="0" w:line="240" w:lineRule="auto"/>
              <w:ind w:firstLine="459"/>
              <w:jc w:val="both"/>
              <w:rPr>
                <w:rFonts w:ascii="Times New Roman" w:hAnsi="Times New Roman"/>
                <w:sz w:val="24"/>
                <w:szCs w:val="24"/>
                <w:lang w:val="kk-KZ"/>
              </w:rPr>
            </w:pPr>
            <w:r w:rsidRPr="00972961">
              <w:rPr>
                <w:rFonts w:ascii="Times New Roman" w:hAnsi="Times New Roman"/>
                <w:sz w:val="24"/>
                <w:szCs w:val="24"/>
                <w:lang w:val="kk-KZ"/>
              </w:rPr>
              <w:lastRenderedPageBreak/>
              <w:t>…</w:t>
            </w:r>
          </w:p>
          <w:p w:rsidR="0004376B" w:rsidRPr="00F74044" w:rsidRDefault="0004376B" w:rsidP="00120996">
            <w:pPr>
              <w:pStyle w:val="a3"/>
              <w:spacing w:before="0" w:beforeAutospacing="0" w:after="0" w:afterAutospacing="0"/>
              <w:ind w:left="34" w:firstLine="425"/>
              <w:jc w:val="both"/>
              <w:rPr>
                <w:b/>
                <w:highlight w:val="yellow"/>
                <w:lang w:val="kk-KZ"/>
              </w:rPr>
            </w:pPr>
            <w:r w:rsidRPr="00293A08">
              <w:rPr>
                <w:b/>
                <w:lang w:val="kk-KZ"/>
              </w:rPr>
              <w:t>3. Шұғыл, алдын ала болжанбаған жұмыстарды орындау үшін мемлекеттік қызметшілер үстеме жұмысқа, демалыс және мереке күндеріндегі жұмысқа тартылуы мүмкін.</w:t>
            </w:r>
          </w:p>
          <w:p w:rsidR="0004376B" w:rsidRPr="00293A08" w:rsidRDefault="0004376B" w:rsidP="00F27B71">
            <w:pPr>
              <w:spacing w:after="0" w:line="240" w:lineRule="auto"/>
              <w:ind w:firstLine="459"/>
              <w:jc w:val="both"/>
              <w:rPr>
                <w:rFonts w:ascii="Times New Roman" w:hAnsi="Times New Roman"/>
                <w:b/>
                <w:color w:val="000000"/>
                <w:sz w:val="24"/>
                <w:szCs w:val="24"/>
                <w:highlight w:val="yellow"/>
                <w:lang w:val="kk-KZ"/>
              </w:rPr>
            </w:pPr>
            <w:r w:rsidRPr="00293A08">
              <w:rPr>
                <w:rFonts w:ascii="Times New Roman" w:hAnsi="Times New Roman"/>
                <w:b/>
                <w:color w:val="000000"/>
                <w:sz w:val="24"/>
                <w:szCs w:val="24"/>
                <w:lang w:val="kk-KZ"/>
              </w:rPr>
              <w:t>Осы тармақта көзделген жағдайларда мемлекеттік қызметшіге демалыс күндері (сағаттары) беріледі немесе жұмыс Қазақстан Республикасының еңбек заңнамасына сәйкес өтеледі.</w:t>
            </w:r>
          </w:p>
          <w:p w:rsidR="0004376B" w:rsidRPr="00293A08" w:rsidRDefault="0004376B" w:rsidP="00F27B71">
            <w:pPr>
              <w:spacing w:after="0" w:line="240" w:lineRule="auto"/>
              <w:ind w:firstLine="459"/>
              <w:jc w:val="both"/>
              <w:rPr>
                <w:rFonts w:ascii="Times New Roman" w:hAnsi="Times New Roman"/>
                <w:b/>
                <w:color w:val="000000"/>
                <w:sz w:val="24"/>
                <w:szCs w:val="24"/>
                <w:highlight w:val="yellow"/>
                <w:lang w:val="kk-KZ"/>
              </w:rPr>
            </w:pPr>
          </w:p>
          <w:p w:rsidR="0004376B" w:rsidRPr="00120996" w:rsidRDefault="0004376B" w:rsidP="00F27B71">
            <w:pPr>
              <w:spacing w:after="0" w:line="240" w:lineRule="auto"/>
              <w:ind w:firstLine="459"/>
              <w:jc w:val="both"/>
              <w:rPr>
                <w:rFonts w:ascii="Times New Roman" w:hAnsi="Times New Roman"/>
                <w:sz w:val="24"/>
                <w:szCs w:val="24"/>
                <w:lang w:val="kk-KZ"/>
              </w:rPr>
            </w:pPr>
            <w:r w:rsidRPr="00120996">
              <w:rPr>
                <w:rFonts w:ascii="Times New Roman" w:hAnsi="Times New Roman"/>
                <w:b/>
                <w:sz w:val="24"/>
                <w:szCs w:val="24"/>
                <w:lang w:val="kk-KZ"/>
              </w:rPr>
              <w:t>4. Кезек күттірмейтін, алдын ала болжанбаған жұмыстарды орындау үшін мемлекеттік қызметшілердің жұмыс уақыты мен демалыс уақытының режимі, мемлекеттік қызметшілерді мерзімнен тыс жұмысқа, демалыс және мереке күндеріндегі жұмысқа тарту тәртібі Мемлекеттік органдар бекітетін мемлекеттік қызметшілердің еңбек тәртібінің қағидаларында белгіленеді</w:t>
            </w:r>
            <w:r w:rsidRPr="00120996">
              <w:rPr>
                <w:rFonts w:ascii="Times New Roman" w:hAnsi="Times New Roman"/>
                <w:sz w:val="24"/>
                <w:szCs w:val="24"/>
                <w:lang w:val="kk-KZ"/>
              </w:rPr>
              <w:t>.</w:t>
            </w:r>
          </w:p>
        </w:tc>
        <w:tc>
          <w:tcPr>
            <w:tcW w:w="5104" w:type="dxa"/>
            <w:shd w:val="clear" w:color="auto" w:fill="auto"/>
          </w:tcPr>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lastRenderedPageBreak/>
              <w:t xml:space="preserve">«Қазақстан Республикасының мемлекеттік </w:t>
            </w:r>
            <w:r w:rsidRPr="00B90165">
              <w:rPr>
                <w:rStyle w:val="tlid-translation"/>
                <w:rFonts w:ascii="Times New Roman" w:hAnsi="Times New Roman"/>
                <w:sz w:val="24"/>
                <w:szCs w:val="24"/>
                <w:lang w:val="kk-KZ"/>
              </w:rPr>
              <w:lastRenderedPageBreak/>
              <w:t xml:space="preserve">қызметі туралы» Заңның (бұдан әрі - Заң) </w:t>
            </w:r>
            <w:r w:rsidRPr="00B90165">
              <w:rPr>
                <w:rStyle w:val="tlid-translation"/>
                <w:rFonts w:ascii="Times New Roman" w:hAnsi="Times New Roman"/>
                <w:sz w:val="24"/>
                <w:szCs w:val="24"/>
                <w:lang w:val="kk-KZ"/>
              </w:rPr>
              <w:br/>
              <w:t>32-бабына сәйкес мемлекеттік қызметшілерге екі күн демалыспен бес күндік жұмыс аптасы белгіленеді. Мемлекеттік органдар бекіткен мемлекеттік қызметшілердің еңбек тәртібі жұмыс уақытын және демалыс уақытын белгілейді.</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 xml:space="preserve">Сонымен қатар, Еңбек заңнамасына сәйкес мемлекеттік қызметшілер </w:t>
            </w:r>
            <w:r w:rsidRPr="00B90165">
              <w:rPr>
                <w:rFonts w:ascii="Times New Roman" w:hAnsi="Times New Roman"/>
                <w:sz w:val="24"/>
                <w:szCs w:val="24"/>
                <w:lang w:val="kk-KZ"/>
              </w:rPr>
              <w:t>шұғыл, күнi бұрын болжанбаған жұмыстарды орындау үшiн</w:t>
            </w:r>
            <w:r w:rsidRPr="00B90165">
              <w:rPr>
                <w:rStyle w:val="tlid-translation"/>
                <w:rFonts w:ascii="Times New Roman" w:hAnsi="Times New Roman"/>
                <w:sz w:val="24"/>
                <w:szCs w:val="24"/>
                <w:lang w:val="kk-KZ"/>
              </w:rPr>
              <w:t xml:space="preserve"> жұмыс уақытынан тыс істелетін жұмысқа, демалыс және мереке күндерінде жұмысқа тартылуы мүмкін. Үстеме жұмыс уақытына тартылған кезде мемлекеттік қызметшілерге демалыс күні (уақыты) (үстеме жұмыс уақытына тартылған 1 сағат үшін кем дегенде 1 сағат) немесе үстеме жұмыс мемлекеттік қызметшілердің еңбек ақы жүйесіне сәйкес (алайда күндізгі жұмыс уақыты негізінде сағатына бір жарым еседен кем емес) өтеледі.</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Еңбек кодексінің 77-бабының 1-тармағына сәйкес үстеме жұмысқа тарту қызметкердің жазбаша келісімімен ғана жүзеге асырылады.</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Қосымша жұмыс күн сайын әр қызметкер үшін екі сағаттан аспауы керек, ал үстеме жұмыс уақытының жалпы ұзақтығы айына он екі сағаттан және жылына жүз жиырма сағатты құрауы тиіс.</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 xml:space="preserve">Жұмыс беруші Қазақстан Республикасының Еңбек кодексіне және Қазақстан Республикасының өзге де нормативтік құқықтық актілеріне, еңбек шартына, келісімдерге, ұжымдық шартқа (11-бап) сәйкес өз құзыреті шегінде актілер </w:t>
            </w:r>
            <w:r w:rsidRPr="00B90165">
              <w:rPr>
                <w:rStyle w:val="tlid-translation"/>
                <w:rFonts w:ascii="Times New Roman" w:hAnsi="Times New Roman"/>
                <w:sz w:val="24"/>
                <w:szCs w:val="24"/>
                <w:lang w:val="kk-KZ"/>
              </w:rPr>
              <w:lastRenderedPageBreak/>
              <w:t>шығарады. Бұл ретте, актілер болып бұйрықтар, нұсқаулықтар, ауысымдылық кестелері, еңбек демалысы кестелері болып табылады.</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Яғни қызметкерді жұмыстан тыс уақытта ш</w:t>
            </w:r>
            <w:r w:rsidRPr="00B90165">
              <w:rPr>
                <w:rFonts w:ascii="Times New Roman" w:hAnsi="Times New Roman"/>
                <w:sz w:val="24"/>
                <w:szCs w:val="24"/>
                <w:lang w:val="kk-KZ"/>
              </w:rPr>
              <w:t>ұғыл, күнi бұрын болжанбаған жұмыстарды орындау үшiн тартуға</w:t>
            </w:r>
            <w:r w:rsidRPr="00B90165">
              <w:rPr>
                <w:rStyle w:val="tlid-translation"/>
                <w:rFonts w:ascii="Times New Roman" w:hAnsi="Times New Roman"/>
                <w:sz w:val="24"/>
                <w:szCs w:val="24"/>
                <w:lang w:val="kk-KZ"/>
              </w:rPr>
              <w:t>:</w:t>
            </w:r>
          </w:p>
          <w:p w:rsidR="0004376B" w:rsidRPr="00B90165" w:rsidRDefault="0004376B" w:rsidP="00B25926">
            <w:pPr>
              <w:pStyle w:val="a7"/>
              <w:numPr>
                <w:ilvl w:val="0"/>
                <w:numId w:val="20"/>
              </w:numPr>
              <w:spacing w:after="0" w:line="240" w:lineRule="auto"/>
              <w:ind w:left="0"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қызметкердің жазбаша келісімі талап етіледі (бұл ретте, төлем ақы немесе қосымша демалыс уақытын беру белгіленеді);</w:t>
            </w:r>
          </w:p>
          <w:p w:rsidR="0004376B" w:rsidRPr="00B90165" w:rsidRDefault="0004376B" w:rsidP="00B25926">
            <w:pPr>
              <w:pStyle w:val="a7"/>
              <w:numPr>
                <w:ilvl w:val="0"/>
                <w:numId w:val="20"/>
              </w:numPr>
              <w:spacing w:after="0" w:line="240" w:lineRule="auto"/>
              <w:ind w:left="0" w:firstLine="460"/>
              <w:jc w:val="both"/>
              <w:rPr>
                <w:rStyle w:val="tlid-translation"/>
                <w:rFonts w:ascii="Times New Roman" w:hAnsi="Times New Roman"/>
                <w:b/>
                <w:sz w:val="24"/>
                <w:szCs w:val="24"/>
                <w:lang w:val="kk-KZ"/>
              </w:rPr>
            </w:pPr>
            <w:r w:rsidRPr="00B90165">
              <w:rPr>
                <w:rStyle w:val="tlid-translation"/>
                <w:rFonts w:ascii="Times New Roman" w:hAnsi="Times New Roman"/>
                <w:sz w:val="24"/>
                <w:szCs w:val="24"/>
                <w:lang w:val="kk-KZ"/>
              </w:rPr>
              <w:t>жұмыс беруші тиісті акті шығаруға міндетті (қызметкердің еркі бойынша төлем сомасын немесе уақытша ауыстыруды көрсетеді);</w:t>
            </w:r>
          </w:p>
          <w:p w:rsidR="0004376B" w:rsidRPr="00B90165" w:rsidRDefault="0004376B" w:rsidP="00B25926">
            <w:pPr>
              <w:pStyle w:val="a7"/>
              <w:numPr>
                <w:ilvl w:val="0"/>
                <w:numId w:val="20"/>
              </w:numPr>
              <w:spacing w:after="0" w:line="240" w:lineRule="auto"/>
              <w:ind w:left="0" w:firstLine="460"/>
              <w:jc w:val="both"/>
              <w:rPr>
                <w:rStyle w:val="tlid-translation"/>
                <w:rFonts w:ascii="Times New Roman" w:hAnsi="Times New Roman"/>
                <w:b/>
                <w:sz w:val="24"/>
                <w:szCs w:val="24"/>
                <w:lang w:val="kk-KZ"/>
              </w:rPr>
            </w:pPr>
            <w:r w:rsidRPr="00B90165">
              <w:rPr>
                <w:rStyle w:val="tlid-translation"/>
                <w:rFonts w:ascii="Times New Roman" w:hAnsi="Times New Roman"/>
                <w:sz w:val="24"/>
                <w:szCs w:val="24"/>
                <w:lang w:val="kk-KZ"/>
              </w:rPr>
              <w:t xml:space="preserve">қызметкерлерді жұмыс берушінің актісімен таныстыру қажет. </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Алайда іс жүзінде аталған нормалар жүзеге асыру тиімді болмайды, себебі үнемі көп үстеме жұмысты жоспарлау мүмкін емес.</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Сонымен қатар, жұмыс күні аяқталғаннан кейін қызметкерлерді жұмыста ұстау үшін жұмыстан қалуы заңнамамен реттелмеген. Алайда, үнемі үстеме жұмыстарға тартылудың болуы мемлекеттік қызметшілердің жұмысының сапасына кері әсерін тигізеді.</w:t>
            </w:r>
          </w:p>
          <w:p w:rsidR="0004376B" w:rsidRPr="00B90165" w:rsidRDefault="0004376B" w:rsidP="00B25926">
            <w:pPr>
              <w:spacing w:after="0" w:line="240" w:lineRule="auto"/>
              <w:ind w:firstLine="460"/>
              <w:jc w:val="both"/>
              <w:rPr>
                <w:rStyle w:val="tlid-translation"/>
                <w:rFonts w:ascii="Times New Roman" w:hAnsi="Times New Roman"/>
                <w:sz w:val="24"/>
                <w:szCs w:val="24"/>
                <w:lang w:val="kk-KZ"/>
              </w:rPr>
            </w:pPr>
            <w:r w:rsidRPr="00B90165">
              <w:rPr>
                <w:rStyle w:val="tlid-translation"/>
                <w:rFonts w:ascii="Times New Roman" w:hAnsi="Times New Roman"/>
                <w:sz w:val="24"/>
                <w:szCs w:val="24"/>
                <w:lang w:val="kk-KZ"/>
              </w:rPr>
              <w:t>Нәтижелердің қорытындысына сәйкес, мемлекеттік қызметшілер жұмыс орнында белгіленген кестені бұза отырып жұмыс жасауын жалғастыратындарын көрсетті.</w:t>
            </w:r>
          </w:p>
          <w:p w:rsidR="0004376B" w:rsidRPr="00B90165" w:rsidRDefault="0004376B" w:rsidP="00B25926">
            <w:pPr>
              <w:spacing w:after="0" w:line="240" w:lineRule="auto"/>
              <w:ind w:firstLine="460"/>
              <w:jc w:val="both"/>
              <w:rPr>
                <w:rFonts w:ascii="Times New Roman" w:hAnsi="Times New Roman"/>
                <w:sz w:val="24"/>
                <w:szCs w:val="24"/>
                <w:lang w:val="kk-KZ"/>
              </w:rPr>
            </w:pPr>
            <w:r w:rsidRPr="00B90165">
              <w:rPr>
                <w:rFonts w:ascii="Times New Roman" w:hAnsi="Times New Roman"/>
                <w:sz w:val="24"/>
                <w:szCs w:val="24"/>
                <w:lang w:val="kk-KZ"/>
              </w:rPr>
              <w:t xml:space="preserve">Мұндай кемшіліктер, жергілікті атқарушы органдарда да байқалады. Алайда, іс жүзінде үстеме ақы төлеу қарастылырмаған. </w:t>
            </w:r>
          </w:p>
          <w:p w:rsidR="0004376B" w:rsidRPr="008F3B60" w:rsidRDefault="0004376B" w:rsidP="00B25926">
            <w:pPr>
              <w:spacing w:after="0" w:line="240" w:lineRule="auto"/>
              <w:ind w:firstLine="460"/>
              <w:jc w:val="both"/>
              <w:rPr>
                <w:rStyle w:val="tlid-translation"/>
                <w:rFonts w:ascii="Times New Roman" w:hAnsi="Times New Roman"/>
                <w:i/>
                <w:sz w:val="20"/>
                <w:szCs w:val="20"/>
                <w:lang w:val="kk-KZ"/>
              </w:rPr>
            </w:pPr>
            <w:r w:rsidRPr="008F3B60">
              <w:rPr>
                <w:rStyle w:val="tlid-translation"/>
                <w:rFonts w:ascii="Times New Roman" w:hAnsi="Times New Roman"/>
                <w:i/>
                <w:sz w:val="20"/>
                <w:szCs w:val="20"/>
                <w:lang w:val="kk-KZ"/>
              </w:rPr>
              <w:t xml:space="preserve">Анықтама. Еңбек және халықты әлеуметтік қорғау министрліктерінде қыркүйек айында - 283 сағат, қазан - 126, қараша айларында - 480 сағат; қыркүйек айында - 675 сағат, қазан айында - 718 сағат, </w:t>
            </w:r>
            <w:r w:rsidRPr="008F3B60">
              <w:rPr>
                <w:rStyle w:val="tlid-translation"/>
                <w:rFonts w:ascii="Times New Roman" w:hAnsi="Times New Roman"/>
                <w:i/>
                <w:sz w:val="20"/>
                <w:szCs w:val="20"/>
                <w:lang w:val="kk-KZ"/>
              </w:rPr>
              <w:lastRenderedPageBreak/>
              <w:t>қараша айында -499 сағат, білім және ғылым министрлігінде - қыркүйек айында - 129 сағат, қазан айында - 339, қараша айында - 236 сағат; Әділет министрлігінде - қыркүйек айында - 102 сағат, қазан - 264, қазан - 458 сағат; ақпарат және байланыс министрлігінде- қыркүйек - 60 сағат, қазан - 86, қараша айында - 472 сағат; қорғаныс және аэроғарыш саласы бойынша министрлігінде қыркүйек айында - 74 сағат, қазан - 345, қараша айында - 521 сағат; Қаржы министрлігінде- 1248 сəуірде, қазан айында - 982, қараша айында - 1304; Энергетика министрлігінде- қыркүйек - 31 сағ, қазан - 127 сағ, қараша айында - 436 сағ.</w:t>
            </w:r>
          </w:p>
          <w:p w:rsidR="0004376B" w:rsidRPr="008F3B60" w:rsidRDefault="0004376B" w:rsidP="00B25926">
            <w:pPr>
              <w:spacing w:after="0" w:line="240" w:lineRule="auto"/>
              <w:ind w:firstLine="460"/>
              <w:jc w:val="both"/>
              <w:rPr>
                <w:rStyle w:val="tlid-translation"/>
                <w:rFonts w:ascii="Times New Roman" w:hAnsi="Times New Roman"/>
                <w:i/>
                <w:sz w:val="20"/>
                <w:szCs w:val="20"/>
                <w:lang w:val="kk-KZ"/>
              </w:rPr>
            </w:pPr>
            <w:r w:rsidRPr="008F3B60">
              <w:rPr>
                <w:rStyle w:val="tlid-translation"/>
                <w:rFonts w:ascii="Times New Roman" w:hAnsi="Times New Roman"/>
                <w:i/>
                <w:sz w:val="20"/>
                <w:szCs w:val="20"/>
                <w:lang w:val="kk-KZ"/>
              </w:rPr>
              <w:t>Өңірлік деңгейде - Ақмола облысында 2018 жылдың қыркүйегінде - 105 сағат, қазан айында - 572, қараша айында - 319, Алматыда - 12 қыркүйекте, қазан айында - 11 қараша - 17 сағатта Атырау - қыркүйек - 13 сағат, қазан - 80, қараша - 21 сағат, Жамбыл - қыркүйек - 74 сағат, қазан - 109 сағат, қараша - 60 сағат, Қарағанды қыркүйек 21 сағат, қазан мен қараша аралығында - 205 сағат, Қостанайда - 163 сағат, қазан айында - 155 сағат, қараша айында - 51 сағат, Қызылордада - 391 сағат, қазан айында - 240 сағат, қараша айында - 156 сағат, Маңғыстауда - 81 қыркүйекте, қазан - 90 сағатта, қараша айында - 88 Павлодар облысында - 628 қыркүйекте, қазан айында - 619 сағатта, қараша айында - 155 сағатта, ОҚО - қыркүйекте - 692 сағатта, қазан айында - 320, қараша айында - 140 сағатта, БҚО - қыркүйекте - 412 сағат, қазан - 295 сағат, қараша - 19 сағат, Алматы - қыркүйек - 21 сағат, қазан - 146 сағат, қараша - 77 сағат, Астана - 399 қыркүйек қазан - 152, қараша айында - 296 сағат, БҚО - қыркүйекте - 268 сағат, қазан - 269, қараша айында - 55 сағат.</w:t>
            </w:r>
          </w:p>
          <w:p w:rsidR="0004376B" w:rsidRPr="00B90165" w:rsidRDefault="0004376B" w:rsidP="00B25926">
            <w:pPr>
              <w:spacing w:after="0" w:line="240" w:lineRule="auto"/>
              <w:ind w:firstLine="460"/>
              <w:jc w:val="both"/>
              <w:rPr>
                <w:rFonts w:ascii="Times New Roman" w:hAnsi="Times New Roman"/>
                <w:sz w:val="24"/>
                <w:szCs w:val="24"/>
                <w:lang w:val="kk-KZ"/>
              </w:rPr>
            </w:pPr>
            <w:r w:rsidRPr="00B90165">
              <w:rPr>
                <w:rStyle w:val="tlid-translation"/>
                <w:rFonts w:ascii="Times New Roman" w:hAnsi="Times New Roman"/>
                <w:sz w:val="24"/>
                <w:szCs w:val="24"/>
                <w:lang w:val="kk-KZ"/>
              </w:rPr>
              <w:t>Аталған ереже қызметкерлерді үстеме жұмысқа тартуға, өтемақы төлеуге немесе уақытты үнемді жұмсауға мүмкіндік беру тәртібін айтарлықтай жеңілдетеді.</w:t>
            </w:r>
          </w:p>
        </w:tc>
      </w:tr>
      <w:tr w:rsidR="0004376B" w:rsidRPr="00A015E3" w:rsidTr="0004376B">
        <w:trPr>
          <w:trHeight w:val="3874"/>
        </w:trPr>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sidRPr="00B90165">
              <w:rPr>
                <w:rFonts w:ascii="Times New Roman" w:hAnsi="Times New Roman"/>
                <w:sz w:val="24"/>
                <w:szCs w:val="24"/>
                <w:lang w:val="kk-KZ"/>
              </w:rPr>
              <w:lastRenderedPageBreak/>
              <w:t>2</w:t>
            </w:r>
            <w:r>
              <w:rPr>
                <w:rFonts w:ascii="Times New Roman" w:hAnsi="Times New Roman"/>
                <w:sz w:val="24"/>
                <w:szCs w:val="24"/>
                <w:lang w:val="kk-KZ"/>
              </w:rPr>
              <w:t>5</w:t>
            </w:r>
          </w:p>
        </w:tc>
        <w:tc>
          <w:tcPr>
            <w:tcW w:w="1292" w:type="dxa"/>
            <w:gridSpan w:val="3"/>
          </w:tcPr>
          <w:p w:rsidR="0004376B" w:rsidRPr="00B90165" w:rsidRDefault="0004376B" w:rsidP="000E7412">
            <w:pPr>
              <w:spacing w:after="0" w:line="240" w:lineRule="auto"/>
              <w:ind w:firstLine="3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 xml:space="preserve">33-баптың </w:t>
            </w:r>
          </w:p>
          <w:p w:rsidR="0004376B" w:rsidRPr="00B90165" w:rsidRDefault="0004376B" w:rsidP="000E7412">
            <w:pPr>
              <w:spacing w:after="0" w:line="240" w:lineRule="auto"/>
              <w:ind w:firstLine="34"/>
              <w:jc w:val="both"/>
              <w:rPr>
                <w:rFonts w:ascii="Times New Roman" w:hAnsi="Times New Roman"/>
                <w:color w:val="000000"/>
                <w:sz w:val="24"/>
                <w:szCs w:val="24"/>
              </w:rPr>
            </w:pPr>
            <w:r w:rsidRPr="00B90165">
              <w:rPr>
                <w:rFonts w:ascii="Times New Roman" w:hAnsi="Times New Roman"/>
                <w:color w:val="000000"/>
                <w:sz w:val="24"/>
                <w:szCs w:val="24"/>
                <w:lang w:val="kk-KZ"/>
              </w:rPr>
              <w:t>4-тармағы</w:t>
            </w:r>
          </w:p>
        </w:tc>
        <w:tc>
          <w:tcPr>
            <w:tcW w:w="4252" w:type="dxa"/>
            <w:shd w:val="clear" w:color="auto" w:fill="auto"/>
          </w:tcPr>
          <w:p w:rsidR="0004376B" w:rsidRPr="00B90165" w:rsidRDefault="0004376B" w:rsidP="008E600E">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 xml:space="preserve">33-бап. Мемлекеттік қызметшілердің жұмысын </w:t>
            </w:r>
            <w:proofErr w:type="gramStart"/>
            <w:r w:rsidRPr="00B90165">
              <w:rPr>
                <w:rFonts w:ascii="Times New Roman" w:eastAsia="Times New Roman" w:hAnsi="Times New Roman"/>
                <w:b/>
                <w:bCs/>
                <w:sz w:val="24"/>
                <w:szCs w:val="24"/>
                <w:lang w:eastAsia="ru-RU"/>
              </w:rPr>
              <w:t>ба</w:t>
            </w:r>
            <w:proofErr w:type="gramEnd"/>
            <w:r w:rsidRPr="00B90165">
              <w:rPr>
                <w:rFonts w:ascii="Times New Roman" w:eastAsia="Times New Roman" w:hAnsi="Times New Roman"/>
                <w:b/>
                <w:bCs/>
                <w:sz w:val="24"/>
                <w:szCs w:val="24"/>
                <w:lang w:eastAsia="ru-RU"/>
              </w:rPr>
              <w:t>ғалау</w:t>
            </w:r>
          </w:p>
          <w:p w:rsidR="0004376B" w:rsidRPr="00B90165" w:rsidRDefault="0004376B" w:rsidP="008E600E">
            <w:pPr>
              <w:spacing w:after="0" w:line="240" w:lineRule="auto"/>
              <w:ind w:firstLine="460"/>
              <w:jc w:val="both"/>
              <w:rPr>
                <w:rFonts w:ascii="Times New Roman" w:hAnsi="Times New Roman"/>
                <w:bCs/>
                <w:sz w:val="24"/>
                <w:szCs w:val="24"/>
              </w:rPr>
            </w:pPr>
            <w:r w:rsidRPr="00B90165">
              <w:rPr>
                <w:rFonts w:ascii="Times New Roman" w:hAnsi="Times New Roman"/>
                <w:bCs/>
                <w:sz w:val="24"/>
                <w:szCs w:val="24"/>
              </w:rPr>
              <w:t>…</w:t>
            </w:r>
          </w:p>
          <w:p w:rsidR="0004376B" w:rsidRPr="00B90165" w:rsidRDefault="0004376B" w:rsidP="008E600E">
            <w:pPr>
              <w:pStyle w:val="a3"/>
              <w:spacing w:before="0" w:beforeAutospacing="0" w:after="0" w:afterAutospacing="0"/>
              <w:ind w:firstLine="460"/>
              <w:jc w:val="both"/>
              <w:rPr>
                <w:lang w:val="kk-KZ"/>
              </w:rPr>
            </w:pPr>
            <w:r w:rsidRPr="00B90165">
              <w:rPr>
                <w:lang w:val="kk-KZ"/>
              </w:rPr>
              <w:t>4.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лауазымнан босату құқығы бар лауазымды адам (орган) жүргізеді.</w:t>
            </w:r>
          </w:p>
          <w:p w:rsidR="0004376B" w:rsidRPr="00B90165" w:rsidRDefault="0004376B" w:rsidP="008E600E">
            <w:pPr>
              <w:pStyle w:val="a3"/>
              <w:spacing w:before="0" w:beforeAutospacing="0" w:after="0" w:afterAutospacing="0"/>
              <w:ind w:firstLine="460"/>
              <w:rPr>
                <w:color w:val="000000"/>
              </w:rPr>
            </w:pPr>
            <w:r w:rsidRPr="00B90165">
              <w:rPr>
                <w:color w:val="000000"/>
              </w:rPr>
              <w:t>…</w:t>
            </w:r>
          </w:p>
        </w:tc>
        <w:tc>
          <w:tcPr>
            <w:tcW w:w="4394" w:type="dxa"/>
            <w:shd w:val="clear" w:color="auto" w:fill="auto"/>
          </w:tcPr>
          <w:p w:rsidR="0004376B" w:rsidRPr="00B90165" w:rsidRDefault="0004376B" w:rsidP="008E600E">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 xml:space="preserve">33-бап. Мемлекеттік қызметшілердің жұмысын </w:t>
            </w:r>
            <w:proofErr w:type="gramStart"/>
            <w:r w:rsidRPr="00B90165">
              <w:rPr>
                <w:rFonts w:ascii="Times New Roman" w:eastAsia="Times New Roman" w:hAnsi="Times New Roman"/>
                <w:b/>
                <w:bCs/>
                <w:sz w:val="24"/>
                <w:szCs w:val="24"/>
                <w:lang w:eastAsia="ru-RU"/>
              </w:rPr>
              <w:t>ба</w:t>
            </w:r>
            <w:proofErr w:type="gramEnd"/>
            <w:r w:rsidRPr="00B90165">
              <w:rPr>
                <w:rFonts w:ascii="Times New Roman" w:eastAsia="Times New Roman" w:hAnsi="Times New Roman"/>
                <w:b/>
                <w:bCs/>
                <w:sz w:val="24"/>
                <w:szCs w:val="24"/>
                <w:lang w:eastAsia="ru-RU"/>
              </w:rPr>
              <w:t>ғалау</w:t>
            </w:r>
          </w:p>
          <w:p w:rsidR="0004376B" w:rsidRPr="00B90165" w:rsidRDefault="0004376B" w:rsidP="008E600E">
            <w:pPr>
              <w:spacing w:after="0" w:line="240" w:lineRule="auto"/>
              <w:ind w:firstLine="460"/>
              <w:jc w:val="both"/>
              <w:rPr>
                <w:rFonts w:ascii="Times New Roman" w:hAnsi="Times New Roman"/>
                <w:bCs/>
                <w:sz w:val="24"/>
                <w:szCs w:val="24"/>
              </w:rPr>
            </w:pPr>
            <w:r w:rsidRPr="00B90165">
              <w:rPr>
                <w:rFonts w:ascii="Times New Roman" w:hAnsi="Times New Roman"/>
                <w:bCs/>
                <w:sz w:val="24"/>
                <w:szCs w:val="24"/>
              </w:rPr>
              <w:t>…</w:t>
            </w:r>
          </w:p>
          <w:p w:rsidR="0004376B" w:rsidRPr="00B90165" w:rsidRDefault="0004376B" w:rsidP="008E600E">
            <w:pPr>
              <w:pStyle w:val="a3"/>
              <w:spacing w:before="0" w:beforeAutospacing="0" w:after="0" w:afterAutospacing="0"/>
              <w:ind w:firstLine="460"/>
              <w:jc w:val="both"/>
              <w:rPr>
                <w:lang w:val="kk-KZ"/>
              </w:rPr>
            </w:pPr>
            <w:r w:rsidRPr="00B90165">
              <w:rPr>
                <w:lang w:val="kk-KZ"/>
              </w:rPr>
              <w:t xml:space="preserve">4. </w:t>
            </w:r>
            <w:r w:rsidRPr="00B90165">
              <w:rPr>
                <w:b/>
                <w:color w:val="000000"/>
                <w:lang w:val="kk-KZ"/>
              </w:rPr>
              <w:t>О</w:t>
            </w:r>
            <w:r w:rsidRPr="00B90165">
              <w:rPr>
                <w:b/>
                <w:color w:val="000000"/>
              </w:rPr>
              <w:t>сы баптың 3-тармағында аталған адамдарды қоспағанда,</w:t>
            </w:r>
            <w:r w:rsidRPr="00B90165">
              <w:rPr>
                <w:lang w:val="kk-KZ"/>
              </w:rPr>
              <w:t xml:space="preserve">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лауазымнан босату құқығы бар лауазымды адам (орган) жүргізеді.</w:t>
            </w:r>
          </w:p>
          <w:p w:rsidR="0004376B" w:rsidRPr="00B90165" w:rsidRDefault="0004376B" w:rsidP="008E600E">
            <w:pPr>
              <w:pStyle w:val="a3"/>
              <w:spacing w:before="0" w:beforeAutospacing="0" w:after="0" w:afterAutospacing="0"/>
              <w:ind w:firstLine="460"/>
              <w:jc w:val="both"/>
              <w:rPr>
                <w:lang w:val="kk-KZ"/>
              </w:rPr>
            </w:pPr>
            <w:r w:rsidRPr="00B90165">
              <w:rPr>
                <w:lang w:val="kk-KZ"/>
              </w:rPr>
              <w:t>...</w:t>
            </w:r>
          </w:p>
          <w:p w:rsidR="0004376B" w:rsidRPr="00B90165" w:rsidRDefault="0004376B" w:rsidP="008E600E">
            <w:pPr>
              <w:spacing w:after="0" w:line="240" w:lineRule="auto"/>
              <w:ind w:firstLine="460"/>
              <w:jc w:val="both"/>
              <w:rPr>
                <w:rFonts w:ascii="Times New Roman" w:hAnsi="Times New Roman"/>
                <w:b/>
                <w:color w:val="000000"/>
                <w:sz w:val="24"/>
                <w:szCs w:val="24"/>
                <w:lang w:val="kk-KZ"/>
              </w:rPr>
            </w:pPr>
          </w:p>
        </w:tc>
        <w:tc>
          <w:tcPr>
            <w:tcW w:w="5104" w:type="dxa"/>
            <w:shd w:val="clear" w:color="auto" w:fill="auto"/>
          </w:tcPr>
          <w:p w:rsidR="0004376B" w:rsidRPr="00B90165" w:rsidRDefault="0004376B" w:rsidP="00B25926">
            <w:pPr>
              <w:pStyle w:val="1"/>
              <w:spacing w:before="0" w:after="0" w:line="240" w:lineRule="auto"/>
              <w:ind w:firstLine="460"/>
              <w:jc w:val="both"/>
              <w:rPr>
                <w:rFonts w:ascii="Times New Roman" w:hAnsi="Times New Roman"/>
                <w:b w:val="0"/>
                <w:sz w:val="24"/>
                <w:szCs w:val="24"/>
                <w:lang w:val="kk-KZ"/>
              </w:rPr>
            </w:pPr>
            <w:r w:rsidRPr="00B90165">
              <w:rPr>
                <w:rFonts w:ascii="Times New Roman" w:hAnsi="Times New Roman"/>
                <w:b w:val="0"/>
                <w:sz w:val="24"/>
                <w:szCs w:val="24"/>
                <w:lang w:val="kk-KZ"/>
              </w:rPr>
              <w:t>Заңның 33-бабының 3 және 4-тармақтары арасындағы қайшылықты алып тастау мақсатында.</w:t>
            </w:r>
          </w:p>
          <w:p w:rsidR="0004376B" w:rsidRPr="00B90165" w:rsidRDefault="0004376B" w:rsidP="00B25926">
            <w:pPr>
              <w:pStyle w:val="1"/>
              <w:spacing w:before="0" w:after="0" w:line="240" w:lineRule="auto"/>
              <w:ind w:firstLine="460"/>
              <w:jc w:val="both"/>
              <w:rPr>
                <w:rFonts w:ascii="Times New Roman" w:hAnsi="Times New Roman"/>
                <w:b w:val="0"/>
                <w:sz w:val="24"/>
                <w:szCs w:val="24"/>
                <w:lang w:val="kk-KZ"/>
              </w:rPr>
            </w:pPr>
            <w:r w:rsidRPr="00B90165">
              <w:rPr>
                <w:rFonts w:ascii="Times New Roman" w:hAnsi="Times New Roman"/>
                <w:b w:val="0"/>
                <w:sz w:val="24"/>
                <w:szCs w:val="24"/>
                <w:lang w:val="kk-KZ"/>
              </w:rPr>
              <w:t>Заңның 33-бабының 3-тармағына сәйкес орталық атқарушы органдардың жауапты хатшыларының қызметін бағалауды Қазақстан Республикасы Президентінің Әкімшілігі жүргізеді, ал Заңның 33-бабының 4-тармағында «А» корпусының мемлекеттік әкімшілік қызметшілерінің қызметін бағалауды «А» корпусының мемлекеттік әкімшілік қызметшісін мемлекеттік лауазымға тағайындау және мемлекеттік лауазымнан босату құқығы бар лауазымды адам (орган) жүргізеді деп көрсетілген.</w:t>
            </w:r>
          </w:p>
          <w:p w:rsidR="0004376B" w:rsidRPr="00B90165" w:rsidRDefault="0004376B" w:rsidP="00B25926">
            <w:pPr>
              <w:spacing w:line="240" w:lineRule="auto"/>
              <w:ind w:firstLine="460"/>
              <w:jc w:val="both"/>
              <w:rPr>
                <w:rFonts w:ascii="Times New Roman" w:hAnsi="Times New Roman"/>
                <w:sz w:val="24"/>
                <w:szCs w:val="24"/>
                <w:lang w:val="kk-KZ"/>
              </w:rPr>
            </w:pPr>
            <w:r w:rsidRPr="00B90165">
              <w:rPr>
                <w:rFonts w:ascii="Times New Roman" w:hAnsi="Times New Roman"/>
                <w:i/>
                <w:sz w:val="24"/>
                <w:szCs w:val="24"/>
                <w:lang w:val="kk-KZ"/>
              </w:rPr>
              <w:t>Қазақстан Республикасы Президентінің 2015 жылғы 29 желтоқсандағы № 150 Жарлығымен бекітілген</w:t>
            </w:r>
            <w:r w:rsidRPr="00B90165">
              <w:rPr>
                <w:rFonts w:ascii="Times New Roman" w:hAnsi="Times New Roman"/>
                <w:sz w:val="24"/>
                <w:szCs w:val="24"/>
                <w:lang w:val="kk-KZ"/>
              </w:rPr>
              <w:t xml:space="preserve"> Саяси және әкімшілік мемлекеттік қызметшілер лауазымдарының тізіліміне сәйкес жауапты хатшылар да «А» корпусының әкімшілік мемлекеттік қызметшілері болып табылатындығын ескере отырып, Заңның 33-бабының 3 және </w:t>
            </w:r>
            <w:r w:rsidRPr="00B90165">
              <w:rPr>
                <w:rFonts w:ascii="Times New Roman" w:hAnsi="Times New Roman"/>
                <w:sz w:val="24"/>
                <w:szCs w:val="24"/>
                <w:lang w:val="kk-KZ"/>
              </w:rPr>
              <w:br/>
              <w:t>4-тармақтары арасында қайшылықтар туындайды, оны заң жобасы шеңберінде жою ұсынылады.</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sidRPr="00B90165">
              <w:rPr>
                <w:rFonts w:ascii="Times New Roman" w:hAnsi="Times New Roman"/>
                <w:sz w:val="24"/>
                <w:szCs w:val="24"/>
                <w:lang w:val="kk-KZ"/>
              </w:rPr>
              <w:t>2</w:t>
            </w:r>
            <w:r>
              <w:rPr>
                <w:rFonts w:ascii="Times New Roman" w:hAnsi="Times New Roman"/>
                <w:sz w:val="24"/>
                <w:szCs w:val="24"/>
                <w:lang w:val="kk-KZ"/>
              </w:rPr>
              <w:t>6</w:t>
            </w:r>
          </w:p>
        </w:tc>
        <w:tc>
          <w:tcPr>
            <w:tcW w:w="1292" w:type="dxa"/>
            <w:gridSpan w:val="3"/>
          </w:tcPr>
          <w:p w:rsidR="0004376B" w:rsidRPr="00B90165" w:rsidRDefault="0004376B" w:rsidP="000E7412">
            <w:pPr>
              <w:spacing w:after="0" w:line="240" w:lineRule="auto"/>
              <w:ind w:hanging="93"/>
              <w:jc w:val="both"/>
              <w:rPr>
                <w:rFonts w:ascii="Times New Roman" w:hAnsi="Times New Roman"/>
                <w:color w:val="000000"/>
                <w:sz w:val="24"/>
                <w:szCs w:val="24"/>
              </w:rPr>
            </w:pPr>
            <w:r w:rsidRPr="00B90165">
              <w:rPr>
                <w:rFonts w:ascii="Times New Roman" w:hAnsi="Times New Roman"/>
                <w:color w:val="000000"/>
                <w:sz w:val="24"/>
                <w:szCs w:val="24"/>
                <w:lang w:val="kk-KZ"/>
              </w:rPr>
              <w:t xml:space="preserve">37-батпың 2-тармағы </w:t>
            </w:r>
          </w:p>
        </w:tc>
        <w:tc>
          <w:tcPr>
            <w:tcW w:w="4252" w:type="dxa"/>
            <w:shd w:val="clear" w:color="auto" w:fill="auto"/>
          </w:tcPr>
          <w:p w:rsidR="0004376B" w:rsidRPr="00B90165" w:rsidRDefault="0004376B" w:rsidP="003B2CAF">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37-бап. Мемлекеттік қызмет бабында ілгерілету</w:t>
            </w:r>
          </w:p>
          <w:p w:rsidR="0004376B" w:rsidRPr="00B90165" w:rsidRDefault="0004376B" w:rsidP="003B2CAF">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w:t>
            </w:r>
          </w:p>
          <w:p w:rsidR="0004376B" w:rsidRPr="00972961" w:rsidRDefault="0004376B" w:rsidP="003B2CAF">
            <w:pPr>
              <w:spacing w:after="0" w:line="240" w:lineRule="auto"/>
              <w:ind w:firstLine="460"/>
              <w:jc w:val="both"/>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xml:space="preserve">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w:t>
            </w:r>
            <w:r w:rsidRPr="00972961">
              <w:rPr>
                <w:rFonts w:ascii="Times New Roman" w:eastAsia="Times New Roman" w:hAnsi="Times New Roman"/>
                <w:sz w:val="24"/>
                <w:szCs w:val="24"/>
                <w:lang w:val="kk-KZ" w:eastAsia="ru-RU"/>
              </w:rPr>
              <w:lastRenderedPageBreak/>
              <w:t>орналасуды көздейді.</w:t>
            </w:r>
          </w:p>
          <w:p w:rsidR="0004376B" w:rsidRPr="00972961" w:rsidRDefault="0004376B" w:rsidP="003B2CAF">
            <w:pPr>
              <w:spacing w:after="0" w:line="240" w:lineRule="auto"/>
              <w:ind w:firstLine="460"/>
              <w:jc w:val="both"/>
              <w:rPr>
                <w:rFonts w:ascii="Times New Roman" w:hAnsi="Times New Roman"/>
                <w:b/>
                <w:color w:val="000000"/>
                <w:sz w:val="24"/>
                <w:szCs w:val="24"/>
                <w:lang w:val="kk-KZ"/>
              </w:rPr>
            </w:pPr>
            <w:r w:rsidRPr="00972961">
              <w:rPr>
                <w:rFonts w:ascii="Times New Roman" w:hAnsi="Times New Roman"/>
                <w:b/>
                <w:sz w:val="24"/>
                <w:szCs w:val="24"/>
                <w:lang w:val="kk-KZ"/>
              </w:rPr>
              <w:t>Басқа мемлекеттік органдардағы</w:t>
            </w:r>
            <w:r w:rsidRPr="00972961">
              <w:rPr>
                <w:rFonts w:ascii="Times New Roman" w:hAnsi="Times New Roman"/>
                <w:sz w:val="24"/>
                <w:szCs w:val="24"/>
                <w:lang w:val="kk-KZ"/>
              </w:rPr>
              <w:t xml:space="preserve"> жоғары тұрған мемлекеттік лауазымдар болып оларға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tc>
        <w:tc>
          <w:tcPr>
            <w:tcW w:w="4394" w:type="dxa"/>
            <w:shd w:val="clear" w:color="auto" w:fill="auto"/>
          </w:tcPr>
          <w:p w:rsidR="0004376B" w:rsidRPr="00972961" w:rsidRDefault="0004376B" w:rsidP="003B2CAF">
            <w:pPr>
              <w:spacing w:after="0" w:line="240" w:lineRule="auto"/>
              <w:ind w:firstLine="460"/>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37-бап. Мемлекеттік қызмет бабында ілгерілету</w:t>
            </w:r>
          </w:p>
          <w:p w:rsidR="0004376B" w:rsidRPr="00B90165" w:rsidRDefault="0004376B" w:rsidP="003B2CAF">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w:t>
            </w:r>
          </w:p>
          <w:p w:rsidR="0004376B" w:rsidRPr="00972961" w:rsidRDefault="0004376B" w:rsidP="003B2CAF">
            <w:pPr>
              <w:spacing w:after="0" w:line="240" w:lineRule="auto"/>
              <w:ind w:firstLine="460"/>
              <w:jc w:val="both"/>
              <w:rPr>
                <w:rFonts w:ascii="Times New Roman" w:eastAsia="Times New Roman" w:hAnsi="Times New Roman"/>
                <w:sz w:val="24"/>
                <w:szCs w:val="24"/>
                <w:lang w:val="kk-KZ" w:eastAsia="ru-RU"/>
              </w:rPr>
            </w:pPr>
            <w:r w:rsidRPr="00972961">
              <w:rPr>
                <w:rFonts w:ascii="Times New Roman" w:eastAsia="Times New Roman" w:hAnsi="Times New Roman"/>
                <w:sz w:val="24"/>
                <w:szCs w:val="24"/>
                <w:lang w:val="kk-KZ" w:eastAsia="ru-RU"/>
              </w:rPr>
              <w:t xml:space="preserve">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w:t>
            </w:r>
            <w:r w:rsidRPr="00972961">
              <w:rPr>
                <w:rFonts w:ascii="Times New Roman" w:eastAsia="Times New Roman" w:hAnsi="Times New Roman"/>
                <w:sz w:val="24"/>
                <w:szCs w:val="24"/>
                <w:lang w:val="kk-KZ" w:eastAsia="ru-RU"/>
              </w:rPr>
              <w:lastRenderedPageBreak/>
              <w:t>орналасуды көздейді.</w:t>
            </w:r>
          </w:p>
          <w:p w:rsidR="0004376B" w:rsidRPr="00B90165" w:rsidRDefault="0004376B" w:rsidP="003B2CAF">
            <w:pPr>
              <w:spacing w:after="0" w:line="240" w:lineRule="auto"/>
              <w:ind w:firstLine="460"/>
              <w:jc w:val="both"/>
              <w:rPr>
                <w:rFonts w:ascii="Times New Roman" w:hAnsi="Times New Roman"/>
                <w:b/>
                <w:color w:val="000000"/>
                <w:sz w:val="24"/>
                <w:szCs w:val="24"/>
                <w:lang w:val="kk-KZ"/>
              </w:rPr>
            </w:pPr>
            <w:r w:rsidRPr="00B90165">
              <w:rPr>
                <w:rFonts w:ascii="Times New Roman" w:hAnsi="Times New Roman"/>
                <w:sz w:val="24"/>
                <w:szCs w:val="24"/>
                <w:lang w:val="kk-KZ"/>
              </w:rPr>
              <w:t>Жоғары тұрған мемлекеттік лауазымдар болып оларға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tc>
        <w:tc>
          <w:tcPr>
            <w:tcW w:w="5104" w:type="dxa"/>
            <w:shd w:val="clear" w:color="auto" w:fill="auto"/>
          </w:tcPr>
          <w:p w:rsidR="0004376B" w:rsidRPr="00B90165" w:rsidRDefault="0004376B" w:rsidP="003B2CAF">
            <w:pPr>
              <w:spacing w:after="0" w:line="240" w:lineRule="auto"/>
              <w:ind w:firstLine="460"/>
              <w:jc w:val="both"/>
              <w:rPr>
                <w:rFonts w:ascii="Times New Roman" w:hAnsi="Times New Roman"/>
                <w:sz w:val="24"/>
                <w:szCs w:val="24"/>
                <w:lang w:val="kk-KZ"/>
              </w:rPr>
            </w:pPr>
            <w:r w:rsidRPr="00B90165">
              <w:rPr>
                <w:rFonts w:ascii="Times New Roman" w:hAnsi="Times New Roman"/>
                <w:sz w:val="24"/>
                <w:szCs w:val="24"/>
                <w:lang w:val="kk-KZ"/>
              </w:rPr>
              <w:lastRenderedPageBreak/>
              <w:t>Алға жылжу тек басқа мемлекеттік органдарда ғана емес, мемлекеттік органның өзінің ішінде де болуы мүмкін.</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27</w:t>
            </w:r>
          </w:p>
        </w:tc>
        <w:tc>
          <w:tcPr>
            <w:tcW w:w="1292" w:type="dxa"/>
            <w:gridSpan w:val="3"/>
          </w:tcPr>
          <w:p w:rsidR="0004376B" w:rsidRPr="008B0977" w:rsidRDefault="0004376B" w:rsidP="00F27B71">
            <w:pPr>
              <w:spacing w:after="0" w:line="240" w:lineRule="auto"/>
              <w:jc w:val="both"/>
              <w:rPr>
                <w:rFonts w:ascii="Times New Roman" w:hAnsi="Times New Roman"/>
                <w:color w:val="000000"/>
                <w:sz w:val="24"/>
                <w:szCs w:val="24"/>
                <w:lang w:val="kk-KZ"/>
              </w:rPr>
            </w:pPr>
            <w:r w:rsidRPr="004F3F00">
              <w:rPr>
                <w:rFonts w:ascii="Times New Roman" w:hAnsi="Times New Roman"/>
                <w:color w:val="000000"/>
                <w:sz w:val="24"/>
                <w:szCs w:val="24"/>
              </w:rPr>
              <w:t>41</w:t>
            </w:r>
            <w:r>
              <w:rPr>
                <w:rFonts w:ascii="Times New Roman" w:hAnsi="Times New Roman"/>
                <w:color w:val="000000"/>
                <w:sz w:val="24"/>
                <w:szCs w:val="24"/>
                <w:lang w:val="kk-KZ"/>
              </w:rPr>
              <w:t>-бабы</w:t>
            </w:r>
          </w:p>
        </w:tc>
        <w:tc>
          <w:tcPr>
            <w:tcW w:w="4252" w:type="dxa"/>
            <w:shd w:val="clear" w:color="auto" w:fill="auto"/>
          </w:tcPr>
          <w:p w:rsidR="0004376B" w:rsidRDefault="0004376B" w:rsidP="000D4D3E">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t>41-бап. Мемлекеттік әкімшілік қызметшілерді ротациялау</w:t>
            </w:r>
          </w:p>
          <w:p w:rsidR="0004376B" w:rsidRPr="00BD2976" w:rsidRDefault="0004376B" w:rsidP="000D4D3E">
            <w:pPr>
              <w:spacing w:after="0" w:line="240" w:lineRule="auto"/>
              <w:jc w:val="both"/>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w:t>
            </w:r>
          </w:p>
          <w:p w:rsidR="0004376B" w:rsidRPr="00972961" w:rsidRDefault="0004376B" w:rsidP="000D4D3E">
            <w:pPr>
              <w:pStyle w:val="a3"/>
              <w:spacing w:before="0" w:beforeAutospacing="0" w:after="0" w:afterAutospacing="0"/>
              <w:jc w:val="both"/>
              <w:rPr>
                <w:lang w:val="kk-KZ"/>
              </w:rPr>
            </w:pPr>
            <w:r w:rsidRPr="00972961">
              <w:rPr>
                <w:lang w:val="kk-KZ"/>
              </w:rPr>
              <w:t>2. Қазақстан Республикасының дипломатиялық қызметінің құқықтық негіздерін, сондай-ақ жұмысын ұйымдастырудың тәртібін айқындайтын заңда көзделген жағдайларды қоспағанда, ротация жүргізудің тәртібі мен мерзімдерін, ротациялауға жататын мемлекеттік әкімшілік қызметшілер лауазымдарын Қазақстан Республикасының Президенті айқындайды.</w:t>
            </w:r>
          </w:p>
          <w:p w:rsidR="0004376B" w:rsidRPr="00972961" w:rsidRDefault="0004376B" w:rsidP="000D4D3E">
            <w:pPr>
              <w:pStyle w:val="a3"/>
              <w:spacing w:before="0" w:beforeAutospacing="0" w:after="0" w:afterAutospacing="0"/>
              <w:jc w:val="both"/>
              <w:rPr>
                <w:lang w:val="kk-KZ"/>
              </w:rPr>
            </w:pPr>
            <w:r w:rsidRPr="00972961">
              <w:rPr>
                <w:lang w:val="kk-KZ"/>
              </w:rPr>
              <w:t xml:space="preserve">      Басқа жерге ротациялау кезінде мемлекеттік әкімшілік қызметшілер </w:t>
            </w:r>
            <w:r>
              <w:rPr>
                <w:lang w:val="kk-KZ"/>
              </w:rPr>
              <w:t>«</w:t>
            </w:r>
            <w:r w:rsidRPr="00972961">
              <w:rPr>
                <w:lang w:val="kk-KZ"/>
              </w:rPr>
              <w:t>Тұрғын үй қатынастары туралы</w:t>
            </w:r>
            <w:r>
              <w:rPr>
                <w:lang w:val="kk-KZ"/>
              </w:rPr>
              <w:t>»</w:t>
            </w:r>
            <w:r w:rsidRPr="00972961">
              <w:rPr>
                <w:lang w:val="kk-KZ"/>
              </w:rPr>
              <w:t xml:space="preserve"> Қазақстан Республикасының Заңына сәйкес жекешелендіру құқығынсыз қызметтік үй-жаймен қамтамасыз етіледі.</w:t>
            </w:r>
          </w:p>
          <w:p w:rsidR="0004376B" w:rsidRPr="00972961" w:rsidRDefault="0004376B" w:rsidP="000D4D3E">
            <w:pPr>
              <w:pStyle w:val="a3"/>
              <w:spacing w:before="0" w:beforeAutospacing="0" w:after="0" w:afterAutospacing="0"/>
              <w:jc w:val="both"/>
              <w:rPr>
                <w:lang w:val="kk-KZ"/>
              </w:rPr>
            </w:pPr>
            <w:r w:rsidRPr="00972961">
              <w:rPr>
                <w:lang w:val="kk-KZ"/>
              </w:rPr>
              <w:t xml:space="preserve">      Егер Қазақстан Республикасының дипломатиялық қызметінің құқықтық негіздерін, сондай-ақ жұмысын ұйымдастырудың тәртібін айқындайтын заңда өзгеше </w:t>
            </w:r>
            <w:r w:rsidRPr="00972961">
              <w:rPr>
                <w:lang w:val="kk-KZ"/>
              </w:rPr>
              <w:lastRenderedPageBreak/>
              <w:t>көзделмесе, мүгедек, жүкті,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әкімшілік қызметшілерді басқа жерге көшумен байланысты ротациялауға осы мемлекеттік қызметшілердің келісімі бойынша ғана жол беріледі.</w:t>
            </w:r>
          </w:p>
          <w:p w:rsidR="0004376B" w:rsidRPr="00972961" w:rsidRDefault="0004376B" w:rsidP="000D4D3E">
            <w:pPr>
              <w:pStyle w:val="a3"/>
              <w:spacing w:before="0" w:beforeAutospacing="0" w:after="0" w:afterAutospacing="0"/>
              <w:jc w:val="both"/>
              <w:rPr>
                <w:lang w:val="kk-KZ"/>
              </w:rPr>
            </w:pPr>
            <w:r w:rsidRPr="00972961">
              <w:rPr>
                <w:lang w:val="kk-KZ"/>
              </w:rPr>
              <w:t>      Аталған мән-жайлар құжат түрінде расталуға тиіс.</w:t>
            </w:r>
          </w:p>
          <w:p w:rsidR="0004376B" w:rsidRPr="00972961" w:rsidRDefault="0004376B" w:rsidP="000D4D3E">
            <w:pPr>
              <w:keepNext/>
              <w:keepLines/>
              <w:spacing w:after="0" w:line="240" w:lineRule="auto"/>
              <w:ind w:firstLine="460"/>
              <w:jc w:val="both"/>
              <w:rPr>
                <w:rFonts w:ascii="Times New Roman" w:hAnsi="Times New Roman"/>
                <w:bCs/>
                <w:color w:val="000000"/>
                <w:sz w:val="24"/>
                <w:szCs w:val="24"/>
                <w:lang w:val="kk-KZ"/>
              </w:rPr>
            </w:pPr>
          </w:p>
        </w:tc>
        <w:tc>
          <w:tcPr>
            <w:tcW w:w="4394" w:type="dxa"/>
            <w:shd w:val="clear" w:color="auto" w:fill="auto"/>
          </w:tcPr>
          <w:p w:rsidR="0004376B" w:rsidRDefault="0004376B" w:rsidP="000D4D3E">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41-бап. Мемлекеттік әкімшілік қызметшілерді ротациялау</w:t>
            </w:r>
          </w:p>
          <w:p w:rsidR="0004376B" w:rsidRPr="00BD2976" w:rsidRDefault="0004376B" w:rsidP="000D4D3E">
            <w:pPr>
              <w:spacing w:after="0" w:line="240" w:lineRule="auto"/>
              <w:jc w:val="both"/>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w:t>
            </w:r>
          </w:p>
          <w:p w:rsidR="0004376B" w:rsidRPr="00972961" w:rsidRDefault="0004376B" w:rsidP="000D4D3E">
            <w:pPr>
              <w:pStyle w:val="a3"/>
              <w:spacing w:before="0" w:beforeAutospacing="0" w:after="0" w:afterAutospacing="0"/>
              <w:jc w:val="both"/>
              <w:rPr>
                <w:bCs/>
                <w:color w:val="000000"/>
                <w:lang w:val="kk-KZ"/>
              </w:rPr>
            </w:pPr>
            <w:r w:rsidRPr="00972961">
              <w:rPr>
                <w:lang w:val="kk-KZ"/>
              </w:rPr>
              <w:t>2. Қазақстан Республикасының дипломатиялық қызметінің құқықтық негіздерін, сондай-ақ жұмысын ұйымдастырудың тәртібін айқындайтын заңда көзделген жағдайларды қоспағанда, ротация жүргізудің тәртібі мен мерзімдерін, ротациялауға жататын мемлекеттік әкімшілік қызметшілер лауазымдарын Қазақстан Республикасының Президенті айқындайды.</w:t>
            </w:r>
          </w:p>
          <w:p w:rsidR="0004376B" w:rsidRPr="00972961" w:rsidRDefault="0004376B" w:rsidP="000D4D3E">
            <w:pPr>
              <w:keepNext/>
              <w:keepLines/>
              <w:spacing w:after="0" w:line="240" w:lineRule="auto"/>
              <w:ind w:firstLine="210"/>
              <w:jc w:val="both"/>
              <w:rPr>
                <w:rFonts w:ascii="Times New Roman" w:eastAsia="Times New Roman" w:hAnsi="Times New Roman"/>
                <w:b/>
                <w:sz w:val="24"/>
                <w:szCs w:val="24"/>
                <w:lang w:val="kk-KZ"/>
              </w:rPr>
            </w:pPr>
            <w:r w:rsidRPr="00972961">
              <w:rPr>
                <w:rFonts w:ascii="Times New Roman" w:eastAsia="Times New Roman" w:hAnsi="Times New Roman"/>
                <w:b/>
                <w:sz w:val="24"/>
                <w:szCs w:val="24"/>
                <w:lang w:val="kk-KZ"/>
              </w:rPr>
              <w:t xml:space="preserve">Басқа жерге ротациялау кезінде мемлекеттік қызметшілерге екі лауазымдық айлықақы мөлшерінде көтерме жәрдемақы төленеді және </w:t>
            </w:r>
            <w:r>
              <w:rPr>
                <w:rFonts w:ascii="Times New Roman" w:eastAsia="Times New Roman" w:hAnsi="Times New Roman"/>
                <w:b/>
                <w:sz w:val="24"/>
                <w:szCs w:val="24"/>
                <w:lang w:val="kk-KZ"/>
              </w:rPr>
              <w:t>«Т</w:t>
            </w:r>
            <w:r w:rsidRPr="00972961">
              <w:rPr>
                <w:rFonts w:ascii="Times New Roman" w:eastAsia="Times New Roman" w:hAnsi="Times New Roman"/>
                <w:b/>
                <w:sz w:val="24"/>
                <w:szCs w:val="24"/>
                <w:lang w:val="kk-KZ"/>
              </w:rPr>
              <w:t>ұрғын үй қатынастары туралы</w:t>
            </w:r>
            <w:r>
              <w:rPr>
                <w:rFonts w:ascii="Times New Roman" w:eastAsia="Times New Roman" w:hAnsi="Times New Roman"/>
                <w:b/>
                <w:sz w:val="24"/>
                <w:szCs w:val="24"/>
                <w:lang w:val="kk-KZ"/>
              </w:rPr>
              <w:t xml:space="preserve">» </w:t>
            </w:r>
            <w:r w:rsidRPr="00972961">
              <w:rPr>
                <w:rFonts w:ascii="Times New Roman" w:eastAsia="Times New Roman" w:hAnsi="Times New Roman"/>
                <w:b/>
                <w:sz w:val="24"/>
                <w:szCs w:val="24"/>
                <w:lang w:val="kk-KZ"/>
              </w:rPr>
              <w:t xml:space="preserve">Қазақстан Республикасының Заңына сәйкес жекешелендіру құқығынсыз қызметтік тұрғын үй беріледі. Тұрғын үймен қамтамасыз етілгенге дейін тұрғын үйге мұқтаж мемлекеттік қызметшіге тұрғын үйді жалдау (жалға алу) үшін өтемақы </w:t>
            </w:r>
            <w:r w:rsidRPr="00972961">
              <w:rPr>
                <w:rFonts w:ascii="Times New Roman" w:eastAsia="Times New Roman" w:hAnsi="Times New Roman"/>
                <w:b/>
                <w:sz w:val="24"/>
                <w:szCs w:val="24"/>
                <w:lang w:val="kk-KZ"/>
              </w:rPr>
              <w:lastRenderedPageBreak/>
              <w:t>төленеді.</w:t>
            </w:r>
          </w:p>
          <w:p w:rsidR="0004376B" w:rsidRPr="00972961" w:rsidRDefault="0004376B" w:rsidP="000D4D3E">
            <w:pPr>
              <w:keepNext/>
              <w:keepLines/>
              <w:spacing w:after="0" w:line="240" w:lineRule="auto"/>
              <w:ind w:firstLine="210"/>
              <w:jc w:val="both"/>
              <w:rPr>
                <w:rFonts w:ascii="Times New Roman" w:eastAsia="Times New Roman" w:hAnsi="Times New Roman"/>
                <w:b/>
                <w:sz w:val="24"/>
                <w:szCs w:val="24"/>
                <w:highlight w:val="yellow"/>
                <w:lang w:val="kk-KZ"/>
              </w:rPr>
            </w:pPr>
            <w:r w:rsidRPr="00972961">
              <w:rPr>
                <w:rFonts w:ascii="Times New Roman" w:eastAsia="Times New Roman" w:hAnsi="Times New Roman"/>
                <w:b/>
                <w:sz w:val="24"/>
                <w:szCs w:val="24"/>
                <w:lang w:val="kk-KZ"/>
              </w:rPr>
              <w:t>Ротацияланатын мемлекеттік қызметшілерге көтерме жәрдемақы және тұрғын үйді жалдау (жалға алу) үшін өтемақы төлеу тәртібін Қазақстан Республикасының Үкіметі айқындайды.</w:t>
            </w:r>
          </w:p>
          <w:p w:rsidR="0004376B" w:rsidRPr="00972961" w:rsidRDefault="0004376B" w:rsidP="000D4D3E">
            <w:pPr>
              <w:keepNext/>
              <w:keepLines/>
              <w:spacing w:after="0" w:line="240" w:lineRule="auto"/>
              <w:ind w:firstLine="210"/>
              <w:jc w:val="both"/>
              <w:rPr>
                <w:rFonts w:ascii="Times New Roman" w:eastAsia="Times New Roman" w:hAnsi="Times New Roman"/>
                <w:b/>
                <w:sz w:val="24"/>
                <w:szCs w:val="24"/>
                <w:lang w:val="kk-KZ"/>
              </w:rPr>
            </w:pPr>
            <w:r w:rsidRPr="00972961">
              <w:rPr>
                <w:rFonts w:ascii="Times New Roman" w:eastAsia="Times New Roman" w:hAnsi="Times New Roman"/>
                <w:b/>
                <w:sz w:val="24"/>
                <w:szCs w:val="24"/>
                <w:lang w:val="kk-KZ"/>
              </w:rPr>
              <w:t>Басқа жерге ротациялау тәртібімен тағайындалған мемлекеттік қызметшілердің балаларына жергілікті атқарушы органдар ротация орны бойынша мектепке дейінгі балалар мекемелерінде кезектен тыс орындар береді.</w:t>
            </w:r>
          </w:p>
          <w:p w:rsidR="0004376B" w:rsidRPr="00972961" w:rsidRDefault="0004376B" w:rsidP="000D4D3E">
            <w:pPr>
              <w:pStyle w:val="a3"/>
              <w:spacing w:before="0" w:beforeAutospacing="0" w:after="0" w:afterAutospacing="0"/>
              <w:jc w:val="both"/>
              <w:rPr>
                <w:lang w:val="kk-KZ"/>
              </w:rPr>
            </w:pPr>
            <w:r w:rsidRPr="00972961">
              <w:rPr>
                <w:lang w:val="kk-KZ"/>
              </w:rPr>
              <w:t>Егер Қазақстан Республикасының дипломатиялық қызметінің құқықтық негіздерін, сондай-ақ жұмысын ұйымдастырудың тәртібін айқындайтын заңда өзгеше көзделмесе, мүгедек, жүкті,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әкімшілік қызметшілерді басқа жерге көшумен байланысты ротациялауға осы мемлекеттік қызметшілердің келісімі бойынша ғана жол беріледі.</w:t>
            </w:r>
          </w:p>
          <w:p w:rsidR="0004376B" w:rsidRPr="00972961" w:rsidRDefault="0004376B" w:rsidP="008F3B60">
            <w:pPr>
              <w:pStyle w:val="a3"/>
              <w:spacing w:before="0" w:beforeAutospacing="0" w:after="0" w:afterAutospacing="0"/>
              <w:jc w:val="both"/>
              <w:rPr>
                <w:lang w:val="kk-KZ"/>
              </w:rPr>
            </w:pPr>
            <w:r w:rsidRPr="00972961">
              <w:rPr>
                <w:lang w:val="kk-KZ"/>
              </w:rPr>
              <w:t>      Аталған мән-жайлар құжат түрінде расталуға тиіс.</w:t>
            </w:r>
          </w:p>
        </w:tc>
        <w:tc>
          <w:tcPr>
            <w:tcW w:w="5104" w:type="dxa"/>
            <w:shd w:val="clear" w:color="auto" w:fill="auto"/>
          </w:tcPr>
          <w:p w:rsidR="0004376B" w:rsidRPr="00972961" w:rsidRDefault="0004376B" w:rsidP="00F27B71">
            <w:pPr>
              <w:keepNext/>
              <w:keepLines/>
              <w:spacing w:after="0" w:line="240" w:lineRule="auto"/>
              <w:ind w:firstLine="30"/>
              <w:contextualSpacing/>
              <w:jc w:val="both"/>
              <w:rPr>
                <w:rFonts w:ascii="Times New Roman" w:hAnsi="Times New Roman"/>
                <w:sz w:val="24"/>
                <w:szCs w:val="24"/>
                <w:highlight w:val="yellow"/>
                <w:lang w:val="kk-KZ"/>
              </w:rPr>
            </w:pPr>
            <w:r>
              <w:rPr>
                <w:rFonts w:ascii="Times New Roman" w:hAnsi="Times New Roman"/>
                <w:sz w:val="24"/>
                <w:szCs w:val="24"/>
                <w:lang w:val="kk-KZ"/>
              </w:rPr>
              <w:lastRenderedPageBreak/>
              <w:t xml:space="preserve"> «</w:t>
            </w:r>
            <w:r w:rsidRPr="00972961">
              <w:rPr>
                <w:rFonts w:ascii="Times New Roman" w:hAnsi="Times New Roman"/>
                <w:sz w:val="24"/>
                <w:szCs w:val="24"/>
                <w:lang w:val="kk-KZ"/>
              </w:rPr>
              <w:t>Тұрғын үй қатынастары туралы</w:t>
            </w:r>
            <w:r>
              <w:rPr>
                <w:rFonts w:ascii="Times New Roman" w:hAnsi="Times New Roman"/>
                <w:sz w:val="24"/>
                <w:szCs w:val="24"/>
                <w:lang w:val="kk-KZ"/>
              </w:rPr>
              <w:t xml:space="preserve">» </w:t>
            </w:r>
            <w:r w:rsidRPr="00972961">
              <w:rPr>
                <w:rFonts w:ascii="Times New Roman" w:hAnsi="Times New Roman"/>
                <w:sz w:val="24"/>
                <w:szCs w:val="24"/>
                <w:lang w:val="kk-KZ"/>
              </w:rPr>
              <w:t>Заңның 67-бабына сәйкес басқа елді мекендегі мемлекеттік органға ротациялау тәртібімен тағайындалған мемлекеттік қызметшіге лауазымдық міндеттерін атқару кезеңінде қызметтік тұрғын үй (жекешелендіру құқығынсыз) пайдалануға беріледі.</w:t>
            </w:r>
          </w:p>
          <w:p w:rsidR="0004376B" w:rsidRPr="00972961" w:rsidRDefault="0004376B" w:rsidP="00F27B71">
            <w:pPr>
              <w:keepNext/>
              <w:keepLines/>
              <w:spacing w:after="0" w:line="240" w:lineRule="auto"/>
              <w:ind w:firstLine="30"/>
              <w:contextualSpacing/>
              <w:jc w:val="both"/>
              <w:rPr>
                <w:rFonts w:ascii="Times New Roman" w:hAnsi="Times New Roman"/>
                <w:sz w:val="24"/>
                <w:szCs w:val="24"/>
                <w:highlight w:val="yellow"/>
                <w:lang w:val="kk-KZ"/>
              </w:rPr>
            </w:pPr>
            <w:r w:rsidRPr="00972961">
              <w:rPr>
                <w:rFonts w:ascii="Times New Roman" w:hAnsi="Times New Roman"/>
                <w:sz w:val="24"/>
                <w:szCs w:val="24"/>
                <w:lang w:val="kk-KZ"/>
              </w:rPr>
              <w:t>Сонымен бірге, практикада ведомстволық тұрғын үй қорында бос тұрғын үйдің болмауына байланысты ротацияланған мемлекеттік қызметшілерді тұрғын үймен қамтамасыз ету мүмкін емес.</w:t>
            </w:r>
          </w:p>
          <w:p w:rsidR="0004376B" w:rsidRPr="00972961" w:rsidRDefault="0004376B" w:rsidP="00F27B71">
            <w:pPr>
              <w:keepNext/>
              <w:keepLines/>
              <w:spacing w:after="0" w:line="240" w:lineRule="auto"/>
              <w:ind w:firstLine="30"/>
              <w:contextualSpacing/>
              <w:jc w:val="both"/>
              <w:rPr>
                <w:rFonts w:ascii="Times New Roman" w:hAnsi="Times New Roman"/>
                <w:sz w:val="24"/>
                <w:szCs w:val="24"/>
                <w:highlight w:val="yellow"/>
                <w:lang w:val="kk-KZ"/>
              </w:rPr>
            </w:pPr>
            <w:r w:rsidRPr="00972961">
              <w:rPr>
                <w:rFonts w:ascii="Times New Roman" w:hAnsi="Times New Roman"/>
                <w:sz w:val="24"/>
                <w:szCs w:val="24"/>
                <w:lang w:val="kk-KZ"/>
              </w:rPr>
              <w:t>Басқа жерге ротациялау тәртібімен тағайындалған әкімшілік мемлекеттік қызметшілер үшін тұрғын үйді жалдау (жалға алу) үшін ақшалай өтемақы төлеуді көздеу ұсынылады.</w:t>
            </w:r>
          </w:p>
          <w:p w:rsidR="0004376B" w:rsidRPr="00972961" w:rsidRDefault="0004376B" w:rsidP="00F27B71">
            <w:pPr>
              <w:keepNext/>
              <w:keepLines/>
              <w:spacing w:after="0" w:line="240" w:lineRule="auto"/>
              <w:ind w:firstLine="30"/>
              <w:contextualSpacing/>
              <w:jc w:val="both"/>
              <w:rPr>
                <w:rFonts w:ascii="Times New Roman" w:hAnsi="Times New Roman"/>
                <w:sz w:val="24"/>
                <w:szCs w:val="24"/>
                <w:highlight w:val="yellow"/>
                <w:lang w:val="kk-KZ"/>
              </w:rPr>
            </w:pPr>
            <w:r w:rsidRPr="00972961">
              <w:rPr>
                <w:rFonts w:ascii="Times New Roman" w:hAnsi="Times New Roman"/>
                <w:sz w:val="24"/>
                <w:szCs w:val="24"/>
                <w:lang w:val="kk-KZ"/>
              </w:rPr>
              <w:t>Бұдан басқа, мемлекеттік қызметшілерді басқа жерге ауыстыруға ынталандыру және әлеуметтік қолдау шараларын күшейту мақсатында көтерме жәрдемақы төлеу ұсынылады.</w:t>
            </w:r>
          </w:p>
        </w:tc>
      </w:tr>
      <w:tr w:rsidR="0004376B" w:rsidRPr="00B90165"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28</w:t>
            </w:r>
          </w:p>
        </w:tc>
        <w:tc>
          <w:tcPr>
            <w:tcW w:w="1292" w:type="dxa"/>
            <w:gridSpan w:val="3"/>
          </w:tcPr>
          <w:p w:rsidR="0004376B" w:rsidRPr="00BD2976" w:rsidRDefault="0004376B" w:rsidP="00F27B71">
            <w:pPr>
              <w:spacing w:after="0" w:line="240" w:lineRule="auto"/>
              <w:jc w:val="both"/>
              <w:rPr>
                <w:rFonts w:ascii="Times New Roman" w:hAnsi="Times New Roman"/>
                <w:color w:val="000000"/>
                <w:sz w:val="24"/>
                <w:szCs w:val="24"/>
                <w:lang w:val="kk-KZ"/>
              </w:rPr>
            </w:pPr>
            <w:r w:rsidRPr="00BD2976">
              <w:rPr>
                <w:rFonts w:ascii="Times New Roman" w:hAnsi="Times New Roman"/>
                <w:color w:val="000000"/>
                <w:sz w:val="24"/>
                <w:szCs w:val="24"/>
              </w:rPr>
              <w:t>42</w:t>
            </w:r>
            <w:r w:rsidRPr="00BD2976">
              <w:rPr>
                <w:rFonts w:ascii="Times New Roman" w:hAnsi="Times New Roman"/>
                <w:color w:val="000000"/>
                <w:sz w:val="24"/>
                <w:szCs w:val="24"/>
                <w:lang w:val="kk-KZ"/>
              </w:rPr>
              <w:t>-бабы</w:t>
            </w:r>
          </w:p>
        </w:tc>
        <w:tc>
          <w:tcPr>
            <w:tcW w:w="4252" w:type="dxa"/>
            <w:shd w:val="clear" w:color="auto" w:fill="auto"/>
          </w:tcPr>
          <w:p w:rsidR="0004376B" w:rsidRPr="00972961" w:rsidRDefault="0004376B" w:rsidP="00FF31E1">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t>42-бап. Мемлекеттік органды құру кезеңінде азаматтарды жұмысқа қабылдау</w:t>
            </w:r>
          </w:p>
          <w:p w:rsidR="0004376B" w:rsidRPr="00972961" w:rsidRDefault="0004376B" w:rsidP="00FF31E1">
            <w:pPr>
              <w:pStyle w:val="a3"/>
              <w:spacing w:before="0" w:beforeAutospacing="0" w:after="0" w:afterAutospacing="0"/>
              <w:jc w:val="both"/>
              <w:rPr>
                <w:lang w:val="kk-KZ"/>
              </w:rPr>
            </w:pPr>
            <w:r w:rsidRPr="00972961">
              <w:rPr>
                <w:lang w:val="kk-KZ"/>
              </w:rPr>
              <w:lastRenderedPageBreak/>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p w:rsidR="0004376B" w:rsidRPr="00972961" w:rsidRDefault="0004376B" w:rsidP="00FF31E1">
            <w:pPr>
              <w:pStyle w:val="a3"/>
              <w:spacing w:before="0" w:beforeAutospacing="0" w:after="0" w:afterAutospacing="0"/>
              <w:jc w:val="both"/>
              <w:rPr>
                <w:lang w:val="kk-KZ"/>
              </w:rPr>
            </w:pPr>
            <w:r w:rsidRPr="00972961">
              <w:rPr>
                <w:lang w:val="kk-KZ"/>
              </w:rPr>
              <w:t>      Ұзартуға болмайтын осы мерзім ішінде көрсетілген мемлекеттік лауазымдар осы Заңға сәйкес бос болмауға тиіс.</w:t>
            </w:r>
          </w:p>
          <w:p w:rsidR="0004376B" w:rsidRPr="00972961" w:rsidRDefault="0004376B" w:rsidP="00FF31E1">
            <w:pPr>
              <w:keepNext/>
              <w:keepLines/>
              <w:spacing w:after="0" w:line="240" w:lineRule="auto"/>
              <w:ind w:firstLine="317"/>
              <w:jc w:val="both"/>
              <w:rPr>
                <w:rFonts w:ascii="Times New Roman" w:hAnsi="Times New Roman"/>
                <w:b/>
                <w:sz w:val="24"/>
                <w:szCs w:val="24"/>
                <w:lang w:val="kk-KZ"/>
              </w:rPr>
            </w:pPr>
            <w:r>
              <w:rPr>
                <w:rFonts w:ascii="Times New Roman" w:hAnsi="Times New Roman"/>
                <w:sz w:val="24"/>
                <w:szCs w:val="24"/>
                <w:lang w:val="kk-KZ"/>
              </w:rPr>
              <w:t xml:space="preserve"> «</w:t>
            </w:r>
            <w:r w:rsidRPr="00972961">
              <w:rPr>
                <w:rFonts w:ascii="Times New Roman" w:hAnsi="Times New Roman"/>
                <w:sz w:val="24"/>
                <w:szCs w:val="24"/>
                <w:lang w:val="kk-KZ"/>
              </w:rPr>
              <w:t>А</w:t>
            </w:r>
            <w:r>
              <w:rPr>
                <w:rFonts w:ascii="Times New Roman" w:hAnsi="Times New Roman"/>
                <w:sz w:val="24"/>
                <w:szCs w:val="24"/>
                <w:lang w:val="kk-KZ"/>
              </w:rPr>
              <w:t>»</w:t>
            </w:r>
            <w:r w:rsidRPr="00972961">
              <w:rPr>
                <w:rFonts w:ascii="Times New Roman" w:hAnsi="Times New Roman"/>
                <w:sz w:val="24"/>
                <w:szCs w:val="24"/>
                <w:lang w:val="kk-KZ"/>
              </w:rPr>
              <w:t xml:space="preserve"> корпусының бос және (немесе) уақытша бос мемлекеттік әкімшілік лауазымдарында көзделген міндеттерді уақытша атқару үшін жұмысқа қабылдау </w:t>
            </w:r>
            <w:r>
              <w:rPr>
                <w:rFonts w:ascii="Times New Roman" w:hAnsi="Times New Roman"/>
                <w:sz w:val="24"/>
                <w:szCs w:val="24"/>
                <w:lang w:val="kk-KZ"/>
              </w:rPr>
              <w:t>«</w:t>
            </w:r>
            <w:r w:rsidRPr="00972961">
              <w:rPr>
                <w:rFonts w:ascii="Times New Roman" w:hAnsi="Times New Roman"/>
                <w:sz w:val="24"/>
                <w:szCs w:val="24"/>
                <w:lang w:val="kk-KZ"/>
              </w:rPr>
              <w:t>А</w:t>
            </w:r>
            <w:r>
              <w:rPr>
                <w:rFonts w:ascii="Times New Roman" w:hAnsi="Times New Roman"/>
                <w:sz w:val="24"/>
                <w:szCs w:val="24"/>
                <w:lang w:val="kk-KZ"/>
              </w:rPr>
              <w:t>»</w:t>
            </w:r>
            <w:r w:rsidRPr="00972961">
              <w:rPr>
                <w:rFonts w:ascii="Times New Roman" w:hAnsi="Times New Roman"/>
                <w:sz w:val="24"/>
                <w:szCs w:val="24"/>
                <w:lang w:val="kk-KZ"/>
              </w:rPr>
              <w:t xml:space="preserve"> корпусының мемлекеттік әкімшілік қызметінің кадр резервіне алынған адамдар қатарынан жүзеге асырылады.</w:t>
            </w:r>
          </w:p>
        </w:tc>
        <w:tc>
          <w:tcPr>
            <w:tcW w:w="4394" w:type="dxa"/>
            <w:shd w:val="clear" w:color="auto" w:fill="auto"/>
          </w:tcPr>
          <w:p w:rsidR="0004376B" w:rsidRDefault="0004376B" w:rsidP="00FF31E1">
            <w:pPr>
              <w:spacing w:after="0" w:line="240" w:lineRule="auto"/>
              <w:jc w:val="both"/>
              <w:outlineLvl w:val="2"/>
              <w:rPr>
                <w:rFonts w:ascii="Times New Roman" w:eastAsia="Times New Roman" w:hAnsi="Times New Roman"/>
                <w:b/>
                <w:bCs/>
                <w:sz w:val="24"/>
                <w:szCs w:val="24"/>
                <w:lang w:val="kk-KZ" w:eastAsia="ru-RU"/>
              </w:rPr>
            </w:pPr>
            <w:r w:rsidRPr="00972961">
              <w:rPr>
                <w:rFonts w:ascii="Times New Roman" w:eastAsia="Times New Roman" w:hAnsi="Times New Roman"/>
                <w:b/>
                <w:bCs/>
                <w:sz w:val="24"/>
                <w:szCs w:val="24"/>
                <w:lang w:val="kk-KZ" w:eastAsia="ru-RU"/>
              </w:rPr>
              <w:lastRenderedPageBreak/>
              <w:t>42-бап. Мемлекеттік органды құру кезеңінде азаматтарды жұмысқа қабылдау</w:t>
            </w:r>
            <w:r>
              <w:rPr>
                <w:rFonts w:ascii="Times New Roman" w:eastAsia="Times New Roman" w:hAnsi="Times New Roman"/>
                <w:b/>
                <w:bCs/>
                <w:sz w:val="24"/>
                <w:szCs w:val="24"/>
                <w:lang w:val="kk-KZ" w:eastAsia="ru-RU"/>
              </w:rPr>
              <w:t>.</w:t>
            </w:r>
          </w:p>
          <w:p w:rsidR="0004376B" w:rsidRPr="00972961" w:rsidRDefault="0004376B" w:rsidP="00FF31E1">
            <w:pPr>
              <w:pStyle w:val="a3"/>
              <w:spacing w:before="0" w:beforeAutospacing="0" w:after="0" w:afterAutospacing="0"/>
              <w:jc w:val="both"/>
              <w:rPr>
                <w:lang w:val="kk-KZ"/>
              </w:rPr>
            </w:pPr>
            <w:r w:rsidRPr="00972961">
              <w:rPr>
                <w:lang w:val="kk-KZ"/>
              </w:rPr>
              <w:lastRenderedPageBreak/>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p w:rsidR="0004376B" w:rsidRPr="00972961" w:rsidRDefault="0004376B" w:rsidP="00FF31E1">
            <w:pPr>
              <w:pStyle w:val="a3"/>
              <w:spacing w:before="0" w:beforeAutospacing="0" w:after="0" w:afterAutospacing="0"/>
              <w:jc w:val="both"/>
              <w:rPr>
                <w:lang w:val="kk-KZ"/>
              </w:rPr>
            </w:pPr>
            <w:r w:rsidRPr="00972961">
              <w:rPr>
                <w:lang w:val="kk-KZ"/>
              </w:rPr>
              <w:t>      Ұзартуға болмайтын осы мерзім ішінде көрсетілген мемлекеттік лауазымдар осы Заңға сәйкес бос болмауға тиіс.</w:t>
            </w:r>
          </w:p>
          <w:p w:rsidR="0004376B" w:rsidRPr="00972961" w:rsidRDefault="0004376B" w:rsidP="00FF31E1">
            <w:pPr>
              <w:keepNext/>
              <w:keepLines/>
              <w:spacing w:after="0" w:line="240" w:lineRule="auto"/>
              <w:ind w:firstLine="317"/>
              <w:jc w:val="both"/>
              <w:rPr>
                <w:rFonts w:ascii="Times New Roman" w:hAnsi="Times New Roman"/>
                <w:b/>
                <w:sz w:val="24"/>
                <w:szCs w:val="24"/>
                <w:lang w:val="kk-KZ"/>
              </w:rPr>
            </w:pPr>
            <w:r>
              <w:rPr>
                <w:rFonts w:ascii="Times New Roman" w:hAnsi="Times New Roman"/>
                <w:b/>
                <w:sz w:val="24"/>
                <w:szCs w:val="24"/>
                <w:lang w:val="kk-KZ"/>
              </w:rPr>
              <w:t xml:space="preserve"> «</w:t>
            </w:r>
            <w:r w:rsidRPr="00972961">
              <w:rPr>
                <w:rFonts w:ascii="Times New Roman" w:hAnsi="Times New Roman"/>
                <w:b/>
                <w:sz w:val="24"/>
                <w:szCs w:val="24"/>
                <w:lang w:val="kk-KZ"/>
              </w:rPr>
              <w:t>А</w:t>
            </w:r>
            <w:r>
              <w:rPr>
                <w:rFonts w:ascii="Times New Roman" w:hAnsi="Times New Roman"/>
                <w:b/>
                <w:sz w:val="24"/>
                <w:szCs w:val="24"/>
                <w:lang w:val="kk-KZ"/>
              </w:rPr>
              <w:t>»</w:t>
            </w:r>
            <w:r w:rsidRPr="00972961">
              <w:rPr>
                <w:rFonts w:ascii="Times New Roman" w:hAnsi="Times New Roman"/>
                <w:b/>
                <w:sz w:val="24"/>
                <w:szCs w:val="24"/>
                <w:lang w:val="kk-KZ"/>
              </w:rPr>
              <w:t xml:space="preserve"> корпусының бос және (немесе) уақытша бос мемлекеттік әкімшілік лауазымдарында көзделген міндеттерді уақытша атқару үшін жұмысқа қабылдау </w:t>
            </w:r>
            <w:r>
              <w:rPr>
                <w:rFonts w:ascii="Times New Roman" w:hAnsi="Times New Roman"/>
                <w:b/>
                <w:sz w:val="24"/>
                <w:szCs w:val="24"/>
                <w:lang w:val="kk-KZ"/>
              </w:rPr>
              <w:t>«</w:t>
            </w:r>
            <w:r w:rsidRPr="00972961">
              <w:rPr>
                <w:rFonts w:ascii="Times New Roman" w:hAnsi="Times New Roman"/>
                <w:b/>
                <w:sz w:val="24"/>
                <w:szCs w:val="24"/>
                <w:lang w:val="kk-KZ"/>
              </w:rPr>
              <w:t>А</w:t>
            </w:r>
            <w:r>
              <w:rPr>
                <w:rFonts w:ascii="Times New Roman" w:hAnsi="Times New Roman"/>
                <w:b/>
                <w:sz w:val="24"/>
                <w:szCs w:val="24"/>
                <w:lang w:val="kk-KZ"/>
              </w:rPr>
              <w:t>»</w:t>
            </w:r>
            <w:r w:rsidRPr="00972961">
              <w:rPr>
                <w:rFonts w:ascii="Times New Roman" w:hAnsi="Times New Roman"/>
                <w:b/>
                <w:sz w:val="24"/>
                <w:szCs w:val="24"/>
                <w:lang w:val="kk-KZ"/>
              </w:rPr>
              <w:t xml:space="preserve"> корпусының мемлекеттік әкімшілік лауазымдарына қойылатын белгіленген арнайы біліктілік талаптарына және осы Заңда белгіленген өзге де талаптарға сәйкес келетін адамдар қатарынан жүзеге асырылады.</w:t>
            </w:r>
          </w:p>
        </w:tc>
        <w:tc>
          <w:tcPr>
            <w:tcW w:w="5104" w:type="dxa"/>
            <w:shd w:val="clear" w:color="auto" w:fill="auto"/>
          </w:tcPr>
          <w:p w:rsidR="0004376B" w:rsidRPr="00BD2976" w:rsidRDefault="0004376B" w:rsidP="008F3B60">
            <w:pPr>
              <w:tabs>
                <w:tab w:val="left" w:pos="708"/>
              </w:tabs>
              <w:spacing w:after="0" w:line="240" w:lineRule="auto"/>
              <w:ind w:firstLine="318"/>
              <w:jc w:val="both"/>
              <w:rPr>
                <w:rFonts w:ascii="Times New Roman" w:hAnsi="Times New Roman"/>
                <w:sz w:val="24"/>
                <w:szCs w:val="24"/>
                <w:highlight w:val="yellow"/>
              </w:rPr>
            </w:pPr>
            <w:r>
              <w:rPr>
                <w:rFonts w:ascii="Times New Roman" w:eastAsia="Times New Roman" w:hAnsi="Times New Roman"/>
                <w:sz w:val="24"/>
                <w:szCs w:val="24"/>
                <w:lang w:val="kk-KZ"/>
              </w:rPr>
              <w:lastRenderedPageBreak/>
              <w:t>«</w:t>
            </w:r>
            <w:r w:rsidRPr="00927954">
              <w:rPr>
                <w:rFonts w:ascii="Times New Roman" w:eastAsia="Times New Roman" w:hAnsi="Times New Roman"/>
                <w:sz w:val="24"/>
                <w:szCs w:val="24"/>
              </w:rPr>
              <w:t>А</w:t>
            </w:r>
            <w:r>
              <w:rPr>
                <w:rFonts w:ascii="Times New Roman" w:eastAsia="Times New Roman" w:hAnsi="Times New Roman"/>
                <w:sz w:val="24"/>
                <w:szCs w:val="24"/>
                <w:lang w:val="kk-KZ"/>
              </w:rPr>
              <w:t>»</w:t>
            </w:r>
            <w:r w:rsidRPr="00927954">
              <w:rPr>
                <w:rFonts w:ascii="Times New Roman" w:eastAsia="Times New Roman" w:hAnsi="Times New Roman"/>
                <w:sz w:val="24"/>
                <w:szCs w:val="24"/>
              </w:rPr>
              <w:t xml:space="preserve"> корпусының кадр резерві</w:t>
            </w:r>
            <w:r w:rsidR="008F3B60">
              <w:rPr>
                <w:rFonts w:ascii="Times New Roman" w:eastAsia="Times New Roman" w:hAnsi="Times New Roman"/>
                <w:sz w:val="24"/>
                <w:szCs w:val="24"/>
                <w:lang w:val="kk-KZ"/>
              </w:rPr>
              <w:t>»</w:t>
            </w:r>
            <w:r w:rsidRPr="00927954">
              <w:rPr>
                <w:rFonts w:ascii="Times New Roman" w:eastAsia="Times New Roman" w:hAnsi="Times New Roman"/>
                <w:sz w:val="24"/>
                <w:szCs w:val="24"/>
              </w:rPr>
              <w:t xml:space="preserve"> ұғымын қоспағанда.</w:t>
            </w:r>
          </w:p>
        </w:tc>
      </w:tr>
      <w:tr w:rsidR="0004376B" w:rsidRPr="00B90165"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29</w:t>
            </w:r>
          </w:p>
        </w:tc>
        <w:tc>
          <w:tcPr>
            <w:tcW w:w="1292" w:type="dxa"/>
            <w:gridSpan w:val="3"/>
          </w:tcPr>
          <w:p w:rsidR="0004376B" w:rsidRPr="00BD2976" w:rsidRDefault="0004376B" w:rsidP="00F27B71">
            <w:pPr>
              <w:spacing w:after="0" w:line="240" w:lineRule="auto"/>
              <w:jc w:val="both"/>
              <w:rPr>
                <w:rFonts w:ascii="Times New Roman" w:hAnsi="Times New Roman"/>
                <w:color w:val="000000"/>
                <w:sz w:val="24"/>
                <w:szCs w:val="24"/>
                <w:lang w:val="kk-KZ"/>
              </w:rPr>
            </w:pPr>
            <w:r w:rsidRPr="004F3F00">
              <w:rPr>
                <w:rFonts w:ascii="Times New Roman" w:hAnsi="Times New Roman"/>
                <w:color w:val="000000"/>
                <w:sz w:val="24"/>
                <w:szCs w:val="24"/>
              </w:rPr>
              <w:t xml:space="preserve"> </w:t>
            </w:r>
            <w:r w:rsidRPr="00927954">
              <w:rPr>
                <w:rFonts w:ascii="Times New Roman" w:hAnsi="Times New Roman"/>
                <w:color w:val="000000"/>
                <w:sz w:val="24"/>
                <w:szCs w:val="24"/>
              </w:rPr>
              <w:t xml:space="preserve"> </w:t>
            </w:r>
            <w:r w:rsidRPr="004F3F00">
              <w:rPr>
                <w:rFonts w:ascii="Times New Roman" w:hAnsi="Times New Roman"/>
                <w:color w:val="000000"/>
                <w:sz w:val="24"/>
                <w:szCs w:val="24"/>
                <w:lang w:val="en-US"/>
              </w:rPr>
              <w:t>44</w:t>
            </w:r>
            <w:r>
              <w:rPr>
                <w:rFonts w:ascii="Times New Roman" w:hAnsi="Times New Roman"/>
                <w:color w:val="000000"/>
                <w:sz w:val="24"/>
                <w:szCs w:val="24"/>
                <w:lang w:val="kk-KZ"/>
              </w:rPr>
              <w:t>- бабы</w:t>
            </w:r>
          </w:p>
        </w:tc>
        <w:tc>
          <w:tcPr>
            <w:tcW w:w="4252" w:type="dxa"/>
            <w:shd w:val="clear" w:color="auto" w:fill="auto"/>
          </w:tcPr>
          <w:p w:rsidR="0004376B" w:rsidRPr="00BD2976" w:rsidRDefault="0004376B" w:rsidP="00BD2976">
            <w:pPr>
              <w:spacing w:after="0" w:line="240" w:lineRule="auto"/>
              <w:outlineLvl w:val="2"/>
              <w:rPr>
                <w:rFonts w:ascii="Times New Roman" w:eastAsia="Times New Roman" w:hAnsi="Times New Roman"/>
                <w:b/>
                <w:bCs/>
                <w:sz w:val="24"/>
                <w:szCs w:val="24"/>
                <w:lang w:val="kk-KZ" w:eastAsia="ru-RU"/>
              </w:rPr>
            </w:pPr>
            <w:r w:rsidRPr="00BD2976">
              <w:rPr>
                <w:rFonts w:ascii="Times New Roman" w:eastAsia="Times New Roman" w:hAnsi="Times New Roman"/>
                <w:b/>
                <w:bCs/>
                <w:sz w:val="24"/>
                <w:szCs w:val="24"/>
                <w:lang w:val="kk-KZ" w:eastAsia="ru-RU"/>
              </w:rPr>
              <w:t>44-бап. Тәртіптік теріс қылықтар және жазалар</w:t>
            </w:r>
          </w:p>
          <w:p w:rsidR="0004376B" w:rsidRPr="00972961" w:rsidRDefault="0004376B" w:rsidP="00BD2976">
            <w:pPr>
              <w:pStyle w:val="a3"/>
              <w:spacing w:before="0" w:beforeAutospacing="0" w:after="0" w:afterAutospacing="0"/>
              <w:rPr>
                <w:lang w:val="kk-KZ"/>
              </w:rPr>
            </w:pPr>
            <w:r w:rsidRPr="00972961">
              <w:rPr>
                <w:lang w:val="kk-KZ"/>
              </w:rPr>
              <w:t>3. Тәртіптік теріс қылық жасағаны үшін мемлекеттік қызметшілерге мынадай жаза түрлері қолданылады:</w:t>
            </w:r>
          </w:p>
          <w:p w:rsidR="0004376B" w:rsidRPr="00972961" w:rsidRDefault="0004376B" w:rsidP="00BD2976">
            <w:pPr>
              <w:pStyle w:val="a3"/>
              <w:spacing w:before="0" w:beforeAutospacing="0" w:after="0" w:afterAutospacing="0"/>
              <w:rPr>
                <w:lang w:val="kk-KZ"/>
              </w:rPr>
            </w:pPr>
            <w:r w:rsidRPr="00972961">
              <w:rPr>
                <w:lang w:val="kk-KZ"/>
              </w:rPr>
              <w:t>      1) ескерту;</w:t>
            </w:r>
          </w:p>
          <w:p w:rsidR="0004376B" w:rsidRPr="00972961" w:rsidRDefault="0004376B" w:rsidP="00BD2976">
            <w:pPr>
              <w:pStyle w:val="a3"/>
              <w:spacing w:before="0" w:beforeAutospacing="0" w:after="0" w:afterAutospacing="0"/>
              <w:rPr>
                <w:lang w:val="kk-KZ"/>
              </w:rPr>
            </w:pPr>
            <w:r w:rsidRPr="00972961">
              <w:rPr>
                <w:lang w:val="kk-KZ"/>
              </w:rPr>
              <w:t>      2) сөгіс;</w:t>
            </w:r>
          </w:p>
          <w:p w:rsidR="0004376B" w:rsidRPr="00972961" w:rsidRDefault="0004376B" w:rsidP="00BD2976">
            <w:pPr>
              <w:pStyle w:val="a3"/>
              <w:spacing w:before="0" w:beforeAutospacing="0" w:after="0" w:afterAutospacing="0"/>
              <w:rPr>
                <w:lang w:val="kk-KZ"/>
              </w:rPr>
            </w:pPr>
            <w:r w:rsidRPr="00972961">
              <w:rPr>
                <w:lang w:val="kk-KZ"/>
              </w:rPr>
              <w:t>      3) қатаң сөгіс;</w:t>
            </w:r>
          </w:p>
          <w:p w:rsidR="0004376B" w:rsidRPr="00972961" w:rsidRDefault="0004376B" w:rsidP="00BD2976">
            <w:pPr>
              <w:pStyle w:val="a3"/>
              <w:spacing w:before="0" w:beforeAutospacing="0" w:after="0" w:afterAutospacing="0"/>
              <w:rPr>
                <w:b/>
                <w:lang w:val="kk-KZ"/>
              </w:rPr>
            </w:pPr>
            <w:r w:rsidRPr="00972961">
              <w:rPr>
                <w:b/>
                <w:lang w:val="kk-KZ"/>
              </w:rPr>
              <w:t xml:space="preserve">      4) қызметке толық сәйкес еместігі туралы ескерту немесе </w:t>
            </w:r>
            <w:r w:rsidRPr="00972961">
              <w:rPr>
                <w:b/>
                <w:lang w:val="kk-KZ"/>
              </w:rPr>
              <w:lastRenderedPageBreak/>
              <w:t>мемлекеттік лауазымын төмендету;</w:t>
            </w:r>
          </w:p>
          <w:p w:rsidR="0004376B" w:rsidRPr="00972961" w:rsidRDefault="0004376B" w:rsidP="00BD2976">
            <w:pPr>
              <w:pStyle w:val="a3"/>
              <w:spacing w:before="0" w:beforeAutospacing="0" w:after="0" w:afterAutospacing="0"/>
              <w:rPr>
                <w:lang w:val="kk-KZ"/>
              </w:rPr>
            </w:pPr>
            <w:r w:rsidRPr="00972961">
              <w:rPr>
                <w:lang w:val="kk-KZ"/>
              </w:rPr>
              <w:t>      5) атқаратын мемлекеттік лауазымынан шығару.</w:t>
            </w:r>
          </w:p>
          <w:p w:rsidR="0004376B" w:rsidRPr="00972961" w:rsidRDefault="0004376B" w:rsidP="008F3B60">
            <w:pPr>
              <w:pStyle w:val="a3"/>
              <w:spacing w:before="0" w:beforeAutospacing="0" w:after="0" w:afterAutospacing="0"/>
              <w:rPr>
                <w:b/>
                <w:bCs/>
                <w:lang w:val="kk-KZ"/>
              </w:rPr>
            </w:pPr>
            <w:r w:rsidRPr="00972961">
              <w:rPr>
                <w:lang w:val="kk-KZ"/>
              </w:rPr>
              <w:t>      Қазақстан Республикасының заңдарында өзге де жаза түрлері белгіленуі мүмкін.</w:t>
            </w:r>
          </w:p>
        </w:tc>
        <w:tc>
          <w:tcPr>
            <w:tcW w:w="4394" w:type="dxa"/>
            <w:shd w:val="clear" w:color="auto" w:fill="auto"/>
          </w:tcPr>
          <w:p w:rsidR="0004376B" w:rsidRPr="00BD2976" w:rsidRDefault="0004376B" w:rsidP="00F27B71">
            <w:pPr>
              <w:spacing w:after="0" w:line="240" w:lineRule="auto"/>
              <w:outlineLvl w:val="2"/>
              <w:rPr>
                <w:rFonts w:ascii="Times New Roman" w:eastAsia="Times New Roman" w:hAnsi="Times New Roman"/>
                <w:b/>
                <w:bCs/>
                <w:sz w:val="24"/>
                <w:szCs w:val="24"/>
                <w:lang w:val="kk-KZ" w:eastAsia="ru-RU"/>
              </w:rPr>
            </w:pPr>
            <w:r w:rsidRPr="00BD2976">
              <w:rPr>
                <w:rFonts w:ascii="Times New Roman" w:eastAsia="Times New Roman" w:hAnsi="Times New Roman"/>
                <w:b/>
                <w:bCs/>
                <w:sz w:val="24"/>
                <w:szCs w:val="24"/>
                <w:lang w:val="kk-KZ" w:eastAsia="ru-RU"/>
              </w:rPr>
              <w:lastRenderedPageBreak/>
              <w:t>44-бап. Тәртіптік теріс қылықтар және жазалар</w:t>
            </w:r>
          </w:p>
          <w:p w:rsidR="0004376B" w:rsidRPr="00972961" w:rsidRDefault="0004376B" w:rsidP="00F27B71">
            <w:pPr>
              <w:pStyle w:val="a3"/>
              <w:spacing w:before="0" w:beforeAutospacing="0" w:after="0" w:afterAutospacing="0"/>
              <w:rPr>
                <w:lang w:val="kk-KZ"/>
              </w:rPr>
            </w:pPr>
            <w:r w:rsidRPr="00972961">
              <w:rPr>
                <w:lang w:val="kk-KZ"/>
              </w:rPr>
              <w:t>3. Тәртіптік теріс қылық жасағаны үшін мемлекеттік қызметшілерге мынадай жаза түрлері қолданылады:</w:t>
            </w:r>
          </w:p>
          <w:p w:rsidR="0004376B" w:rsidRPr="00972961" w:rsidRDefault="0004376B" w:rsidP="00F27B71">
            <w:pPr>
              <w:pStyle w:val="a3"/>
              <w:spacing w:before="0" w:beforeAutospacing="0" w:after="0" w:afterAutospacing="0"/>
              <w:rPr>
                <w:lang w:val="kk-KZ"/>
              </w:rPr>
            </w:pPr>
            <w:r w:rsidRPr="00972961">
              <w:rPr>
                <w:lang w:val="kk-KZ"/>
              </w:rPr>
              <w:t>      1) ескерту;</w:t>
            </w:r>
          </w:p>
          <w:p w:rsidR="0004376B" w:rsidRPr="00972961" w:rsidRDefault="0004376B" w:rsidP="00F27B71">
            <w:pPr>
              <w:pStyle w:val="a3"/>
              <w:spacing w:before="0" w:beforeAutospacing="0" w:after="0" w:afterAutospacing="0"/>
              <w:rPr>
                <w:lang w:val="kk-KZ"/>
              </w:rPr>
            </w:pPr>
            <w:r w:rsidRPr="00972961">
              <w:rPr>
                <w:lang w:val="kk-KZ"/>
              </w:rPr>
              <w:t>      2) сөгіс;</w:t>
            </w:r>
          </w:p>
          <w:p w:rsidR="0004376B" w:rsidRPr="00972961" w:rsidRDefault="0004376B" w:rsidP="00F27B71">
            <w:pPr>
              <w:pStyle w:val="a3"/>
              <w:spacing w:before="0" w:beforeAutospacing="0" w:after="0" w:afterAutospacing="0"/>
              <w:rPr>
                <w:lang w:val="kk-KZ"/>
              </w:rPr>
            </w:pPr>
            <w:r w:rsidRPr="00972961">
              <w:rPr>
                <w:lang w:val="kk-KZ"/>
              </w:rPr>
              <w:t>      3) қатаң сөгіс;</w:t>
            </w:r>
          </w:p>
          <w:p w:rsidR="0004376B" w:rsidRPr="00972961" w:rsidRDefault="0004376B" w:rsidP="00F27B71">
            <w:pPr>
              <w:pStyle w:val="a3"/>
              <w:spacing w:before="0" w:beforeAutospacing="0" w:after="0" w:afterAutospacing="0"/>
              <w:rPr>
                <w:b/>
                <w:lang w:val="kk-KZ"/>
              </w:rPr>
            </w:pPr>
            <w:r w:rsidRPr="00972961">
              <w:rPr>
                <w:b/>
                <w:lang w:val="kk-KZ"/>
              </w:rPr>
              <w:t xml:space="preserve">      4) мемлекеттік лауазымын төмендету немесе қызметке толық </w:t>
            </w:r>
            <w:r w:rsidRPr="00972961">
              <w:rPr>
                <w:b/>
                <w:lang w:val="kk-KZ"/>
              </w:rPr>
              <w:lastRenderedPageBreak/>
              <w:t>сәйкес еместігі туралы ескерту;</w:t>
            </w:r>
          </w:p>
          <w:p w:rsidR="0004376B" w:rsidRPr="00972961" w:rsidRDefault="0004376B" w:rsidP="00F27B71">
            <w:pPr>
              <w:pStyle w:val="a3"/>
              <w:spacing w:before="0" w:beforeAutospacing="0" w:after="0" w:afterAutospacing="0"/>
              <w:rPr>
                <w:lang w:val="kk-KZ"/>
              </w:rPr>
            </w:pPr>
            <w:r w:rsidRPr="00972961">
              <w:rPr>
                <w:lang w:val="kk-KZ"/>
              </w:rPr>
              <w:t>      5) атқаратын мемлекеттік лауазымынан шығару.</w:t>
            </w:r>
          </w:p>
          <w:p w:rsidR="0004376B" w:rsidRPr="00972961" w:rsidRDefault="0004376B" w:rsidP="008F3B60">
            <w:pPr>
              <w:pStyle w:val="a3"/>
              <w:spacing w:before="0" w:beforeAutospacing="0" w:after="0" w:afterAutospacing="0"/>
              <w:rPr>
                <w:b/>
                <w:bCs/>
                <w:lang w:val="kk-KZ"/>
              </w:rPr>
            </w:pPr>
            <w:r w:rsidRPr="00972961">
              <w:rPr>
                <w:lang w:val="kk-KZ"/>
              </w:rPr>
              <w:t>      Қазақстан Республикасының заңдарында өзге де жаза түрлері белгіленуі мүмкін.</w:t>
            </w:r>
          </w:p>
        </w:tc>
        <w:tc>
          <w:tcPr>
            <w:tcW w:w="5104" w:type="dxa"/>
            <w:shd w:val="clear" w:color="auto" w:fill="auto"/>
          </w:tcPr>
          <w:p w:rsidR="0004376B" w:rsidRPr="00972961" w:rsidRDefault="0004376B" w:rsidP="00F27B71">
            <w:pPr>
              <w:spacing w:after="0" w:line="240" w:lineRule="auto"/>
              <w:ind w:firstLine="459"/>
              <w:jc w:val="both"/>
              <w:rPr>
                <w:rFonts w:ascii="Times New Roman" w:hAnsi="Times New Roman"/>
                <w:sz w:val="24"/>
                <w:szCs w:val="24"/>
                <w:highlight w:val="yellow"/>
                <w:lang w:val="kk-KZ"/>
              </w:rPr>
            </w:pPr>
            <w:r>
              <w:rPr>
                <w:rFonts w:ascii="Times New Roman" w:hAnsi="Times New Roman"/>
                <w:sz w:val="24"/>
                <w:szCs w:val="24"/>
                <w:lang w:val="kk-KZ"/>
              </w:rPr>
              <w:lastRenderedPageBreak/>
              <w:t>К</w:t>
            </w:r>
            <w:r w:rsidRPr="00972961">
              <w:rPr>
                <w:rFonts w:ascii="Times New Roman" w:hAnsi="Times New Roman"/>
                <w:sz w:val="24"/>
                <w:szCs w:val="24"/>
                <w:lang w:val="kk-KZ"/>
              </w:rPr>
              <w:t>өрсетілген баптың 4-тармағына сәйкес қызметіне толық туралы еместігі ескерту түріндегі тәртіптік жаза лауазымын мемлекеттік қызметінен төмендету түріндегі тәртіптік жаза болмаған кезде қолдану мүмкін</w:t>
            </w:r>
            <w:r>
              <w:rPr>
                <w:rFonts w:ascii="Times New Roman" w:hAnsi="Times New Roman"/>
                <w:sz w:val="24"/>
                <w:szCs w:val="24"/>
                <w:lang w:val="kk-KZ"/>
              </w:rPr>
              <w:t>.</w:t>
            </w:r>
          </w:p>
          <w:p w:rsidR="0004376B" w:rsidRPr="00F27B71" w:rsidRDefault="0004376B" w:rsidP="00C818CB">
            <w:pPr>
              <w:spacing w:after="0" w:line="240" w:lineRule="auto"/>
              <w:ind w:firstLine="459"/>
              <w:jc w:val="both"/>
              <w:rPr>
                <w:rFonts w:ascii="Times New Roman" w:hAnsi="Times New Roman"/>
                <w:sz w:val="24"/>
                <w:szCs w:val="24"/>
                <w:highlight w:val="yellow"/>
              </w:rPr>
            </w:pPr>
            <w:r w:rsidRPr="00972961">
              <w:rPr>
                <w:rFonts w:ascii="Times New Roman" w:hAnsi="Times New Roman"/>
                <w:sz w:val="24"/>
                <w:szCs w:val="24"/>
                <w:lang w:val="kk-KZ"/>
              </w:rPr>
              <w:t xml:space="preserve">Осылайша, 4) тармақшада көзделген жазаның негізгі түрі мемлекеттік қызметті төмендету болып табылады. </w:t>
            </w:r>
            <w:r w:rsidRPr="00927954">
              <w:rPr>
                <w:rFonts w:ascii="Times New Roman" w:hAnsi="Times New Roman"/>
                <w:sz w:val="24"/>
                <w:szCs w:val="24"/>
              </w:rPr>
              <w:t>Сондықтан бұл жаза тү</w:t>
            </w:r>
            <w:proofErr w:type="gramStart"/>
            <w:r w:rsidRPr="00927954">
              <w:rPr>
                <w:rFonts w:ascii="Times New Roman" w:hAnsi="Times New Roman"/>
                <w:sz w:val="24"/>
                <w:szCs w:val="24"/>
              </w:rPr>
              <w:t>р</w:t>
            </w:r>
            <w:proofErr w:type="gramEnd"/>
            <w:r w:rsidRPr="00927954">
              <w:rPr>
                <w:rFonts w:ascii="Times New Roman" w:hAnsi="Times New Roman"/>
                <w:sz w:val="24"/>
                <w:szCs w:val="24"/>
              </w:rPr>
              <w:t>і бірінші көрсетілуі тиіс.</w:t>
            </w:r>
          </w:p>
        </w:tc>
      </w:tr>
      <w:tr w:rsidR="0004376B" w:rsidRPr="00B90165" w:rsidTr="0004376B">
        <w:tc>
          <w:tcPr>
            <w:tcW w:w="552" w:type="dxa"/>
            <w:shd w:val="clear" w:color="auto" w:fill="auto"/>
          </w:tcPr>
          <w:p w:rsidR="0004376B" w:rsidRPr="00B90165" w:rsidRDefault="0004376B" w:rsidP="004F73D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30</w:t>
            </w:r>
          </w:p>
        </w:tc>
        <w:tc>
          <w:tcPr>
            <w:tcW w:w="1292" w:type="dxa"/>
            <w:gridSpan w:val="3"/>
          </w:tcPr>
          <w:p w:rsidR="0004376B" w:rsidRPr="00F27B71" w:rsidRDefault="0004376B" w:rsidP="00F27B71">
            <w:pPr>
              <w:spacing w:after="0" w:line="240" w:lineRule="auto"/>
              <w:jc w:val="both"/>
              <w:rPr>
                <w:rFonts w:ascii="Times New Roman" w:hAnsi="Times New Roman"/>
                <w:color w:val="000000"/>
                <w:sz w:val="24"/>
                <w:szCs w:val="24"/>
                <w:lang w:val="kk-KZ"/>
              </w:rPr>
            </w:pPr>
            <w:r w:rsidRPr="004F3F00">
              <w:rPr>
                <w:rFonts w:ascii="Times New Roman" w:hAnsi="Times New Roman"/>
                <w:color w:val="000000"/>
                <w:sz w:val="24"/>
                <w:szCs w:val="24"/>
              </w:rPr>
              <w:t>44</w:t>
            </w:r>
            <w:r>
              <w:rPr>
                <w:rFonts w:ascii="Times New Roman" w:hAnsi="Times New Roman"/>
                <w:color w:val="000000"/>
                <w:sz w:val="24"/>
                <w:szCs w:val="24"/>
                <w:lang w:val="kk-KZ"/>
              </w:rPr>
              <w:t xml:space="preserve"> -бабы</w:t>
            </w:r>
          </w:p>
        </w:tc>
        <w:tc>
          <w:tcPr>
            <w:tcW w:w="4252" w:type="dxa"/>
            <w:shd w:val="clear" w:color="auto" w:fill="auto"/>
          </w:tcPr>
          <w:p w:rsidR="0004376B" w:rsidRPr="0060254D" w:rsidRDefault="0004376B" w:rsidP="00F27B71">
            <w:pPr>
              <w:pStyle w:val="a3"/>
              <w:spacing w:before="0" w:beforeAutospacing="0" w:after="0" w:afterAutospacing="0"/>
              <w:ind w:firstLine="318"/>
              <w:jc w:val="both"/>
              <w:rPr>
                <w:bCs/>
                <w:lang w:val="kk-KZ"/>
              </w:rPr>
            </w:pPr>
            <w:r w:rsidRPr="00BD2976">
              <w:rPr>
                <w:b/>
                <w:bCs/>
                <w:lang w:val="kk-KZ" w:eastAsia="ru-RU"/>
              </w:rPr>
              <w:t>44-бап. Тәртіптік теріс қылықтар және жазалар</w:t>
            </w:r>
            <w:r w:rsidRPr="0060254D">
              <w:rPr>
                <w:bCs/>
                <w:lang w:val="kk-KZ"/>
              </w:rPr>
              <w:t xml:space="preserve"> …</w:t>
            </w:r>
          </w:p>
          <w:p w:rsidR="0004376B" w:rsidRPr="00972961" w:rsidRDefault="0004376B" w:rsidP="00F27B71">
            <w:pPr>
              <w:pStyle w:val="a3"/>
              <w:spacing w:before="0" w:beforeAutospacing="0" w:after="0" w:afterAutospacing="0"/>
              <w:jc w:val="both"/>
              <w:rPr>
                <w:lang w:val="kk-KZ"/>
              </w:rPr>
            </w:pPr>
            <w:r w:rsidRPr="00972961">
              <w:rPr>
                <w:lang w:val="kk-KZ"/>
              </w:rPr>
              <w:t xml:space="preserve">5. Мемлекеттік қызметшінің осы Заңның 50-бабы 1-тармағының </w:t>
            </w:r>
            <w:r w:rsidR="00F1286B">
              <w:fldChar w:fldCharType="begin"/>
            </w:r>
            <w:r w:rsidR="00F1286B" w:rsidRPr="00A015E3">
              <w:rPr>
                <w:lang w:val="kk-KZ"/>
              </w:rPr>
              <w:instrText xml:space="preserve"> HYPERLINK "http://adilet.kz/kaz/docs/Z1500000416" \l "z206" </w:instrText>
            </w:r>
            <w:r w:rsidR="00F1286B">
              <w:fldChar w:fldCharType="separate"/>
            </w:r>
            <w:r w:rsidRPr="00972961">
              <w:rPr>
                <w:rStyle w:val="a6"/>
                <w:color w:val="auto"/>
                <w:u w:val="none"/>
                <w:lang w:val="kk-KZ"/>
              </w:rPr>
              <w:t>1)</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"z211" </w:instrText>
            </w:r>
            <w:r w:rsidR="00F1286B">
              <w:fldChar w:fldCharType="separate"/>
            </w:r>
            <w:r w:rsidRPr="00972961">
              <w:rPr>
                <w:rStyle w:val="a6"/>
                <w:color w:val="auto"/>
                <w:u w:val="none"/>
                <w:lang w:val="kk-KZ"/>
              </w:rPr>
              <w:t>6)</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"z212" </w:instrText>
            </w:r>
            <w:r w:rsidR="00F1286B">
              <w:fldChar w:fldCharType="separate"/>
            </w:r>
            <w:r w:rsidRPr="00972961">
              <w:rPr>
                <w:rStyle w:val="a6"/>
                <w:color w:val="auto"/>
                <w:u w:val="none"/>
                <w:lang w:val="kk-KZ"/>
              </w:rPr>
              <w:t>7)</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"z213" </w:instrText>
            </w:r>
            <w:r w:rsidR="00F1286B">
              <w:fldChar w:fldCharType="separate"/>
            </w:r>
            <w:r w:rsidRPr="00972961">
              <w:rPr>
                <w:rStyle w:val="a6"/>
                <w:color w:val="auto"/>
                <w:u w:val="none"/>
                <w:lang w:val="kk-KZ"/>
              </w:rPr>
              <w:t>8)</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"z215" </w:instrText>
            </w:r>
            <w:r w:rsidR="00F1286B">
              <w:fldChar w:fldCharType="separate"/>
            </w:r>
            <w:r w:rsidRPr="00972961">
              <w:rPr>
                <w:rStyle w:val="a6"/>
                <w:color w:val="auto"/>
                <w:u w:val="none"/>
                <w:lang w:val="kk-KZ"/>
              </w:rPr>
              <w:t>10)</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w:instrText>
            </w:r>
            <w:r w:rsidR="00F1286B" w:rsidRPr="00A015E3">
              <w:rPr>
                <w:lang w:val="kk-KZ"/>
              </w:rPr>
              <w:instrText xml:space="preserve">\l "z216" </w:instrText>
            </w:r>
            <w:r w:rsidR="00F1286B">
              <w:fldChar w:fldCharType="separate"/>
            </w:r>
            <w:r w:rsidRPr="00972961">
              <w:rPr>
                <w:rStyle w:val="a6"/>
                <w:color w:val="auto"/>
                <w:u w:val="none"/>
                <w:lang w:val="kk-KZ"/>
              </w:rPr>
              <w:t>11)</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"z217" </w:instrText>
            </w:r>
            <w:r w:rsidR="00F1286B">
              <w:fldChar w:fldCharType="separate"/>
            </w:r>
            <w:r w:rsidRPr="00972961">
              <w:rPr>
                <w:rStyle w:val="a6"/>
                <w:color w:val="auto"/>
                <w:u w:val="none"/>
                <w:lang w:val="kk-KZ"/>
              </w:rPr>
              <w:t>12)</w:t>
            </w:r>
            <w:r w:rsidR="00F1286B">
              <w:rPr>
                <w:rStyle w:val="a6"/>
                <w:color w:val="auto"/>
                <w:u w:val="none"/>
                <w:lang w:val="kk-KZ"/>
              </w:rPr>
              <w:fldChar w:fldCharType="end"/>
            </w:r>
            <w:r w:rsidRPr="00972961">
              <w:rPr>
                <w:lang w:val="kk-KZ"/>
              </w:rPr>
              <w:t xml:space="preserve"> және </w:t>
            </w:r>
            <w:r w:rsidR="00F1286B">
              <w:fldChar w:fldCharType="begin"/>
            </w:r>
            <w:r w:rsidR="00F1286B" w:rsidRPr="00A015E3">
              <w:rPr>
                <w:lang w:val="kk-KZ"/>
              </w:rPr>
              <w:instrText xml:space="preserve"> HYPERLINK "http://adilet.kz/kaz/docs/Z1500000416" \l "z220" </w:instrText>
            </w:r>
            <w:r w:rsidR="00F1286B">
              <w:fldChar w:fldCharType="separate"/>
            </w:r>
            <w:r w:rsidRPr="00972961">
              <w:rPr>
                <w:rStyle w:val="a6"/>
                <w:color w:val="auto"/>
                <w:u w:val="none"/>
                <w:lang w:val="kk-KZ"/>
              </w:rPr>
              <w:t>15)</w:t>
            </w:r>
            <w:r w:rsidR="00F1286B">
              <w:rPr>
                <w:rStyle w:val="a6"/>
                <w:color w:val="auto"/>
                <w:u w:val="none"/>
                <w:lang w:val="kk-KZ"/>
              </w:rPr>
              <w:fldChar w:fldCharType="end"/>
            </w:r>
            <w:r w:rsidRPr="00972961">
              <w:rPr>
                <w:lang w:val="kk-KZ"/>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p w:rsidR="0004376B" w:rsidRPr="00972961" w:rsidRDefault="0004376B" w:rsidP="00F27B71">
            <w:pPr>
              <w:pStyle w:val="a3"/>
              <w:spacing w:before="0" w:beforeAutospacing="0" w:after="0" w:afterAutospacing="0"/>
              <w:jc w:val="both"/>
              <w:rPr>
                <w:lang w:val="kk-KZ"/>
              </w:rPr>
            </w:pPr>
            <w:r w:rsidRPr="00972961">
              <w:rPr>
                <w:lang w:val="kk-KZ"/>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04376B" w:rsidRPr="00972961" w:rsidRDefault="0004376B" w:rsidP="00F27B71">
            <w:pPr>
              <w:pStyle w:val="a3"/>
              <w:spacing w:before="0" w:beforeAutospacing="0" w:after="0" w:afterAutospacing="0"/>
              <w:jc w:val="both"/>
              <w:rPr>
                <w:lang w:val="kk-KZ"/>
              </w:rPr>
            </w:pPr>
            <w:r w:rsidRPr="00972961">
              <w:rPr>
                <w:lang w:val="kk-KZ"/>
              </w:rPr>
              <w:t xml:space="preserve">      6. Мемлекеттік қызметшінің осы Заңның 50-бабы </w:t>
            </w:r>
            <w:r w:rsidR="00F1286B">
              <w:fldChar w:fldCharType="begin"/>
            </w:r>
            <w:r w:rsidR="00F1286B" w:rsidRPr="00A015E3">
              <w:rPr>
                <w:lang w:val="kk-KZ"/>
              </w:rPr>
              <w:instrText xml:space="preserve"> HYPERLINK "http://adilet.kz/kaz/docs/Z1500000416" \l "z109" </w:instrText>
            </w:r>
            <w:r w:rsidR="00F1286B">
              <w:fldChar w:fldCharType="separate"/>
            </w:r>
            <w:r w:rsidRPr="00972961">
              <w:rPr>
                <w:rStyle w:val="a6"/>
                <w:color w:val="auto"/>
                <w:u w:val="none"/>
                <w:lang w:val="kk-KZ"/>
              </w:rPr>
              <w:t>1-тармағының</w:t>
            </w:r>
            <w:r w:rsidR="00F1286B">
              <w:rPr>
                <w:rStyle w:val="a6"/>
                <w:color w:val="auto"/>
                <w:u w:val="none"/>
                <w:lang w:val="kk-KZ"/>
              </w:rPr>
              <w:fldChar w:fldCharType="end"/>
            </w:r>
            <w:r w:rsidRPr="00972961">
              <w:rPr>
                <w:lang w:val="kk-KZ"/>
              </w:rPr>
              <w:t xml:space="preserve"> 2), 3), 4) және 5) тармақшаларында көрсетілген тәртіптік теріс қылықтың қайсыбірін жасауы, егер ол </w:t>
            </w:r>
            <w:r w:rsidRPr="00972961">
              <w:rPr>
                <w:lang w:val="kk-KZ"/>
              </w:rPr>
              <w:lastRenderedPageBreak/>
              <w:t>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p w:rsidR="0004376B" w:rsidRPr="00972961" w:rsidRDefault="0004376B" w:rsidP="00F27B71">
            <w:pPr>
              <w:pStyle w:val="a3"/>
              <w:spacing w:before="0" w:beforeAutospacing="0" w:after="0" w:afterAutospacing="0"/>
              <w:jc w:val="both"/>
              <w:rPr>
                <w:lang w:val="kk-KZ"/>
              </w:rPr>
            </w:pPr>
            <w:r w:rsidRPr="00972961">
              <w:rPr>
                <w:lang w:val="kk-KZ"/>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04376B" w:rsidRPr="00972961" w:rsidRDefault="0004376B" w:rsidP="008F3B60">
            <w:pPr>
              <w:pStyle w:val="a3"/>
              <w:spacing w:before="0" w:beforeAutospacing="0" w:after="0" w:afterAutospacing="0"/>
              <w:jc w:val="both"/>
              <w:rPr>
                <w:b/>
                <w:bCs/>
                <w:lang w:val="kk-KZ"/>
              </w:rPr>
            </w:pPr>
            <w:r w:rsidRPr="00972961">
              <w:rPr>
                <w:lang w:val="kk-KZ"/>
              </w:rPr>
              <w:t xml:space="preserve">      7. Мемлекеттік қызметшінің осы Заңның 50-бабы </w:t>
            </w:r>
            <w:r w:rsidR="00F1286B">
              <w:fldChar w:fldCharType="begin"/>
            </w:r>
            <w:r w:rsidR="00F1286B" w:rsidRPr="00A015E3">
              <w:rPr>
                <w:lang w:val="kk-KZ"/>
              </w:rPr>
              <w:instrText xml:space="preserve"> HYPERLINK "http://adilet.kz/kaz/docs/Z1500000416" \</w:instrText>
            </w:r>
            <w:r w:rsidR="00F1286B" w:rsidRPr="00A015E3">
              <w:rPr>
                <w:lang w:val="kk-KZ"/>
              </w:rPr>
              <w:instrText xml:space="preserve">l "z109" </w:instrText>
            </w:r>
            <w:r w:rsidR="00F1286B">
              <w:fldChar w:fldCharType="separate"/>
            </w:r>
            <w:r w:rsidRPr="00972961">
              <w:rPr>
                <w:rStyle w:val="a6"/>
                <w:color w:val="auto"/>
                <w:u w:val="none"/>
                <w:lang w:val="kk-KZ"/>
              </w:rPr>
              <w:t>1-тармағының</w:t>
            </w:r>
            <w:r w:rsidR="00F1286B">
              <w:rPr>
                <w:rStyle w:val="a6"/>
                <w:color w:val="auto"/>
                <w:u w:val="none"/>
                <w:lang w:val="kk-KZ"/>
              </w:rPr>
              <w:fldChar w:fldCharType="end"/>
            </w:r>
            <w:r w:rsidRPr="00972961">
              <w:rPr>
                <w:lang w:val="kk-KZ"/>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tc>
        <w:tc>
          <w:tcPr>
            <w:tcW w:w="4394" w:type="dxa"/>
            <w:shd w:val="clear" w:color="auto" w:fill="auto"/>
          </w:tcPr>
          <w:p w:rsidR="0004376B" w:rsidRPr="00972961" w:rsidRDefault="0004376B" w:rsidP="00F27B71">
            <w:pPr>
              <w:pStyle w:val="a3"/>
              <w:spacing w:before="0" w:beforeAutospacing="0" w:after="0" w:afterAutospacing="0"/>
              <w:ind w:firstLine="318"/>
              <w:jc w:val="both"/>
              <w:rPr>
                <w:bCs/>
                <w:lang w:val="kk-KZ"/>
              </w:rPr>
            </w:pPr>
            <w:r w:rsidRPr="00BD2976">
              <w:rPr>
                <w:b/>
                <w:bCs/>
                <w:lang w:val="kk-KZ" w:eastAsia="ru-RU"/>
              </w:rPr>
              <w:lastRenderedPageBreak/>
              <w:t>44-бап. Тәртіптік теріс қылықтар және жазалар</w:t>
            </w:r>
            <w:r w:rsidRPr="00972961">
              <w:rPr>
                <w:bCs/>
                <w:lang w:val="kk-KZ"/>
              </w:rPr>
              <w:t xml:space="preserve"> …</w:t>
            </w:r>
          </w:p>
          <w:p w:rsidR="0004376B" w:rsidRPr="00972961" w:rsidRDefault="0004376B" w:rsidP="00F27B71">
            <w:pPr>
              <w:pStyle w:val="a3"/>
              <w:spacing w:before="0" w:beforeAutospacing="0" w:after="0" w:afterAutospacing="0"/>
              <w:jc w:val="both"/>
              <w:rPr>
                <w:lang w:val="kk-KZ"/>
              </w:rPr>
            </w:pPr>
            <w:r w:rsidRPr="00972961">
              <w:rPr>
                <w:lang w:val="kk-KZ"/>
              </w:rPr>
              <w:t xml:space="preserve">5. Мемлекеттік қызметшінің осы Заңның 50-бабы 1-тармағының </w:t>
            </w:r>
            <w:r w:rsidR="00F1286B">
              <w:fldChar w:fldCharType="begin"/>
            </w:r>
            <w:r w:rsidR="00F1286B" w:rsidRPr="00A015E3">
              <w:rPr>
                <w:lang w:val="kk-KZ"/>
              </w:rPr>
              <w:instrText xml:space="preserve"> HYPERLINK "http://adilet.kz/kaz/docs/Z1500000416" \l "z206" </w:instrText>
            </w:r>
            <w:r w:rsidR="00F1286B">
              <w:fldChar w:fldCharType="separate"/>
            </w:r>
            <w:r w:rsidRPr="00972961">
              <w:rPr>
                <w:rStyle w:val="a6"/>
                <w:color w:val="auto"/>
                <w:u w:val="none"/>
                <w:lang w:val="kk-KZ"/>
              </w:rPr>
              <w:t>1)</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"z211" </w:instrText>
            </w:r>
            <w:r w:rsidR="00F1286B">
              <w:fldChar w:fldCharType="separate"/>
            </w:r>
            <w:r w:rsidRPr="00972961">
              <w:rPr>
                <w:rStyle w:val="a6"/>
                <w:color w:val="auto"/>
                <w:u w:val="none"/>
                <w:lang w:val="kk-KZ"/>
              </w:rPr>
              <w:t>6)</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"z212" </w:instrText>
            </w:r>
            <w:r w:rsidR="00F1286B">
              <w:fldChar w:fldCharType="separate"/>
            </w:r>
            <w:r w:rsidRPr="00972961">
              <w:rPr>
                <w:rStyle w:val="a6"/>
                <w:color w:val="auto"/>
                <w:u w:val="none"/>
                <w:lang w:val="kk-KZ"/>
              </w:rPr>
              <w:t>7)</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"z213" </w:instrText>
            </w:r>
            <w:r w:rsidR="00F1286B">
              <w:fldChar w:fldCharType="separate"/>
            </w:r>
            <w:r w:rsidRPr="00972961">
              <w:rPr>
                <w:rStyle w:val="a6"/>
                <w:color w:val="auto"/>
                <w:u w:val="none"/>
                <w:lang w:val="kk-KZ"/>
              </w:rPr>
              <w:t>8)</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w:instrText>
            </w:r>
            <w:r w:rsidR="00F1286B" w:rsidRPr="00A015E3">
              <w:rPr>
                <w:lang w:val="kk-KZ"/>
              </w:rPr>
              <w:instrText xml:space="preserve">l "z215" </w:instrText>
            </w:r>
            <w:r w:rsidR="00F1286B">
              <w:fldChar w:fldCharType="separate"/>
            </w:r>
            <w:r w:rsidRPr="00972961">
              <w:rPr>
                <w:rStyle w:val="a6"/>
                <w:color w:val="auto"/>
                <w:u w:val="none"/>
                <w:lang w:val="kk-KZ"/>
              </w:rPr>
              <w:t>10)</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"z216" </w:instrText>
            </w:r>
            <w:r w:rsidR="00F1286B">
              <w:fldChar w:fldCharType="separate"/>
            </w:r>
            <w:r w:rsidRPr="00972961">
              <w:rPr>
                <w:rStyle w:val="a6"/>
                <w:color w:val="auto"/>
                <w:u w:val="none"/>
                <w:lang w:val="kk-KZ"/>
              </w:rPr>
              <w:t>11)</w:t>
            </w:r>
            <w:r w:rsidR="00F1286B">
              <w:rPr>
                <w:rStyle w:val="a6"/>
                <w:color w:val="auto"/>
                <w:u w:val="none"/>
                <w:lang w:val="kk-KZ"/>
              </w:rPr>
              <w:fldChar w:fldCharType="end"/>
            </w:r>
            <w:r w:rsidRPr="00972961">
              <w:rPr>
                <w:lang w:val="kk-KZ"/>
              </w:rPr>
              <w:t xml:space="preserve">, </w:t>
            </w:r>
            <w:r w:rsidR="00F1286B">
              <w:fldChar w:fldCharType="begin"/>
            </w:r>
            <w:r w:rsidR="00F1286B" w:rsidRPr="00A015E3">
              <w:rPr>
                <w:lang w:val="kk-KZ"/>
              </w:rPr>
              <w:instrText xml:space="preserve"> HYPERLINK "http://adilet.kz/kaz/docs/Z1500000416" \l "z217" </w:instrText>
            </w:r>
            <w:r w:rsidR="00F1286B">
              <w:fldChar w:fldCharType="separate"/>
            </w:r>
            <w:r w:rsidRPr="00972961">
              <w:rPr>
                <w:rStyle w:val="a6"/>
                <w:color w:val="auto"/>
                <w:u w:val="none"/>
                <w:lang w:val="kk-KZ"/>
              </w:rPr>
              <w:t>12)</w:t>
            </w:r>
            <w:r w:rsidR="00F1286B">
              <w:rPr>
                <w:rStyle w:val="a6"/>
                <w:color w:val="auto"/>
                <w:u w:val="none"/>
                <w:lang w:val="kk-KZ"/>
              </w:rPr>
              <w:fldChar w:fldCharType="end"/>
            </w:r>
            <w:r w:rsidRPr="00972961">
              <w:rPr>
                <w:lang w:val="kk-KZ"/>
              </w:rPr>
              <w:t xml:space="preserve"> және </w:t>
            </w:r>
            <w:r w:rsidR="00F1286B">
              <w:fldChar w:fldCharType="begin"/>
            </w:r>
            <w:r w:rsidR="00F1286B" w:rsidRPr="00A015E3">
              <w:rPr>
                <w:lang w:val="kk-KZ"/>
              </w:rPr>
              <w:instrText xml:space="preserve"> HYPERLINK "http://adilet.kz/kaz/docs/Z1500000416" \l "z220" </w:instrText>
            </w:r>
            <w:r w:rsidR="00F1286B">
              <w:fldChar w:fldCharType="separate"/>
            </w:r>
            <w:r w:rsidRPr="00972961">
              <w:rPr>
                <w:rStyle w:val="a6"/>
                <w:color w:val="auto"/>
                <w:u w:val="none"/>
                <w:lang w:val="kk-KZ"/>
              </w:rPr>
              <w:t>15)</w:t>
            </w:r>
            <w:r w:rsidR="00F1286B">
              <w:rPr>
                <w:rStyle w:val="a6"/>
                <w:color w:val="auto"/>
                <w:u w:val="none"/>
                <w:lang w:val="kk-KZ"/>
              </w:rPr>
              <w:fldChar w:fldCharType="end"/>
            </w:r>
            <w:r w:rsidRPr="00972961">
              <w:rPr>
                <w:lang w:val="kk-KZ"/>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w:t>
            </w:r>
            <w:r w:rsidRPr="00972961">
              <w:rPr>
                <w:b/>
                <w:lang w:val="kk-KZ"/>
              </w:rPr>
              <w:t>тәртіптік жазаны заңда белгіленген тәртіппен қолдануға</w:t>
            </w:r>
            <w:r w:rsidRPr="00972961">
              <w:rPr>
                <w:lang w:val="kk-KZ"/>
              </w:rPr>
              <w:t xml:space="preserve"> мемлекеттік лауазымын төмендетуге, ал төмен тұрған бос мемлекеттік лауазым болмаған жағдайда – қызметке толық сәйкес еместігі туралы ескерту әкеп соғады.</w:t>
            </w:r>
          </w:p>
          <w:p w:rsidR="0004376B" w:rsidRDefault="0004376B" w:rsidP="00F27B71">
            <w:pPr>
              <w:pStyle w:val="a3"/>
              <w:spacing w:before="0" w:beforeAutospacing="0" w:after="0" w:afterAutospacing="0"/>
              <w:jc w:val="both"/>
              <w:rPr>
                <w:lang w:val="kk-KZ"/>
              </w:rPr>
            </w:pPr>
            <w:r w:rsidRPr="00972961">
              <w:rPr>
                <w:lang w:val="kk-KZ"/>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04376B" w:rsidRDefault="0004376B" w:rsidP="00F27B71">
            <w:pPr>
              <w:pStyle w:val="a3"/>
              <w:spacing w:before="0" w:beforeAutospacing="0" w:after="0" w:afterAutospacing="0"/>
              <w:jc w:val="both"/>
              <w:rPr>
                <w:lang w:val="kk-KZ"/>
              </w:rPr>
            </w:pPr>
          </w:p>
          <w:p w:rsidR="0004376B" w:rsidRPr="00F27B71" w:rsidRDefault="0004376B" w:rsidP="00F27B71">
            <w:pPr>
              <w:pStyle w:val="a3"/>
              <w:spacing w:before="0" w:beforeAutospacing="0" w:after="0" w:afterAutospacing="0"/>
              <w:jc w:val="both"/>
              <w:rPr>
                <w:lang w:val="kk-KZ"/>
              </w:rPr>
            </w:pPr>
          </w:p>
          <w:p w:rsidR="0004376B" w:rsidRDefault="0004376B" w:rsidP="00405327">
            <w:pPr>
              <w:pStyle w:val="a3"/>
              <w:numPr>
                <w:ilvl w:val="0"/>
                <w:numId w:val="27"/>
              </w:numPr>
              <w:spacing w:before="0" w:beforeAutospacing="0" w:after="0" w:afterAutospacing="0"/>
              <w:jc w:val="both"/>
              <w:rPr>
                <w:b/>
              </w:rPr>
            </w:pPr>
            <w:r>
              <w:rPr>
                <w:b/>
              </w:rPr>
              <w:t>алып тасталсын</w:t>
            </w: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Default="0004376B" w:rsidP="00F27B71">
            <w:pPr>
              <w:pStyle w:val="a3"/>
              <w:spacing w:before="0" w:beforeAutospacing="0" w:after="0" w:afterAutospacing="0"/>
              <w:jc w:val="both"/>
              <w:rPr>
                <w:b/>
              </w:rPr>
            </w:pPr>
          </w:p>
          <w:p w:rsidR="0004376B" w:rsidRPr="00FA19F1" w:rsidRDefault="0004376B" w:rsidP="00F27B71">
            <w:pPr>
              <w:pStyle w:val="a3"/>
              <w:spacing w:before="0" w:beforeAutospacing="0" w:after="0" w:afterAutospacing="0"/>
              <w:jc w:val="both"/>
              <w:rPr>
                <w:b/>
              </w:rPr>
            </w:pPr>
          </w:p>
          <w:p w:rsidR="0004376B" w:rsidRPr="00F27B71" w:rsidRDefault="0004376B" w:rsidP="00F27B71">
            <w:pPr>
              <w:pStyle w:val="a3"/>
              <w:spacing w:before="0" w:beforeAutospacing="0" w:after="0" w:afterAutospacing="0"/>
              <w:jc w:val="both"/>
            </w:pPr>
            <w:r w:rsidRPr="00F27B71">
              <w:t xml:space="preserve">      7. Мемлекеттік қызметшінің осы Заңның 50-бабы </w:t>
            </w:r>
            <w:hyperlink r:id="rId9" w:anchor="z109" w:history="1">
              <w:r w:rsidRPr="00F27B71">
                <w:rPr>
                  <w:rStyle w:val="a6"/>
                  <w:color w:val="auto"/>
                  <w:u w:val="none"/>
                </w:rPr>
                <w:t>1-тармағының</w:t>
              </w:r>
            </w:hyperlink>
            <w:r w:rsidRPr="00F27B71">
              <w:t xml:space="preserve"> </w:t>
            </w:r>
            <w:r w:rsidRPr="00FA19F1">
              <w:rPr>
                <w:b/>
              </w:rPr>
              <w:t>2), 3), 4),  5),</w:t>
            </w:r>
            <w:r w:rsidRPr="00FA19F1">
              <w:t xml:space="preserve"> </w:t>
            </w:r>
            <w:r w:rsidRPr="00F27B71">
              <w:t>9), 13), 14), 16), 17), 18) және 19) тармақшаларында және 2-тармағында көрсетілген тәртіптік теріс қылықтың қайсыбі</w:t>
            </w:r>
            <w:proofErr w:type="gramStart"/>
            <w:r w:rsidRPr="00F27B71">
              <w:t>р</w:t>
            </w:r>
            <w:proofErr w:type="gramEnd"/>
            <w:r w:rsidRPr="00F27B71">
              <w:t>ін жасауы, егер ол қылмыстық жазаланатын іс-әрекет не әкімшілік құқық бұзушылық белгілерін қамтымаса, атқаратын мемлекеттік лауазымынан шығ</w:t>
            </w:r>
            <w:proofErr w:type="gramStart"/>
            <w:r w:rsidRPr="00F27B71">
              <w:t>ару</w:t>
            </w:r>
            <w:proofErr w:type="gramEnd"/>
            <w:r w:rsidRPr="00F27B71">
              <w:t>ға әкеп соғады.</w:t>
            </w:r>
          </w:p>
          <w:p w:rsidR="0004376B" w:rsidRPr="00FA19F1" w:rsidRDefault="0004376B" w:rsidP="0060254D">
            <w:pPr>
              <w:pStyle w:val="a3"/>
              <w:spacing w:before="0" w:beforeAutospacing="0" w:after="0" w:afterAutospacing="0"/>
              <w:ind w:firstLine="318"/>
              <w:jc w:val="both"/>
              <w:rPr>
                <w:b/>
                <w:bCs/>
              </w:rPr>
            </w:pPr>
          </w:p>
        </w:tc>
        <w:tc>
          <w:tcPr>
            <w:tcW w:w="5104" w:type="dxa"/>
            <w:shd w:val="clear" w:color="auto" w:fill="auto"/>
          </w:tcPr>
          <w:p w:rsidR="0004376B" w:rsidRPr="0060254D" w:rsidRDefault="0004376B" w:rsidP="00F27B71">
            <w:pPr>
              <w:pStyle w:val="a3"/>
              <w:spacing w:before="0" w:beforeAutospacing="0" w:after="0" w:afterAutospacing="0"/>
              <w:ind w:firstLine="318"/>
              <w:jc w:val="both"/>
              <w:rPr>
                <w:highlight w:val="yellow"/>
              </w:rPr>
            </w:pPr>
            <w:r w:rsidRPr="00927954">
              <w:lastRenderedPageBreak/>
              <w:t>Осы баптың 3-тармағында белгіленген тәртіптік жаза түрлеріне сәйкес келтіру.</w:t>
            </w:r>
          </w:p>
        </w:tc>
      </w:tr>
      <w:tr w:rsidR="0004376B" w:rsidRPr="00A015E3" w:rsidTr="0004376B">
        <w:tc>
          <w:tcPr>
            <w:tcW w:w="552" w:type="dxa"/>
            <w:shd w:val="clear" w:color="auto" w:fill="auto"/>
          </w:tcPr>
          <w:p w:rsidR="0004376B" w:rsidRPr="00B90165" w:rsidRDefault="0004376B" w:rsidP="00C15CDF">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31</w:t>
            </w:r>
          </w:p>
        </w:tc>
        <w:tc>
          <w:tcPr>
            <w:tcW w:w="1292" w:type="dxa"/>
            <w:gridSpan w:val="3"/>
          </w:tcPr>
          <w:p w:rsidR="0004376B" w:rsidRPr="00B90165" w:rsidRDefault="0004376B" w:rsidP="00CF2ACC">
            <w:pPr>
              <w:pStyle w:val="Default"/>
              <w:ind w:right="-109"/>
              <w:jc w:val="both"/>
              <w:rPr>
                <w:bCs/>
                <w:lang w:val="kk-KZ"/>
              </w:rPr>
            </w:pPr>
            <w:r w:rsidRPr="00B90165">
              <w:rPr>
                <w:bCs/>
                <w:lang w:val="kk-KZ"/>
              </w:rPr>
              <w:t xml:space="preserve">50-баптың </w:t>
            </w:r>
          </w:p>
          <w:p w:rsidR="0004376B" w:rsidRPr="00B90165" w:rsidRDefault="0004376B" w:rsidP="00CF2ACC">
            <w:pPr>
              <w:pStyle w:val="Default"/>
              <w:ind w:right="-109"/>
              <w:jc w:val="both"/>
              <w:rPr>
                <w:bCs/>
                <w:lang w:val="kk-KZ"/>
              </w:rPr>
            </w:pPr>
            <w:r w:rsidRPr="00B90165">
              <w:rPr>
                <w:bCs/>
                <w:lang w:val="kk-KZ"/>
              </w:rPr>
              <w:t>1-тармағының</w:t>
            </w:r>
          </w:p>
          <w:p w:rsidR="0004376B" w:rsidRPr="00B90165" w:rsidRDefault="0004376B" w:rsidP="00CF2ACC">
            <w:pPr>
              <w:pStyle w:val="Default"/>
              <w:ind w:right="-109"/>
              <w:jc w:val="both"/>
              <w:rPr>
                <w:bCs/>
                <w:lang w:val="kk-KZ"/>
              </w:rPr>
            </w:pPr>
            <w:r w:rsidRPr="00B90165">
              <w:rPr>
                <w:bCs/>
                <w:lang w:val="kk-KZ"/>
              </w:rPr>
              <w:t>17) тармақшасы</w:t>
            </w:r>
          </w:p>
        </w:tc>
        <w:tc>
          <w:tcPr>
            <w:tcW w:w="4252" w:type="dxa"/>
            <w:shd w:val="clear" w:color="auto" w:fill="auto"/>
          </w:tcPr>
          <w:p w:rsidR="0004376B" w:rsidRPr="00B90165" w:rsidRDefault="0004376B" w:rsidP="00A10FF4">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50-бап. Мемлекеттік қызметке кір келтiретін тәртіптік теріс қылықтар</w:t>
            </w:r>
          </w:p>
          <w:p w:rsidR="0004376B" w:rsidRPr="00B90165" w:rsidRDefault="0004376B" w:rsidP="00A10FF4">
            <w:pPr>
              <w:numPr>
                <w:ilvl w:val="0"/>
                <w:numId w:val="12"/>
              </w:numPr>
              <w:spacing w:after="0" w:line="240" w:lineRule="auto"/>
              <w:ind w:left="0"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Осы Заңда мемлекеттік қызметшілердің мынадай іс-әрекеттері мемлекеттік қызметке кір келтiретін тәртіптік теріс қылықтар болып танылады:</w:t>
            </w:r>
          </w:p>
          <w:p w:rsidR="0004376B" w:rsidRPr="00B90165" w:rsidRDefault="0004376B" w:rsidP="00A10FF4">
            <w:pPr>
              <w:spacing w:after="0" w:line="240" w:lineRule="auto"/>
              <w:ind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w:t>
            </w:r>
          </w:p>
          <w:p w:rsidR="0004376B" w:rsidRPr="00B90165" w:rsidRDefault="0004376B" w:rsidP="00A10FF4">
            <w:pPr>
              <w:pStyle w:val="a3"/>
              <w:spacing w:before="0" w:beforeAutospacing="0" w:after="0" w:afterAutospacing="0"/>
              <w:ind w:firstLine="460"/>
              <w:jc w:val="both"/>
              <w:rPr>
                <w:lang w:val="kk-KZ"/>
              </w:rPr>
            </w:pPr>
            <w:r w:rsidRPr="00B90165">
              <w:rPr>
                <w:lang w:val="kk-KZ"/>
              </w:rPr>
              <w:t xml:space="preserve">17) өздерінің мемлекеттік немесе </w:t>
            </w:r>
            <w:r w:rsidRPr="00B90165">
              <w:rPr>
                <w:lang w:val="kk-KZ"/>
              </w:rPr>
              <w:lastRenderedPageBreak/>
              <w:t>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p w:rsidR="0004376B" w:rsidRPr="00B90165" w:rsidRDefault="0004376B" w:rsidP="00A10FF4">
            <w:pPr>
              <w:pStyle w:val="a3"/>
              <w:spacing w:before="0" w:beforeAutospacing="0" w:after="0" w:afterAutospacing="0"/>
              <w:ind w:firstLine="460"/>
              <w:jc w:val="both"/>
              <w:rPr>
                <w:lang w:val="kk-KZ"/>
              </w:rPr>
            </w:pPr>
            <w:r w:rsidRPr="00B90165">
              <w:rPr>
                <w:lang w:val="kk-KZ"/>
              </w:rPr>
              <w:t>Мемлекеттік қызметші білмей келiп түскен, сондай-ақ ол тиiстi функцияларын осы тармақшаның бiрiншi абзацын бұза отырып атқаруына байланысты алған сыйлықтар жетi күн мерзiмде арнаулы мемлекеттiк қорға өтеусіз тапсыруға жатады, ал мемлекеттік қызметшіге нақ сондай мән-жайларда көрсетiлген қызметтер үшiн ол республикалық бюджетке ақша аудару жолымен ақы төлеуге тиiс.</w:t>
            </w:r>
          </w:p>
          <w:p w:rsidR="0004376B" w:rsidRPr="00B90165" w:rsidRDefault="0004376B" w:rsidP="00A10FF4">
            <w:pPr>
              <w:pStyle w:val="a3"/>
              <w:spacing w:before="0" w:beforeAutospacing="0" w:after="0" w:afterAutospacing="0"/>
              <w:ind w:firstLine="460"/>
              <w:jc w:val="both"/>
              <w:rPr>
                <w:lang w:val="kk-KZ"/>
              </w:rPr>
            </w:pPr>
            <w:r w:rsidRPr="00B90165">
              <w:rPr>
                <w:lang w:val="kk-KZ"/>
              </w:rPr>
              <w:t>Өзiне сыйлықтар келiп түскен мемлекеттік қызметші жоғары тұрған лауазымды адамның келiсiмiмен оларды аталған қордан тиiстi жерде қолданылып жүрген нарықтық бөлшек сауда бағасы бойынша сатып алуға құқылы. Сыйлықтарды сатудан түскен ақшаны арнаулы мемлекеттiк қор республикалық бюджетке аударады;</w:t>
            </w:r>
          </w:p>
          <w:p w:rsidR="0004376B" w:rsidRPr="00B90165" w:rsidRDefault="0004376B" w:rsidP="00A10FF4">
            <w:pPr>
              <w:spacing w:after="0" w:line="240" w:lineRule="auto"/>
              <w:ind w:firstLine="460"/>
              <w:jc w:val="both"/>
              <w:outlineLvl w:val="2"/>
              <w:rPr>
                <w:rFonts w:ascii="Times New Roman" w:eastAsia="Times New Roman" w:hAnsi="Times New Roman"/>
                <w:b/>
                <w:bCs/>
                <w:sz w:val="24"/>
                <w:szCs w:val="24"/>
                <w:lang w:val="kk-KZ" w:eastAsia="ru-RU"/>
              </w:rPr>
            </w:pPr>
          </w:p>
        </w:tc>
        <w:tc>
          <w:tcPr>
            <w:tcW w:w="4394" w:type="dxa"/>
            <w:shd w:val="clear" w:color="auto" w:fill="auto"/>
          </w:tcPr>
          <w:p w:rsidR="0004376B" w:rsidRPr="00B90165" w:rsidRDefault="0004376B" w:rsidP="0060254D">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lastRenderedPageBreak/>
              <w:t>50-бап. Мемлекеттік қызметке кір келтiретін тәртіптік теріс қылықтар</w:t>
            </w:r>
          </w:p>
          <w:p w:rsidR="0004376B" w:rsidRPr="00B90165" w:rsidRDefault="0004376B" w:rsidP="0060254D">
            <w:pPr>
              <w:numPr>
                <w:ilvl w:val="0"/>
                <w:numId w:val="12"/>
              </w:numPr>
              <w:spacing w:after="0" w:line="240" w:lineRule="auto"/>
              <w:ind w:left="0" w:firstLine="460"/>
              <w:jc w:val="both"/>
              <w:rPr>
                <w:rFonts w:ascii="Times New Roman" w:eastAsia="Times New Roman" w:hAnsi="Times New Roman"/>
                <w:sz w:val="24"/>
                <w:szCs w:val="24"/>
                <w:lang w:val="kk-KZ" w:eastAsia="ru-RU"/>
              </w:rPr>
            </w:pPr>
            <w:r w:rsidRPr="00B90165">
              <w:rPr>
                <w:rFonts w:ascii="Times New Roman" w:eastAsia="Times New Roman" w:hAnsi="Times New Roman"/>
                <w:sz w:val="24"/>
                <w:szCs w:val="24"/>
                <w:lang w:val="kk-KZ" w:eastAsia="ru-RU"/>
              </w:rPr>
              <w:t>Осы Заңда мемлекеттік қызметшілердің мынадай іс-әрекеттері мемлекеттік қызметке кір келтiретін тәртіптік теріс қылықтар болып танылады:</w:t>
            </w:r>
          </w:p>
          <w:p w:rsidR="0004376B" w:rsidRPr="0060254D" w:rsidRDefault="0004376B" w:rsidP="00F27B71">
            <w:pPr>
              <w:keepNext/>
              <w:keepLines/>
              <w:spacing w:after="0" w:line="240" w:lineRule="auto"/>
              <w:ind w:firstLine="460"/>
              <w:jc w:val="both"/>
              <w:rPr>
                <w:rFonts w:ascii="Times New Roman" w:hAnsi="Times New Roman"/>
                <w:bCs/>
                <w:sz w:val="24"/>
                <w:szCs w:val="24"/>
                <w:lang w:val="kk-KZ"/>
              </w:rPr>
            </w:pPr>
            <w:r w:rsidRPr="0060254D">
              <w:rPr>
                <w:rFonts w:ascii="Times New Roman" w:hAnsi="Times New Roman"/>
                <w:bCs/>
                <w:sz w:val="24"/>
                <w:szCs w:val="24"/>
                <w:lang w:val="kk-KZ"/>
              </w:rPr>
              <w:t>…</w:t>
            </w:r>
          </w:p>
          <w:p w:rsidR="0004376B" w:rsidRPr="00B90165" w:rsidRDefault="0004376B" w:rsidP="0060254D">
            <w:pPr>
              <w:pStyle w:val="a3"/>
              <w:spacing w:before="0" w:beforeAutospacing="0" w:after="0" w:afterAutospacing="0"/>
              <w:ind w:firstLine="460"/>
              <w:jc w:val="both"/>
              <w:rPr>
                <w:lang w:val="kk-KZ"/>
              </w:rPr>
            </w:pPr>
            <w:r w:rsidRPr="00B90165">
              <w:rPr>
                <w:lang w:val="kk-KZ"/>
              </w:rPr>
              <w:t xml:space="preserve">17) өздерінің мемлекеттік немесе </w:t>
            </w:r>
            <w:r w:rsidRPr="00B90165">
              <w:rPr>
                <w:lang w:val="kk-KZ"/>
              </w:rPr>
              <w:lastRenderedPageBreak/>
              <w:t>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p w:rsidR="0004376B" w:rsidRPr="00B90165" w:rsidRDefault="0004376B" w:rsidP="0060254D">
            <w:pPr>
              <w:pStyle w:val="a3"/>
              <w:spacing w:before="0" w:beforeAutospacing="0" w:after="0" w:afterAutospacing="0"/>
              <w:ind w:firstLine="460"/>
              <w:jc w:val="both"/>
              <w:rPr>
                <w:lang w:val="kk-KZ"/>
              </w:rPr>
            </w:pPr>
            <w:r w:rsidRPr="00B90165">
              <w:rPr>
                <w:lang w:val="kk-KZ"/>
              </w:rPr>
              <w:t>Мемлекеттік қызметші білмей келiп түскен, сондай-ақ ол тиiстi функцияларын осы тармақшаның бiрiншi абзацын бұза отырып атқаруына байланысты алған сыйлықтар жетi күн мерзiмде арнаулы мемлекеттiк қорға өтеусіз тапсыруға жатады, ал мемлекеттік қызметшіге нақ сондай мән-жайларда көрсетiлген қызметтер үшiн ол республикалық бюджетке ақша аудару жолымен ақы төлеуге тиiс.</w:t>
            </w:r>
          </w:p>
          <w:p w:rsidR="008F3B60" w:rsidRDefault="0004376B" w:rsidP="008F3B60">
            <w:pPr>
              <w:keepNext/>
              <w:keepLines/>
              <w:spacing w:after="0" w:line="240" w:lineRule="auto"/>
              <w:ind w:firstLine="460"/>
              <w:jc w:val="both"/>
              <w:rPr>
                <w:rFonts w:ascii="Times New Roman" w:hAnsi="Times New Roman"/>
                <w:bCs/>
                <w:sz w:val="24"/>
                <w:szCs w:val="24"/>
                <w:lang w:val="kk-KZ"/>
              </w:rPr>
            </w:pPr>
            <w:r w:rsidRPr="002467E3">
              <w:rPr>
                <w:rFonts w:ascii="Times New Roman" w:hAnsi="Times New Roman"/>
                <w:bCs/>
                <w:sz w:val="24"/>
                <w:szCs w:val="24"/>
                <w:lang w:val="kk-KZ"/>
              </w:rPr>
              <w:t xml:space="preserve">Сыйлықтар келіп түскен мемлекеттік қызметші жоғары тұрған лауазымды адамның келісімімен </w:t>
            </w:r>
            <w:r>
              <w:rPr>
                <w:rFonts w:ascii="Times New Roman" w:hAnsi="Times New Roman"/>
                <w:bCs/>
                <w:sz w:val="24"/>
                <w:szCs w:val="24"/>
                <w:lang w:val="kk-KZ"/>
              </w:rPr>
              <w:t>«</w:t>
            </w:r>
            <w:r w:rsidRPr="002467E3">
              <w:rPr>
                <w:rFonts w:ascii="Times New Roman" w:hAnsi="Times New Roman"/>
                <w:bCs/>
                <w:sz w:val="24"/>
                <w:szCs w:val="24"/>
                <w:lang w:val="kk-KZ"/>
              </w:rPr>
              <w:t>Қазақстан Республикасындағы бағалау қызметі туралы</w:t>
            </w:r>
            <w:r>
              <w:rPr>
                <w:rFonts w:ascii="Times New Roman" w:hAnsi="Times New Roman"/>
                <w:bCs/>
                <w:sz w:val="24"/>
                <w:szCs w:val="24"/>
                <w:lang w:val="kk-KZ"/>
              </w:rPr>
              <w:t>»</w:t>
            </w:r>
            <w:r w:rsidRPr="002467E3">
              <w:rPr>
                <w:rFonts w:ascii="Times New Roman" w:hAnsi="Times New Roman"/>
                <w:bCs/>
                <w:sz w:val="24"/>
                <w:szCs w:val="24"/>
                <w:lang w:val="kk-KZ"/>
              </w:rPr>
              <w:t xml:space="preserve"> Қазақстан Республикасының Заңына сәйкес айқындалған құн бойынша мемлекеттік мүлікті басқару жөніндегі уәкілетті органмен жасалатын сатып алу-сату шарты негізінде аталған қордан оларды сатып алуға құқылы. </w:t>
            </w:r>
            <w:r w:rsidRPr="00B62054">
              <w:rPr>
                <w:rFonts w:ascii="Times New Roman" w:hAnsi="Times New Roman"/>
                <w:bCs/>
                <w:sz w:val="24"/>
                <w:szCs w:val="24"/>
                <w:lang w:val="kk-KZ"/>
              </w:rPr>
              <w:t>Сыйлықтарды сатудан түскен ақшаны мемлекеттік мүлікті басқару жөніндегі уәкілетті орган республикалық бюджетке аударады;</w:t>
            </w:r>
          </w:p>
          <w:p w:rsidR="0004376B" w:rsidRPr="004F3F00" w:rsidRDefault="0004376B" w:rsidP="008F3B60">
            <w:pPr>
              <w:keepNext/>
              <w:keepLines/>
              <w:spacing w:after="0" w:line="240" w:lineRule="auto"/>
              <w:ind w:firstLine="460"/>
              <w:jc w:val="both"/>
              <w:rPr>
                <w:rFonts w:ascii="Times New Roman" w:eastAsia="Times New Roman" w:hAnsi="Times New Roman"/>
                <w:sz w:val="24"/>
                <w:szCs w:val="24"/>
                <w:lang w:val="kk-KZ"/>
              </w:rPr>
            </w:pPr>
            <w:r w:rsidRPr="004F3F00">
              <w:rPr>
                <w:rFonts w:ascii="Times New Roman" w:hAnsi="Times New Roman"/>
                <w:bCs/>
                <w:sz w:val="24"/>
                <w:szCs w:val="24"/>
              </w:rPr>
              <w:t>…</w:t>
            </w:r>
          </w:p>
        </w:tc>
        <w:tc>
          <w:tcPr>
            <w:tcW w:w="5104" w:type="dxa"/>
            <w:shd w:val="clear" w:color="auto" w:fill="auto"/>
          </w:tcPr>
          <w:p w:rsidR="0004376B" w:rsidRPr="00B90165" w:rsidRDefault="0004376B" w:rsidP="00921BE1">
            <w:pPr>
              <w:keepNext/>
              <w:keepLines/>
              <w:spacing w:after="0" w:line="240" w:lineRule="auto"/>
              <w:ind w:firstLine="459"/>
              <w:jc w:val="both"/>
              <w:rPr>
                <w:rFonts w:ascii="Times New Roman" w:eastAsia="Times New Roman" w:hAnsi="Times New Roman"/>
                <w:sz w:val="24"/>
                <w:szCs w:val="24"/>
                <w:lang w:val="kk-KZ"/>
              </w:rPr>
            </w:pPr>
            <w:r w:rsidRPr="00B90165">
              <w:rPr>
                <w:rFonts w:ascii="Times New Roman" w:hAnsi="Times New Roman"/>
                <w:sz w:val="24"/>
                <w:szCs w:val="24"/>
                <w:lang w:val="kk-KZ"/>
              </w:rPr>
              <w:lastRenderedPageBreak/>
              <w:t>Арнаулы мемлекеттік қордан сыйлықтарды сатып алу жағдайлары мен тәртібі «Мемлекеттік мүлік туралы» Заңында анықталады және мемлекеттік қызметшілерге ғана емес және «Сыбайлас жемқорлыққа қарсы іс-қимыл туралы» Қазақстан Республикасының Заңына</w:t>
            </w:r>
            <w:r w:rsidRPr="00B90165">
              <w:rPr>
                <w:rFonts w:ascii="Times New Roman" w:hAnsi="Times New Roman"/>
                <w:bCs/>
                <w:sz w:val="24"/>
                <w:szCs w:val="24"/>
                <w:lang w:val="kk-KZ"/>
              </w:rPr>
              <w:t xml:space="preserve"> сәйкес сыйлықтар қабылдау бойынша өзіне сыбайлас жемқорлыққа қарсы шектеулер қабылдайтын өзге де адамдарға да қолданалады.</w:t>
            </w:r>
          </w:p>
        </w:tc>
      </w:tr>
      <w:tr w:rsidR="0004376B" w:rsidRPr="00A015E3" w:rsidTr="0004376B">
        <w:trPr>
          <w:trHeight w:val="189"/>
        </w:trPr>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32</w:t>
            </w:r>
          </w:p>
        </w:tc>
        <w:tc>
          <w:tcPr>
            <w:tcW w:w="1292" w:type="dxa"/>
            <w:gridSpan w:val="3"/>
          </w:tcPr>
          <w:p w:rsidR="0004376B" w:rsidRPr="00B90165" w:rsidRDefault="0004376B" w:rsidP="000E7412">
            <w:pPr>
              <w:spacing w:after="0" w:line="240" w:lineRule="auto"/>
              <w:rPr>
                <w:rFonts w:ascii="Times New Roman" w:hAnsi="Times New Roman"/>
                <w:sz w:val="24"/>
                <w:szCs w:val="24"/>
                <w:lang w:val="kk-KZ" w:eastAsia="ru-RU"/>
              </w:rPr>
            </w:pPr>
            <w:r w:rsidRPr="00B90165">
              <w:rPr>
                <w:rFonts w:ascii="Times New Roman" w:hAnsi="Times New Roman"/>
                <w:sz w:val="24"/>
                <w:szCs w:val="24"/>
                <w:lang w:val="kk-KZ" w:eastAsia="ru-RU"/>
              </w:rPr>
              <w:t>52-баптың</w:t>
            </w:r>
          </w:p>
          <w:p w:rsidR="0004376B" w:rsidRPr="00B90165" w:rsidRDefault="0004376B" w:rsidP="000E7412">
            <w:pPr>
              <w:spacing w:after="0" w:line="240" w:lineRule="auto"/>
              <w:rPr>
                <w:rFonts w:ascii="Times New Roman" w:hAnsi="Times New Roman"/>
                <w:sz w:val="24"/>
                <w:szCs w:val="24"/>
                <w:lang w:val="kk-KZ" w:eastAsia="ru-RU"/>
              </w:rPr>
            </w:pPr>
            <w:r w:rsidRPr="00B90165">
              <w:rPr>
                <w:rFonts w:ascii="Times New Roman" w:hAnsi="Times New Roman"/>
                <w:sz w:val="24"/>
                <w:szCs w:val="24"/>
                <w:lang w:val="kk-KZ" w:eastAsia="ru-RU"/>
              </w:rPr>
              <w:t>3-тармағы</w:t>
            </w:r>
          </w:p>
        </w:tc>
        <w:tc>
          <w:tcPr>
            <w:tcW w:w="4252" w:type="dxa"/>
            <w:shd w:val="clear" w:color="auto" w:fill="auto"/>
          </w:tcPr>
          <w:p w:rsidR="0004376B" w:rsidRPr="00B90165" w:rsidRDefault="0004376B" w:rsidP="008E0BBF">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52-бап. Мемлекеттік қызметшілердің сыбайлас жемқорлыққа қарсы мінез-құлқы</w:t>
            </w:r>
          </w:p>
          <w:p w:rsidR="0004376B" w:rsidRPr="00B90165" w:rsidRDefault="0004376B" w:rsidP="008E0BBF">
            <w:pPr>
              <w:spacing w:after="0" w:line="240" w:lineRule="auto"/>
              <w:ind w:firstLine="460"/>
              <w:jc w:val="both"/>
              <w:outlineLvl w:val="2"/>
              <w:rPr>
                <w:rFonts w:ascii="Times New Roman" w:eastAsia="Times New Roman" w:hAnsi="Times New Roman"/>
                <w:bCs/>
                <w:sz w:val="24"/>
                <w:szCs w:val="24"/>
                <w:lang w:val="kk-KZ" w:eastAsia="ru-RU"/>
              </w:rPr>
            </w:pPr>
            <w:r w:rsidRPr="00B90165">
              <w:rPr>
                <w:rFonts w:ascii="Times New Roman" w:eastAsia="Times New Roman" w:hAnsi="Times New Roman"/>
                <w:bCs/>
                <w:sz w:val="24"/>
                <w:szCs w:val="24"/>
                <w:lang w:val="kk-KZ" w:eastAsia="ru-RU"/>
              </w:rPr>
              <w:t>...</w:t>
            </w:r>
          </w:p>
          <w:p w:rsidR="0004376B" w:rsidRPr="00B90165" w:rsidRDefault="0004376B" w:rsidP="008E0BBF">
            <w:pPr>
              <w:pStyle w:val="a3"/>
              <w:spacing w:before="0" w:beforeAutospacing="0" w:after="0" w:afterAutospacing="0"/>
              <w:ind w:firstLine="460"/>
              <w:jc w:val="both"/>
              <w:rPr>
                <w:lang w:val="kk-KZ"/>
              </w:rPr>
            </w:pPr>
            <w:r w:rsidRPr="00B90165">
              <w:rPr>
                <w:lang w:val="kk-KZ"/>
              </w:rPr>
              <w:t>3. Егер мемлекеттік қызметшіде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p w:rsidR="0004376B" w:rsidRPr="00B90165" w:rsidRDefault="0004376B" w:rsidP="008E0BBF">
            <w:pPr>
              <w:pStyle w:val="a3"/>
              <w:spacing w:before="0" w:beforeAutospacing="0" w:after="0" w:afterAutospacing="0"/>
              <w:ind w:firstLine="460"/>
              <w:jc w:val="both"/>
              <w:rPr>
                <w:b/>
                <w:bCs/>
                <w:lang w:val="kk-KZ" w:eastAsia="ru-RU"/>
              </w:rPr>
            </w:pPr>
            <w:r w:rsidRPr="00B90165">
              <w:rPr>
                <w:lang w:val="kk-KZ"/>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tc>
        <w:tc>
          <w:tcPr>
            <w:tcW w:w="4394" w:type="dxa"/>
            <w:shd w:val="clear" w:color="auto" w:fill="auto"/>
          </w:tcPr>
          <w:p w:rsidR="0004376B" w:rsidRPr="00B90165" w:rsidRDefault="0004376B" w:rsidP="008E0BBF">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val="kk-KZ" w:eastAsia="ru-RU"/>
              </w:rPr>
              <w:t>52-бап. Мемлекеттік қызметшілердің сыбайлас жемқорлыққа қарсы мінез-құлқы</w:t>
            </w:r>
          </w:p>
          <w:p w:rsidR="0004376B" w:rsidRPr="00B90165" w:rsidRDefault="0004376B" w:rsidP="008E0BBF">
            <w:pPr>
              <w:spacing w:after="0" w:line="240" w:lineRule="auto"/>
              <w:ind w:firstLine="460"/>
              <w:jc w:val="both"/>
              <w:outlineLvl w:val="2"/>
              <w:rPr>
                <w:rFonts w:ascii="Times New Roman" w:eastAsia="Times New Roman" w:hAnsi="Times New Roman"/>
                <w:bCs/>
                <w:sz w:val="24"/>
                <w:szCs w:val="24"/>
                <w:lang w:val="kk-KZ" w:eastAsia="ru-RU"/>
              </w:rPr>
            </w:pPr>
            <w:r w:rsidRPr="00B90165">
              <w:rPr>
                <w:rFonts w:ascii="Times New Roman" w:eastAsia="Times New Roman" w:hAnsi="Times New Roman"/>
                <w:bCs/>
                <w:sz w:val="24"/>
                <w:szCs w:val="24"/>
                <w:lang w:val="kk-KZ" w:eastAsia="ru-RU"/>
              </w:rPr>
              <w:t>...</w:t>
            </w:r>
          </w:p>
          <w:p w:rsidR="0004376B" w:rsidRPr="00B90165" w:rsidRDefault="0004376B" w:rsidP="008E0BBF">
            <w:pPr>
              <w:pStyle w:val="a3"/>
              <w:spacing w:before="0" w:beforeAutospacing="0" w:after="0" w:afterAutospacing="0"/>
              <w:ind w:firstLine="460"/>
              <w:jc w:val="both"/>
              <w:rPr>
                <w:lang w:val="kk-KZ"/>
              </w:rPr>
            </w:pPr>
            <w:r w:rsidRPr="00B90165">
              <w:rPr>
                <w:lang w:val="kk-KZ"/>
              </w:rPr>
              <w:t xml:space="preserve">3. Егер мемлекеттік қызметшіде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өзі жұмыс істейтін мемлекеттік органның басшылығына </w:t>
            </w:r>
            <w:r w:rsidRPr="00B90165">
              <w:rPr>
                <w:b/>
                <w:lang w:val="kk-KZ"/>
              </w:rPr>
              <w:t>немесе</w:t>
            </w:r>
            <w:r w:rsidRPr="00B90165">
              <w:rPr>
                <w:lang w:val="kk-KZ"/>
              </w:rPr>
              <w:t xml:space="preserve">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p w:rsidR="0004376B" w:rsidRPr="00B90165" w:rsidRDefault="0004376B" w:rsidP="008E0BBF">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sz w:val="24"/>
                <w:szCs w:val="24"/>
                <w:lang w:val="kk-KZ"/>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tc>
        <w:tc>
          <w:tcPr>
            <w:tcW w:w="5104" w:type="dxa"/>
            <w:shd w:val="clear" w:color="auto" w:fill="auto"/>
          </w:tcPr>
          <w:p w:rsidR="0004376B" w:rsidRPr="00B90165" w:rsidRDefault="0004376B" w:rsidP="00B25926">
            <w:pPr>
              <w:spacing w:after="0" w:line="240" w:lineRule="auto"/>
              <w:ind w:firstLine="46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 xml:space="preserve">Мемлекеттік қызмет туралы Заңның </w:t>
            </w:r>
            <w:r w:rsidRPr="00B90165">
              <w:rPr>
                <w:rFonts w:ascii="Times New Roman" w:hAnsi="Times New Roman"/>
                <w:color w:val="000000"/>
                <w:sz w:val="24"/>
                <w:szCs w:val="24"/>
                <w:lang w:val="kk-KZ"/>
              </w:rPr>
              <w:br/>
              <w:t xml:space="preserve">52-бабы 3-тармағының талаптарына сәйкес, егер мемлекеттік қызметшінің сыбайлас жемқорлық құқық бұзушылық туралы ақпараты болса, </w:t>
            </w:r>
            <w:r w:rsidRPr="00B90165">
              <w:rPr>
                <w:rFonts w:ascii="Times New Roman" w:hAnsi="Times New Roman"/>
                <w:color w:val="000000"/>
                <w:sz w:val="24"/>
                <w:szCs w:val="24"/>
                <w:lang w:val="kk-KZ"/>
              </w:rPr>
              <w:br/>
              <w:t>ол мұндай құқық бұзушылықтың алдын алу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түрде дереу хабарлауға тиіс.</w:t>
            </w:r>
          </w:p>
          <w:p w:rsidR="0004376B" w:rsidRPr="00B90165" w:rsidRDefault="0004376B" w:rsidP="00B25926">
            <w:pPr>
              <w:spacing w:after="0" w:line="240" w:lineRule="auto"/>
              <w:ind w:firstLine="46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«Сыбайлас жемқорлыққа қарсы іс-қимыл туралы» Заңның 24-бабының 1-тармағына сәйкес сыбайлас жемқорлық құқық бұзушылық туралы ақпараты бар адам мемлекеттік органның не қызметкері болып табылатын ұйымның басшылығына не сыбайлас жемқорлыққа қарсы іс-қимыл жөніндегі уәкілетті органға хабарлайды.</w:t>
            </w:r>
          </w:p>
          <w:p w:rsidR="0004376B" w:rsidRPr="00B90165" w:rsidRDefault="0004376B" w:rsidP="00B25926">
            <w:pPr>
              <w:spacing w:after="0" w:line="240" w:lineRule="auto"/>
              <w:ind w:firstLine="46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 xml:space="preserve">Өз кезегінде, Қылмыстық кодекстің </w:t>
            </w:r>
            <w:r w:rsidRPr="00B90165">
              <w:rPr>
                <w:rFonts w:ascii="Times New Roman" w:hAnsi="Times New Roman"/>
                <w:color w:val="000000"/>
                <w:sz w:val="24"/>
                <w:szCs w:val="24"/>
                <w:lang w:val="kk-KZ"/>
              </w:rPr>
              <w:br/>
              <w:t>423-бабына сәйкес сотқа дейінгі іс жүргізу деректерін жария ету, егер ол прокурордың немесе сотқа дейінгі іс жүргізуді жүзеге асыратын адамның келісімінсіз жасалса, заңмен белгіленген тәртіппен оларды жария етуге жол бермеу туралы ескертілген адамның сотқа дейінгі іс жүргізу деректерін жария етуі екі мың айлық есептік көрсеткішке дейінгі мөлшерде айыппұл салуға не сол мөлшерде түзеу жұмыстарына не екі жылға дейінгі мерзімге бас бостандығынан айыруға жазаланады.</w:t>
            </w:r>
          </w:p>
          <w:p w:rsidR="0004376B" w:rsidRPr="00B90165" w:rsidRDefault="0004376B" w:rsidP="00B25926">
            <w:pPr>
              <w:spacing w:after="0" w:line="240" w:lineRule="auto"/>
              <w:ind w:firstLine="46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 xml:space="preserve">Осылайша, сыбайлас жемқорлық құқық бұзушылық туралы бірінші кезекте уәкілетті </w:t>
            </w:r>
            <w:r w:rsidRPr="00B90165">
              <w:rPr>
                <w:rFonts w:ascii="Times New Roman" w:hAnsi="Times New Roman"/>
                <w:color w:val="000000"/>
                <w:sz w:val="24"/>
                <w:szCs w:val="24"/>
                <w:lang w:val="kk-KZ"/>
              </w:rPr>
              <w:lastRenderedPageBreak/>
              <w:t>органға хабарланған жағдайда, мемлекеттік қызметші «Қазақстан Республикасының мемлекеттік қызметі туралы» Заңның</w:t>
            </w:r>
            <w:r w:rsidRPr="00B90165">
              <w:rPr>
                <w:rFonts w:ascii="Times New Roman" w:hAnsi="Times New Roman"/>
                <w:color w:val="000000"/>
                <w:sz w:val="24"/>
                <w:szCs w:val="24"/>
                <w:lang w:val="kk-KZ"/>
              </w:rPr>
              <w:br/>
              <w:t xml:space="preserve"> 52-бабының 3-тармағында көзделген талаптарды бұзады.</w:t>
            </w:r>
            <w:r w:rsidRPr="00B90165">
              <w:rPr>
                <w:rFonts w:ascii="Times New Roman" w:hAnsi="Times New Roman"/>
                <w:bCs/>
                <w:color w:val="000000"/>
                <w:sz w:val="24"/>
                <w:szCs w:val="24"/>
                <w:lang w:val="kk-KZ"/>
              </w:rPr>
              <w:t xml:space="preserve"> </w:t>
            </w:r>
          </w:p>
        </w:tc>
      </w:tr>
      <w:tr w:rsidR="0004376B" w:rsidRPr="00A015E3" w:rsidTr="0004376B">
        <w:tc>
          <w:tcPr>
            <w:tcW w:w="567" w:type="dxa"/>
            <w:gridSpan w:val="2"/>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33</w:t>
            </w:r>
          </w:p>
        </w:tc>
        <w:tc>
          <w:tcPr>
            <w:tcW w:w="1277" w:type="dxa"/>
            <w:gridSpan w:val="2"/>
          </w:tcPr>
          <w:p w:rsidR="0004376B" w:rsidRPr="00B90165" w:rsidRDefault="0004376B" w:rsidP="000E7412">
            <w:pPr>
              <w:spacing w:after="0" w:line="240" w:lineRule="auto"/>
              <w:contextualSpacing/>
              <w:jc w:val="both"/>
              <w:rPr>
                <w:rFonts w:ascii="Times New Roman" w:hAnsi="Times New Roman"/>
                <w:sz w:val="24"/>
                <w:szCs w:val="24"/>
                <w:lang w:val="kk-KZ"/>
              </w:rPr>
            </w:pPr>
            <w:r w:rsidRPr="00B90165">
              <w:rPr>
                <w:rFonts w:ascii="Times New Roman" w:hAnsi="Times New Roman"/>
                <w:sz w:val="24"/>
                <w:szCs w:val="24"/>
                <w:lang w:val="kk-KZ"/>
              </w:rPr>
              <w:t>54-баптың</w:t>
            </w:r>
          </w:p>
          <w:p w:rsidR="0004376B" w:rsidRPr="00B90165" w:rsidRDefault="0004376B" w:rsidP="000E7412">
            <w:pPr>
              <w:spacing w:after="0" w:line="240" w:lineRule="auto"/>
              <w:contextualSpacing/>
              <w:jc w:val="both"/>
              <w:rPr>
                <w:rFonts w:ascii="Times New Roman" w:hAnsi="Times New Roman"/>
                <w:sz w:val="24"/>
                <w:szCs w:val="24"/>
                <w:lang w:val="kk-KZ"/>
              </w:rPr>
            </w:pPr>
            <w:r w:rsidRPr="00B90165">
              <w:rPr>
                <w:rFonts w:ascii="Times New Roman" w:hAnsi="Times New Roman"/>
                <w:sz w:val="24"/>
                <w:szCs w:val="24"/>
                <w:lang w:val="kk-KZ"/>
              </w:rPr>
              <w:t>1-тармағы</w:t>
            </w:r>
          </w:p>
          <w:p w:rsidR="0004376B" w:rsidRPr="00B90165" w:rsidRDefault="0004376B" w:rsidP="000E7412">
            <w:pPr>
              <w:spacing w:after="0" w:line="240" w:lineRule="auto"/>
              <w:ind w:firstLine="459"/>
              <w:contextualSpacing/>
              <w:jc w:val="both"/>
              <w:rPr>
                <w:rFonts w:ascii="Times New Roman" w:hAnsi="Times New Roman"/>
                <w:sz w:val="24"/>
                <w:szCs w:val="24"/>
                <w:lang w:val="kk-KZ"/>
              </w:rPr>
            </w:pPr>
          </w:p>
        </w:tc>
        <w:tc>
          <w:tcPr>
            <w:tcW w:w="4252" w:type="dxa"/>
            <w:shd w:val="clear" w:color="auto" w:fill="auto"/>
          </w:tcPr>
          <w:p w:rsidR="0004376B" w:rsidRPr="00B90165" w:rsidRDefault="0004376B" w:rsidP="008E0BBF">
            <w:pPr>
              <w:pStyle w:val="3"/>
              <w:spacing w:before="0" w:beforeAutospacing="0" w:after="0" w:afterAutospacing="0"/>
              <w:ind w:firstLine="460"/>
              <w:jc w:val="both"/>
              <w:rPr>
                <w:sz w:val="24"/>
                <w:szCs w:val="24"/>
                <w:lang w:val="kk-KZ"/>
              </w:rPr>
            </w:pPr>
            <w:r w:rsidRPr="00B90165">
              <w:rPr>
                <w:sz w:val="24"/>
                <w:szCs w:val="24"/>
                <w:lang w:val="kk-KZ"/>
              </w:rPr>
              <w:t>54-бап. Мемлекеттiк қызметшiлердiң демалысы</w:t>
            </w:r>
          </w:p>
          <w:p w:rsidR="0004376B" w:rsidRPr="00B90165" w:rsidRDefault="0004376B" w:rsidP="008E0BBF">
            <w:pPr>
              <w:pStyle w:val="a3"/>
              <w:spacing w:before="0" w:beforeAutospacing="0" w:after="0" w:afterAutospacing="0"/>
              <w:ind w:firstLine="460"/>
              <w:jc w:val="both"/>
              <w:rPr>
                <w:lang w:val="kk-KZ"/>
              </w:rPr>
            </w:pPr>
            <w:r w:rsidRPr="00B90165">
              <w:rPr>
                <w:lang w:val="kk-KZ"/>
              </w:rPr>
              <w:t>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p w:rsidR="0004376B" w:rsidRDefault="0004376B" w:rsidP="008E0BBF">
            <w:pPr>
              <w:pStyle w:val="a3"/>
              <w:spacing w:before="0" w:beforeAutospacing="0" w:after="0" w:afterAutospacing="0"/>
              <w:ind w:firstLine="460"/>
              <w:jc w:val="both"/>
              <w:rPr>
                <w:lang w:val="kk-KZ"/>
              </w:rPr>
            </w:pPr>
            <w:r w:rsidRPr="00B90165">
              <w:rPr>
                <w:lang w:val="kk-KZ"/>
              </w:rPr>
              <w:t>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rsidR="0004376B" w:rsidRPr="00B90165" w:rsidRDefault="0004376B" w:rsidP="008E0BBF">
            <w:pPr>
              <w:pStyle w:val="a3"/>
              <w:spacing w:before="0" w:beforeAutospacing="0" w:after="0" w:afterAutospacing="0"/>
              <w:ind w:firstLine="460"/>
              <w:jc w:val="both"/>
              <w:rPr>
                <w:lang w:val="kk-KZ"/>
              </w:rPr>
            </w:pPr>
            <w:r w:rsidRPr="00B90165">
              <w:rPr>
                <w:lang w:val="kk-KZ"/>
              </w:rPr>
              <w:t>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p w:rsidR="0004376B" w:rsidRPr="00B90165" w:rsidRDefault="0004376B" w:rsidP="008E0BBF">
            <w:pPr>
              <w:spacing w:after="0" w:line="240" w:lineRule="auto"/>
              <w:ind w:firstLine="460"/>
              <w:contextualSpacing/>
              <w:jc w:val="both"/>
              <w:rPr>
                <w:rFonts w:ascii="Times New Roman" w:hAnsi="Times New Roman"/>
                <w:color w:val="000000"/>
                <w:sz w:val="24"/>
                <w:szCs w:val="24"/>
                <w:lang w:val="kk-KZ"/>
              </w:rPr>
            </w:pPr>
            <w:r w:rsidRPr="00B90165">
              <w:rPr>
                <w:rFonts w:ascii="Times New Roman" w:hAnsi="Times New Roman"/>
                <w:b/>
                <w:color w:val="000000"/>
                <w:sz w:val="24"/>
                <w:szCs w:val="24"/>
                <w:lang w:val="kk-KZ"/>
              </w:rPr>
              <w:t>Жоқ</w:t>
            </w:r>
          </w:p>
          <w:p w:rsidR="0004376B" w:rsidRPr="00B90165" w:rsidRDefault="0004376B" w:rsidP="008E0BBF">
            <w:pPr>
              <w:spacing w:after="0" w:line="240" w:lineRule="auto"/>
              <w:ind w:firstLine="460"/>
              <w:contextualSpacing/>
              <w:jc w:val="both"/>
              <w:rPr>
                <w:rFonts w:ascii="Times New Roman" w:hAnsi="Times New Roman"/>
                <w:b/>
                <w:sz w:val="24"/>
                <w:szCs w:val="24"/>
                <w:lang w:val="kk-KZ"/>
              </w:rPr>
            </w:pPr>
          </w:p>
        </w:tc>
        <w:tc>
          <w:tcPr>
            <w:tcW w:w="4394" w:type="dxa"/>
            <w:shd w:val="clear" w:color="auto" w:fill="auto"/>
          </w:tcPr>
          <w:p w:rsidR="0004376B" w:rsidRPr="00B90165" w:rsidRDefault="0004376B" w:rsidP="008E0BBF">
            <w:pPr>
              <w:pStyle w:val="3"/>
              <w:spacing w:before="0" w:beforeAutospacing="0" w:after="0" w:afterAutospacing="0"/>
              <w:ind w:firstLine="460"/>
              <w:jc w:val="both"/>
              <w:rPr>
                <w:sz w:val="24"/>
                <w:szCs w:val="24"/>
                <w:lang w:val="kk-KZ"/>
              </w:rPr>
            </w:pPr>
            <w:r w:rsidRPr="00B90165">
              <w:rPr>
                <w:sz w:val="24"/>
                <w:szCs w:val="24"/>
                <w:lang w:val="kk-KZ"/>
              </w:rPr>
              <w:t>54-бап. Мемлекеттiк қызметшiлердiң демалысы</w:t>
            </w:r>
          </w:p>
          <w:p w:rsidR="0004376B" w:rsidRPr="00B90165" w:rsidRDefault="0004376B" w:rsidP="008E0BBF">
            <w:pPr>
              <w:pStyle w:val="a3"/>
              <w:spacing w:before="0" w:beforeAutospacing="0" w:after="0" w:afterAutospacing="0"/>
              <w:ind w:firstLine="460"/>
              <w:jc w:val="both"/>
              <w:rPr>
                <w:lang w:val="kk-KZ"/>
              </w:rPr>
            </w:pPr>
            <w:r w:rsidRPr="00B90165">
              <w:rPr>
                <w:lang w:val="kk-KZ"/>
              </w:rPr>
              <w:t>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p w:rsidR="0004376B" w:rsidRPr="00B90165" w:rsidRDefault="0004376B" w:rsidP="008E0BBF">
            <w:pPr>
              <w:pStyle w:val="a3"/>
              <w:spacing w:before="0" w:beforeAutospacing="0" w:after="0" w:afterAutospacing="0"/>
              <w:ind w:firstLine="460"/>
              <w:jc w:val="both"/>
              <w:rPr>
                <w:lang w:val="kk-KZ"/>
              </w:rPr>
            </w:pPr>
            <w:r w:rsidRPr="00B90165">
              <w:rPr>
                <w:lang w:val="kk-KZ"/>
              </w:rPr>
              <w:t>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rsidR="0004376B" w:rsidRDefault="0004376B" w:rsidP="008E0BBF">
            <w:pPr>
              <w:pStyle w:val="a3"/>
              <w:spacing w:before="0" w:beforeAutospacing="0" w:after="0" w:afterAutospacing="0"/>
              <w:ind w:firstLine="460"/>
              <w:jc w:val="both"/>
              <w:rPr>
                <w:lang w:val="kk-KZ"/>
              </w:rPr>
            </w:pPr>
            <w:r w:rsidRPr="00B90165">
              <w:rPr>
                <w:lang w:val="kk-KZ"/>
              </w:rPr>
              <w:t>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p w:rsidR="00610C39" w:rsidRPr="00610C39" w:rsidRDefault="00610C39" w:rsidP="00610C39">
            <w:pPr>
              <w:spacing w:after="0" w:line="240" w:lineRule="auto"/>
              <w:ind w:firstLine="459"/>
              <w:jc w:val="both"/>
              <w:rPr>
                <w:rFonts w:ascii="Times New Roman" w:hAnsi="Times New Roman"/>
                <w:b/>
                <w:color w:val="000000"/>
                <w:sz w:val="24"/>
                <w:szCs w:val="24"/>
                <w:lang w:val="kk-KZ"/>
              </w:rPr>
            </w:pPr>
            <w:r w:rsidRPr="00610C39">
              <w:rPr>
                <w:rFonts w:ascii="Times New Roman" w:hAnsi="Times New Roman"/>
                <w:b/>
                <w:color w:val="000000"/>
                <w:sz w:val="24"/>
                <w:szCs w:val="24"/>
                <w:lang w:val="kk-KZ"/>
              </w:rPr>
              <w:t xml:space="preserve">Мемлекеттік қызметші мемлекеттік лауазымнан конкурстық іріктеудің нәтижелері бойынша, ауысу, ротациялау, сайлау, іссапарға бару тәртібінде, сондай-ақ мемлекеттік органды қайта ұйымдастыру салдарынан басқа лауазымға бірмезгілде орналаса отырып босатылғанда, оның </w:t>
            </w:r>
            <w:r w:rsidRPr="00610C39">
              <w:rPr>
                <w:rFonts w:ascii="Times New Roman" w:hAnsi="Times New Roman"/>
                <w:b/>
                <w:color w:val="000000"/>
                <w:sz w:val="24"/>
                <w:szCs w:val="24"/>
                <w:lang w:val="kk-KZ"/>
              </w:rPr>
              <w:lastRenderedPageBreak/>
              <w:t>бұрынғы лауазымдағы нақты жұмыс істеген уақыты жыл сайынғы ақы төленетін еңбек демалысы берілген кезде еңбек өтіліне қосылады.</w:t>
            </w:r>
          </w:p>
          <w:p w:rsidR="00610C39" w:rsidRPr="00610C39" w:rsidRDefault="00610C39" w:rsidP="00610C39">
            <w:pPr>
              <w:spacing w:after="0" w:line="240" w:lineRule="auto"/>
              <w:ind w:firstLine="459"/>
              <w:jc w:val="both"/>
              <w:rPr>
                <w:rFonts w:ascii="Times New Roman" w:hAnsi="Times New Roman"/>
                <w:b/>
                <w:color w:val="000000"/>
                <w:sz w:val="24"/>
                <w:szCs w:val="24"/>
                <w:lang w:val="kk-KZ"/>
              </w:rPr>
            </w:pPr>
            <w:r w:rsidRPr="00610C39">
              <w:rPr>
                <w:rFonts w:ascii="Times New Roman" w:hAnsi="Times New Roman"/>
                <w:b/>
                <w:color w:val="000000"/>
                <w:sz w:val="24"/>
                <w:szCs w:val="24"/>
                <w:lang w:val="kk-KZ"/>
              </w:rPr>
              <w:t>Бұл ретте, мемлекеттік қызметшіге оның бұрынғы жұмыс орнынан жыл сайынғы ақы төленетін еңбек демалысының (еңбек демалыстарының) пайдаланылмаған күндері үшін өтемақы төлемі жүргізілмейді.</w:t>
            </w:r>
          </w:p>
          <w:p w:rsidR="0004376B" w:rsidRDefault="0004376B" w:rsidP="00B17BDE">
            <w:pPr>
              <w:spacing w:after="0" w:line="240" w:lineRule="auto"/>
              <w:ind w:firstLine="460"/>
              <w:jc w:val="both"/>
              <w:rPr>
                <w:rFonts w:ascii="Times New Roman" w:hAnsi="Times New Roman"/>
                <w:b/>
                <w:color w:val="000000"/>
                <w:sz w:val="24"/>
                <w:szCs w:val="24"/>
                <w:lang w:val="kk-KZ"/>
              </w:rPr>
            </w:pPr>
            <w:r w:rsidRPr="000328B4">
              <w:rPr>
                <w:rFonts w:ascii="Times New Roman" w:hAnsi="Times New Roman"/>
                <w:b/>
                <w:color w:val="000000"/>
                <w:sz w:val="24"/>
                <w:szCs w:val="24"/>
                <w:lang w:val="kk-KZ"/>
              </w:rPr>
              <w:t>Күнтізбелік жыл ішінде мемлекеттік қызметшіге осы тармақтың бірінші бөлігінде көрсетілген мөлшерде сауықтыру үшін біреуден аспайтын жәрдемақы төленуі мүмкін.</w:t>
            </w:r>
          </w:p>
          <w:p w:rsidR="009676AB" w:rsidRPr="00B90165" w:rsidRDefault="009676AB" w:rsidP="00B17BDE">
            <w:pPr>
              <w:spacing w:after="0" w:line="240" w:lineRule="auto"/>
              <w:ind w:firstLine="460"/>
              <w:jc w:val="both"/>
              <w:rPr>
                <w:rFonts w:ascii="Times New Roman" w:hAnsi="Times New Roman"/>
                <w:b/>
                <w:color w:val="000000"/>
                <w:sz w:val="24"/>
                <w:szCs w:val="24"/>
                <w:lang w:val="kk-KZ"/>
              </w:rPr>
            </w:pPr>
          </w:p>
        </w:tc>
        <w:tc>
          <w:tcPr>
            <w:tcW w:w="5104" w:type="dxa"/>
            <w:shd w:val="clear" w:color="auto" w:fill="auto"/>
          </w:tcPr>
          <w:p w:rsidR="0004376B" w:rsidRPr="00B90165" w:rsidRDefault="0004376B" w:rsidP="00B25926">
            <w:pPr>
              <w:spacing w:after="0" w:line="240" w:lineRule="auto"/>
              <w:ind w:firstLine="175"/>
              <w:contextualSpacing/>
              <w:jc w:val="both"/>
              <w:rPr>
                <w:rFonts w:ascii="Times New Roman" w:hAnsi="Times New Roman"/>
                <w:sz w:val="24"/>
                <w:szCs w:val="24"/>
                <w:lang w:val="kk-KZ"/>
              </w:rPr>
            </w:pPr>
            <w:r w:rsidRPr="00B90165">
              <w:rPr>
                <w:rFonts w:ascii="Times New Roman" w:hAnsi="Times New Roman"/>
                <w:sz w:val="24"/>
                <w:szCs w:val="24"/>
                <w:lang w:val="kk-KZ"/>
              </w:rPr>
              <w:lastRenderedPageBreak/>
              <w:t xml:space="preserve">Сауықтыру үшін берілетін жәрдемақыны төленетін тәртібін аңықтау. </w:t>
            </w:r>
          </w:p>
          <w:p w:rsidR="0004376B" w:rsidRPr="002467E3" w:rsidRDefault="0004376B" w:rsidP="0090201A">
            <w:pPr>
              <w:pStyle w:val="a3"/>
              <w:shd w:val="clear" w:color="auto" w:fill="FFFFFF"/>
              <w:spacing w:before="0" w:beforeAutospacing="0" w:after="0" w:afterAutospacing="0" w:line="219" w:lineRule="atLeast"/>
              <w:ind w:firstLine="459"/>
              <w:jc w:val="both"/>
              <w:textAlignment w:val="baseline"/>
              <w:rPr>
                <w:rFonts w:eastAsia="Calibri"/>
                <w:highlight w:val="yellow"/>
                <w:lang w:val="kk-KZ"/>
              </w:rPr>
            </w:pPr>
            <w:r w:rsidRPr="002467E3">
              <w:rPr>
                <w:rFonts w:eastAsia="Calibri"/>
                <w:lang w:val="kk-KZ"/>
              </w:rPr>
              <w:t>Еңбек кодексі</w:t>
            </w:r>
            <w:r>
              <w:rPr>
                <w:rFonts w:eastAsia="Calibri"/>
                <w:lang w:val="kk-KZ"/>
              </w:rPr>
              <w:t>нің</w:t>
            </w:r>
            <w:r w:rsidRPr="002467E3">
              <w:rPr>
                <w:rFonts w:eastAsia="Calibri"/>
                <w:lang w:val="kk-KZ"/>
              </w:rPr>
              <w:t xml:space="preserve"> 92-бабына сәйкес жыл сайынғы ақылы еңбек демалысы қызметкерге бірінші және келесі жылдары үшін тараптардың келісімі бойынша жұмыс жылының кез келген уақытында беріледі (1-тармақ).</w:t>
            </w:r>
          </w:p>
          <w:p w:rsidR="0004376B" w:rsidRPr="002467E3" w:rsidRDefault="0004376B" w:rsidP="0090201A">
            <w:pPr>
              <w:pStyle w:val="a3"/>
              <w:shd w:val="clear" w:color="auto" w:fill="FFFFFF"/>
              <w:spacing w:before="0" w:beforeAutospacing="0" w:after="0" w:afterAutospacing="0" w:line="219" w:lineRule="atLeast"/>
              <w:ind w:firstLine="459"/>
              <w:jc w:val="both"/>
              <w:textAlignment w:val="baseline"/>
              <w:rPr>
                <w:rFonts w:eastAsia="Calibri"/>
                <w:highlight w:val="yellow"/>
                <w:lang w:val="kk-KZ"/>
              </w:rPr>
            </w:pPr>
            <w:r w:rsidRPr="002467E3">
              <w:rPr>
                <w:rFonts w:eastAsia="Calibri"/>
                <w:lang w:val="kk-KZ"/>
              </w:rPr>
              <w:t>Жыл он екі күнтізбелік айға есептелген қызметкердің бірінші жұмыс күнінен бастап (2-тармақ).</w:t>
            </w:r>
          </w:p>
          <w:p w:rsidR="0004376B" w:rsidRPr="002467E3" w:rsidRDefault="0004376B" w:rsidP="0090201A">
            <w:pPr>
              <w:spacing w:after="0" w:line="240" w:lineRule="auto"/>
              <w:ind w:firstLine="459"/>
              <w:contextualSpacing/>
              <w:jc w:val="both"/>
              <w:rPr>
                <w:rFonts w:ascii="Times New Roman" w:hAnsi="Times New Roman"/>
                <w:color w:val="000000"/>
                <w:sz w:val="24"/>
                <w:szCs w:val="24"/>
                <w:highlight w:val="yellow"/>
                <w:lang w:val="kk-KZ"/>
              </w:rPr>
            </w:pPr>
            <w:r>
              <w:rPr>
                <w:rFonts w:ascii="Times New Roman" w:hAnsi="Times New Roman"/>
                <w:color w:val="000000"/>
                <w:sz w:val="24"/>
                <w:szCs w:val="24"/>
                <w:lang w:val="kk-KZ"/>
              </w:rPr>
              <w:t>Еңбек кодексінің</w:t>
            </w:r>
            <w:r w:rsidRPr="002467E3">
              <w:rPr>
                <w:rFonts w:ascii="Times New Roman" w:hAnsi="Times New Roman"/>
                <w:color w:val="000000"/>
                <w:sz w:val="24"/>
                <w:szCs w:val="24"/>
                <w:lang w:val="kk-KZ"/>
              </w:rPr>
              <w:t xml:space="preserve"> 91-бапта деп еңбек демалысына құқық беретін жұмыс стажына нақты жұмыс істелген уақыт қосылады.</w:t>
            </w:r>
          </w:p>
          <w:p w:rsidR="0004376B" w:rsidRPr="002467E3" w:rsidRDefault="0004376B" w:rsidP="0090201A">
            <w:pPr>
              <w:spacing w:after="0" w:line="240" w:lineRule="auto"/>
              <w:ind w:firstLine="459"/>
              <w:contextualSpacing/>
              <w:jc w:val="both"/>
              <w:rPr>
                <w:rFonts w:ascii="Times New Roman" w:hAnsi="Times New Roman"/>
                <w:color w:val="000000"/>
                <w:sz w:val="24"/>
                <w:szCs w:val="24"/>
                <w:highlight w:val="yellow"/>
                <w:lang w:val="kk-KZ"/>
              </w:rPr>
            </w:pPr>
            <w:r w:rsidRPr="002467E3">
              <w:rPr>
                <w:rFonts w:ascii="Times New Roman" w:hAnsi="Times New Roman"/>
                <w:color w:val="000000"/>
                <w:sz w:val="24"/>
                <w:szCs w:val="24"/>
                <w:lang w:val="kk-KZ"/>
              </w:rPr>
              <w:t>Осылайша, жағдайда басшылықтың келісім бойынша қызметкерге берілуі мүмкін бөлігі демалыс ұзақтығы, 12 ай өткенге дейін жұмыс жетеді.</w:t>
            </w:r>
          </w:p>
          <w:p w:rsidR="0004376B" w:rsidRPr="00F361FF" w:rsidRDefault="0004376B" w:rsidP="0090201A">
            <w:pPr>
              <w:spacing w:after="0" w:line="240" w:lineRule="auto"/>
              <w:ind w:firstLine="459"/>
              <w:contextualSpacing/>
              <w:jc w:val="both"/>
              <w:rPr>
                <w:rFonts w:ascii="Times New Roman" w:hAnsi="Times New Roman"/>
                <w:color w:val="000000"/>
                <w:sz w:val="24"/>
                <w:szCs w:val="24"/>
                <w:highlight w:val="yellow"/>
                <w:lang w:val="kk-KZ"/>
              </w:rPr>
            </w:pPr>
            <w:r>
              <w:rPr>
                <w:rFonts w:ascii="Times New Roman" w:hAnsi="Times New Roman"/>
                <w:color w:val="000000"/>
                <w:sz w:val="24"/>
                <w:szCs w:val="24"/>
                <w:lang w:val="kk-KZ"/>
              </w:rPr>
              <w:t>«М</w:t>
            </w:r>
            <w:r w:rsidRPr="00F361FF">
              <w:rPr>
                <w:rFonts w:ascii="Times New Roman" w:hAnsi="Times New Roman"/>
                <w:color w:val="000000"/>
                <w:sz w:val="24"/>
                <w:szCs w:val="24"/>
                <w:lang w:val="kk-KZ"/>
              </w:rPr>
              <w:t>емлекеттік қызмет туралы» Заң</w:t>
            </w:r>
            <w:r>
              <w:rPr>
                <w:rFonts w:ascii="Times New Roman" w:hAnsi="Times New Roman"/>
                <w:color w:val="000000"/>
                <w:sz w:val="24"/>
                <w:szCs w:val="24"/>
                <w:lang w:val="kk-KZ"/>
              </w:rPr>
              <w:t xml:space="preserve">ның көрсетілген бабының </w:t>
            </w:r>
            <w:r w:rsidRPr="00F361FF">
              <w:rPr>
                <w:rFonts w:ascii="Times New Roman" w:hAnsi="Times New Roman"/>
                <w:color w:val="000000"/>
                <w:sz w:val="24"/>
                <w:szCs w:val="24"/>
                <w:lang w:val="kk-KZ"/>
              </w:rPr>
              <w:t>1)</w:t>
            </w:r>
            <w:r>
              <w:rPr>
                <w:rFonts w:ascii="Times New Roman" w:hAnsi="Times New Roman"/>
                <w:color w:val="000000"/>
                <w:sz w:val="24"/>
                <w:szCs w:val="24"/>
                <w:lang w:val="kk-KZ"/>
              </w:rPr>
              <w:t>-</w:t>
            </w:r>
            <w:r w:rsidRPr="00F361FF">
              <w:rPr>
                <w:rFonts w:ascii="Times New Roman" w:hAnsi="Times New Roman"/>
                <w:color w:val="000000"/>
                <w:sz w:val="24"/>
                <w:szCs w:val="24"/>
                <w:lang w:val="kk-KZ"/>
              </w:rPr>
              <w:t>тармақ</w:t>
            </w:r>
            <w:r>
              <w:rPr>
                <w:rFonts w:ascii="Times New Roman" w:hAnsi="Times New Roman"/>
                <w:color w:val="000000"/>
                <w:sz w:val="24"/>
                <w:szCs w:val="24"/>
                <w:lang w:val="kk-KZ"/>
              </w:rPr>
              <w:t xml:space="preserve">тың </w:t>
            </w:r>
            <w:r w:rsidRPr="00F361FF">
              <w:rPr>
                <w:rFonts w:ascii="Times New Roman" w:hAnsi="Times New Roman"/>
                <w:color w:val="000000"/>
                <w:sz w:val="24"/>
                <w:szCs w:val="24"/>
                <w:lang w:val="kk-KZ"/>
              </w:rPr>
              <w:t>бірінші бөлігі</w:t>
            </w:r>
            <w:r>
              <w:rPr>
                <w:rFonts w:ascii="Times New Roman" w:hAnsi="Times New Roman"/>
                <w:color w:val="000000"/>
                <w:sz w:val="24"/>
                <w:szCs w:val="24"/>
                <w:lang w:val="kk-KZ"/>
              </w:rPr>
              <w:t>не с</w:t>
            </w:r>
            <w:r w:rsidRPr="00F361FF">
              <w:rPr>
                <w:rFonts w:ascii="Times New Roman" w:hAnsi="Times New Roman"/>
                <w:color w:val="000000"/>
                <w:sz w:val="24"/>
                <w:szCs w:val="24"/>
                <w:lang w:val="kk-KZ"/>
              </w:rPr>
              <w:t>әйкес</w:t>
            </w:r>
            <w:r>
              <w:rPr>
                <w:rFonts w:ascii="Times New Roman" w:hAnsi="Times New Roman"/>
                <w:color w:val="000000"/>
                <w:sz w:val="24"/>
                <w:szCs w:val="24"/>
                <w:lang w:val="kk-KZ"/>
              </w:rPr>
              <w:t xml:space="preserve">, </w:t>
            </w:r>
            <w:r w:rsidRPr="00F361FF">
              <w:rPr>
                <w:rFonts w:ascii="Times New Roman" w:hAnsi="Times New Roman"/>
                <w:color w:val="000000"/>
                <w:sz w:val="24"/>
                <w:szCs w:val="24"/>
                <w:lang w:val="kk-KZ"/>
              </w:rPr>
              <w:t>тіпті</w:t>
            </w:r>
            <w:r>
              <w:rPr>
                <w:rFonts w:ascii="Times New Roman" w:hAnsi="Times New Roman"/>
                <w:color w:val="000000"/>
                <w:sz w:val="24"/>
                <w:szCs w:val="24"/>
                <w:lang w:val="kk-KZ"/>
              </w:rPr>
              <w:t xml:space="preserve"> демалыс бөлігінің берілген</w:t>
            </w:r>
            <w:r w:rsidRPr="00F361FF">
              <w:rPr>
                <w:rFonts w:ascii="Times New Roman" w:hAnsi="Times New Roman"/>
                <w:color w:val="000000"/>
                <w:sz w:val="24"/>
                <w:szCs w:val="24"/>
                <w:lang w:val="kk-KZ"/>
              </w:rPr>
              <w:t xml:space="preserve"> жағдайда, мемлекеттік орган сауықтыру үшін бірелетін төлеуді міндет</w:t>
            </w:r>
            <w:r>
              <w:rPr>
                <w:rFonts w:ascii="Times New Roman" w:hAnsi="Times New Roman"/>
                <w:b/>
                <w:color w:val="000000"/>
                <w:sz w:val="24"/>
                <w:szCs w:val="24"/>
                <w:lang w:val="kk-KZ"/>
              </w:rPr>
              <w:t xml:space="preserve">. </w:t>
            </w:r>
            <w:r w:rsidRPr="00F361FF">
              <w:rPr>
                <w:rFonts w:ascii="Times New Roman" w:hAnsi="Times New Roman"/>
                <w:color w:val="000000"/>
                <w:sz w:val="24"/>
                <w:szCs w:val="24"/>
                <w:lang w:val="kk-KZ"/>
              </w:rPr>
              <w:t xml:space="preserve">бөлігін </w:t>
            </w:r>
          </w:p>
          <w:p w:rsidR="0004376B" w:rsidRDefault="0004376B" w:rsidP="008F3B60">
            <w:pPr>
              <w:spacing w:after="0" w:line="240" w:lineRule="auto"/>
              <w:ind w:firstLine="459"/>
              <w:contextualSpacing/>
              <w:jc w:val="both"/>
              <w:rPr>
                <w:rFonts w:ascii="Times New Roman" w:hAnsi="Times New Roman"/>
                <w:color w:val="000000"/>
                <w:sz w:val="24"/>
                <w:szCs w:val="24"/>
                <w:lang w:val="kk-KZ"/>
              </w:rPr>
            </w:pPr>
            <w:r w:rsidRPr="008F3B60">
              <w:rPr>
                <w:rFonts w:ascii="Times New Roman" w:hAnsi="Times New Roman"/>
                <w:color w:val="000000"/>
                <w:sz w:val="24"/>
                <w:szCs w:val="24"/>
                <w:lang w:val="kk-KZ"/>
              </w:rPr>
              <w:t xml:space="preserve">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атқарушы-қызметкердің өтініші бойынша демалыс ұзақтығының айырмасын </w:t>
            </w:r>
            <w:r w:rsidRPr="008F3B60">
              <w:rPr>
                <w:rFonts w:ascii="Times New Roman" w:hAnsi="Times New Roman"/>
                <w:color w:val="000000"/>
                <w:sz w:val="24"/>
                <w:szCs w:val="24"/>
                <w:lang w:val="kk-KZ"/>
              </w:rPr>
              <w:lastRenderedPageBreak/>
              <w:t>құрайтын күндерге жалақысы сақталмайтын демалыс береді.</w:t>
            </w:r>
          </w:p>
          <w:p w:rsidR="0044441B" w:rsidRDefault="0044441B" w:rsidP="008F3B60">
            <w:pPr>
              <w:spacing w:after="0" w:line="240" w:lineRule="auto"/>
              <w:ind w:firstLine="459"/>
              <w:contextualSpacing/>
              <w:jc w:val="both"/>
              <w:rPr>
                <w:rFonts w:ascii="Times New Roman" w:hAnsi="Times New Roman"/>
                <w:color w:val="000000"/>
                <w:sz w:val="24"/>
                <w:szCs w:val="24"/>
                <w:lang w:val="kk-KZ"/>
              </w:rPr>
            </w:pPr>
            <w:r>
              <w:rPr>
                <w:rFonts w:ascii="Times New Roman" w:hAnsi="Times New Roman"/>
                <w:color w:val="000000"/>
                <w:sz w:val="24"/>
                <w:szCs w:val="24"/>
                <w:lang w:val="kk-KZ"/>
              </w:rPr>
              <w:t>Сондай-ақ, мемлекеттік қызметшілерді әлеуметтік қолдау мақсатында мемлекеттік қызметшілерді ауыстыру (тағайындау) кезінде жыл сайынғы еңбек демалысы күндерін сақтауды көздейтін нормаларды енгізу көзделеді.</w:t>
            </w:r>
          </w:p>
          <w:p w:rsidR="008B7833" w:rsidRPr="008F3B60" w:rsidRDefault="008B7833" w:rsidP="00B27383">
            <w:pPr>
              <w:spacing w:after="0" w:line="240" w:lineRule="auto"/>
              <w:ind w:firstLine="459"/>
              <w:contextualSpacing/>
              <w:jc w:val="both"/>
              <w:rPr>
                <w:rFonts w:ascii="Times New Roman" w:hAnsi="Times New Roman"/>
                <w:sz w:val="24"/>
                <w:szCs w:val="24"/>
                <w:lang w:val="kk-KZ"/>
              </w:rPr>
            </w:pPr>
          </w:p>
        </w:tc>
      </w:tr>
      <w:tr w:rsidR="0004376B" w:rsidRPr="00A015E3" w:rsidTr="0004376B">
        <w:tc>
          <w:tcPr>
            <w:tcW w:w="567" w:type="dxa"/>
            <w:gridSpan w:val="2"/>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34</w:t>
            </w:r>
          </w:p>
        </w:tc>
        <w:tc>
          <w:tcPr>
            <w:tcW w:w="1277" w:type="dxa"/>
            <w:gridSpan w:val="2"/>
          </w:tcPr>
          <w:p w:rsidR="0004376B" w:rsidRPr="004F3F00" w:rsidRDefault="0004376B" w:rsidP="00F27B71">
            <w:pPr>
              <w:spacing w:after="0" w:line="240" w:lineRule="auto"/>
              <w:jc w:val="both"/>
              <w:rPr>
                <w:rFonts w:ascii="Times New Roman" w:hAnsi="Times New Roman"/>
                <w:color w:val="000000"/>
                <w:sz w:val="24"/>
                <w:szCs w:val="24"/>
              </w:rPr>
            </w:pPr>
            <w:r w:rsidRPr="004F3F00">
              <w:rPr>
                <w:rFonts w:ascii="Times New Roman" w:hAnsi="Times New Roman"/>
                <w:color w:val="000000"/>
                <w:sz w:val="24"/>
                <w:szCs w:val="24"/>
              </w:rPr>
              <w:t>Статья 56</w:t>
            </w:r>
          </w:p>
        </w:tc>
        <w:tc>
          <w:tcPr>
            <w:tcW w:w="4252" w:type="dxa"/>
            <w:shd w:val="clear" w:color="auto" w:fill="auto"/>
          </w:tcPr>
          <w:p w:rsidR="0004376B" w:rsidRDefault="0004376B" w:rsidP="0090201A">
            <w:pPr>
              <w:pStyle w:val="3"/>
              <w:spacing w:before="0" w:beforeAutospacing="0" w:after="0" w:afterAutospacing="0"/>
            </w:pPr>
            <w:r>
              <w:t>56-бап. Мемлекеттік қызметшілерді әлеуметті</w:t>
            </w:r>
            <w:proofErr w:type="gramStart"/>
            <w:r>
              <w:t>к</w:t>
            </w:r>
            <w:proofErr w:type="gramEnd"/>
            <w:r>
              <w:t xml:space="preserve"> қорғау шаралары</w:t>
            </w:r>
          </w:p>
          <w:p w:rsidR="0004376B" w:rsidRPr="0060254D" w:rsidRDefault="0004376B" w:rsidP="0090201A">
            <w:pPr>
              <w:keepNext/>
              <w:keepLines/>
              <w:spacing w:after="0" w:line="240" w:lineRule="auto"/>
              <w:ind w:firstLine="460"/>
              <w:jc w:val="both"/>
              <w:rPr>
                <w:rFonts w:ascii="Times New Roman" w:hAnsi="Times New Roman"/>
                <w:bCs/>
                <w:color w:val="000000"/>
                <w:sz w:val="24"/>
                <w:szCs w:val="24"/>
              </w:rPr>
            </w:pPr>
            <w:r w:rsidRPr="0060254D">
              <w:rPr>
                <w:rFonts w:ascii="Times New Roman" w:hAnsi="Times New Roman"/>
                <w:bCs/>
                <w:color w:val="000000"/>
                <w:sz w:val="24"/>
                <w:szCs w:val="24"/>
              </w:rPr>
              <w:t xml:space="preserve"> …</w:t>
            </w:r>
          </w:p>
          <w:p w:rsidR="0004376B" w:rsidRPr="0060254D" w:rsidRDefault="0004376B" w:rsidP="0090201A">
            <w:pPr>
              <w:keepNext/>
              <w:keepLines/>
              <w:spacing w:after="0" w:line="240" w:lineRule="auto"/>
              <w:ind w:firstLine="459"/>
              <w:jc w:val="both"/>
              <w:rPr>
                <w:rFonts w:ascii="Times New Roman" w:hAnsi="Times New Roman"/>
                <w:b/>
                <w:bCs/>
                <w:color w:val="000000"/>
                <w:sz w:val="24"/>
                <w:szCs w:val="24"/>
                <w:lang w:val="kk-KZ"/>
              </w:rPr>
            </w:pPr>
            <w:r w:rsidRPr="0060254D">
              <w:rPr>
                <w:rFonts w:ascii="Times New Roman" w:hAnsi="Times New Roman"/>
                <w:b/>
                <w:bCs/>
                <w:color w:val="000000"/>
                <w:sz w:val="24"/>
                <w:szCs w:val="24"/>
                <w:lang w:val="kk-KZ"/>
              </w:rPr>
              <w:t>9. жоқ</w:t>
            </w:r>
          </w:p>
        </w:tc>
        <w:tc>
          <w:tcPr>
            <w:tcW w:w="4394" w:type="dxa"/>
            <w:shd w:val="clear" w:color="auto" w:fill="auto"/>
          </w:tcPr>
          <w:p w:rsidR="0004376B" w:rsidRPr="00BE74A3" w:rsidRDefault="0004376B" w:rsidP="0090201A">
            <w:pPr>
              <w:pStyle w:val="3"/>
              <w:spacing w:before="0" w:beforeAutospacing="0" w:after="0" w:afterAutospacing="0"/>
              <w:rPr>
                <w:sz w:val="24"/>
                <w:szCs w:val="24"/>
                <w:lang w:val="kk-KZ"/>
              </w:rPr>
            </w:pPr>
            <w:r w:rsidRPr="00BE74A3">
              <w:rPr>
                <w:sz w:val="24"/>
                <w:szCs w:val="24"/>
                <w:lang w:val="kk-KZ"/>
              </w:rPr>
              <w:t>56-бап. Мемлекеттік қызметшілерді әлеуметтік қорғау шаралары</w:t>
            </w:r>
          </w:p>
          <w:p w:rsidR="0004376B" w:rsidRPr="00BE74A3" w:rsidRDefault="0004376B" w:rsidP="0090201A">
            <w:pPr>
              <w:keepNext/>
              <w:keepLines/>
              <w:spacing w:after="0" w:line="240" w:lineRule="auto"/>
              <w:ind w:firstLine="460"/>
              <w:jc w:val="both"/>
              <w:rPr>
                <w:rFonts w:ascii="Times New Roman" w:hAnsi="Times New Roman"/>
                <w:bCs/>
                <w:color w:val="000000"/>
                <w:sz w:val="24"/>
                <w:szCs w:val="24"/>
                <w:lang w:val="kk-KZ"/>
              </w:rPr>
            </w:pPr>
            <w:r w:rsidRPr="00BE74A3">
              <w:rPr>
                <w:rFonts w:ascii="Times New Roman" w:hAnsi="Times New Roman"/>
                <w:bCs/>
                <w:color w:val="000000"/>
                <w:sz w:val="24"/>
                <w:szCs w:val="24"/>
                <w:lang w:val="kk-KZ"/>
              </w:rPr>
              <w:t xml:space="preserve"> …</w:t>
            </w:r>
          </w:p>
          <w:p w:rsidR="0004376B" w:rsidRPr="00BE74A3" w:rsidRDefault="0004376B" w:rsidP="00F361FF">
            <w:pPr>
              <w:spacing w:after="0" w:line="240" w:lineRule="auto"/>
              <w:ind w:firstLine="322"/>
              <w:contextualSpacing/>
              <w:jc w:val="both"/>
              <w:rPr>
                <w:rFonts w:ascii="Times New Roman" w:hAnsi="Times New Roman"/>
                <w:b/>
                <w:sz w:val="24"/>
                <w:szCs w:val="24"/>
                <w:lang w:val="kk-KZ"/>
              </w:rPr>
            </w:pPr>
            <w:r w:rsidRPr="00BE74A3">
              <w:rPr>
                <w:rFonts w:ascii="Times New Roman" w:hAnsi="Times New Roman"/>
                <w:b/>
                <w:sz w:val="24"/>
                <w:szCs w:val="24"/>
                <w:lang w:val="kk-KZ"/>
              </w:rPr>
              <w:t>9. Ауылдық елді мекендерде жұмыс істейтін және тұратын басшы лауазымдарды атқаратын адамдарды қоспағанда, «Б» корпусының мемлекеттік әкімшілік қызметшілеріне Қазақстан Республикасының заңнамасында көзделген қосымша әлеуметтік қолдау шаралары беріледі.</w:t>
            </w:r>
          </w:p>
        </w:tc>
        <w:tc>
          <w:tcPr>
            <w:tcW w:w="5104" w:type="dxa"/>
            <w:shd w:val="clear" w:color="auto" w:fill="auto"/>
          </w:tcPr>
          <w:p w:rsidR="0004376B" w:rsidRPr="00972961" w:rsidRDefault="0004376B" w:rsidP="00F361FF">
            <w:pPr>
              <w:keepNext/>
              <w:keepLines/>
              <w:spacing w:after="0" w:line="240" w:lineRule="auto"/>
              <w:ind w:firstLine="459"/>
              <w:jc w:val="both"/>
              <w:rPr>
                <w:rFonts w:ascii="Times New Roman" w:eastAsia="Times New Roman" w:hAnsi="Times New Roman"/>
                <w:sz w:val="24"/>
                <w:szCs w:val="24"/>
                <w:highlight w:val="yellow"/>
                <w:lang w:val="kk-KZ"/>
              </w:rPr>
            </w:pPr>
            <w:r w:rsidRPr="00972961">
              <w:rPr>
                <w:rFonts w:ascii="Times New Roman" w:eastAsia="Times New Roman" w:hAnsi="Times New Roman"/>
                <w:sz w:val="24"/>
                <w:szCs w:val="24"/>
                <w:lang w:val="kk-KZ"/>
              </w:rPr>
              <w:t xml:space="preserve">Мемлекеттік қызметкерлерге </w:t>
            </w:r>
            <w:r>
              <w:rPr>
                <w:rFonts w:ascii="Times New Roman" w:eastAsia="Times New Roman" w:hAnsi="Times New Roman"/>
                <w:sz w:val="24"/>
                <w:szCs w:val="24"/>
                <w:lang w:val="kk-KZ"/>
              </w:rPr>
              <w:t>«</w:t>
            </w:r>
            <w:r w:rsidRPr="00972961">
              <w:rPr>
                <w:rFonts w:ascii="Times New Roman" w:eastAsia="Times New Roman" w:hAnsi="Times New Roman"/>
                <w:sz w:val="24"/>
                <w:szCs w:val="24"/>
                <w:lang w:val="kk-KZ"/>
              </w:rPr>
              <w:t>Дипломмен ауылға</w:t>
            </w:r>
            <w:r>
              <w:rPr>
                <w:rFonts w:ascii="Times New Roman" w:eastAsia="Times New Roman" w:hAnsi="Times New Roman"/>
                <w:sz w:val="24"/>
                <w:szCs w:val="24"/>
                <w:lang w:val="kk-KZ"/>
              </w:rPr>
              <w:t>»</w:t>
            </w:r>
            <w:r w:rsidRPr="00972961">
              <w:rPr>
                <w:rFonts w:ascii="Times New Roman" w:eastAsia="Times New Roman" w:hAnsi="Times New Roman"/>
                <w:sz w:val="24"/>
                <w:szCs w:val="24"/>
                <w:lang w:val="kk-KZ"/>
              </w:rPr>
              <w:t xml:space="preserve"> жобасының таралуына байланысты әлеуметтік қорғаудың тиісті шаралары тек атқарушы корпусқа ғана таратылатынын нақтылау ұсынылады.</w:t>
            </w:r>
          </w:p>
        </w:tc>
      </w:tr>
      <w:tr w:rsidR="0004376B" w:rsidRPr="00A015E3" w:rsidTr="0004376B">
        <w:tc>
          <w:tcPr>
            <w:tcW w:w="567" w:type="dxa"/>
            <w:gridSpan w:val="2"/>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t>35</w:t>
            </w:r>
          </w:p>
        </w:tc>
        <w:tc>
          <w:tcPr>
            <w:tcW w:w="1277" w:type="dxa"/>
            <w:gridSpan w:val="2"/>
          </w:tcPr>
          <w:p w:rsidR="0004376B" w:rsidRPr="00B90165" w:rsidRDefault="0004376B" w:rsidP="000E7412">
            <w:pPr>
              <w:spacing w:after="0" w:line="240" w:lineRule="auto"/>
              <w:ind w:firstLine="34"/>
              <w:jc w:val="both"/>
              <w:rPr>
                <w:rFonts w:ascii="Times New Roman" w:hAnsi="Times New Roman"/>
                <w:color w:val="000000"/>
                <w:sz w:val="24"/>
                <w:szCs w:val="24"/>
                <w:lang w:val="kk-KZ"/>
              </w:rPr>
            </w:pPr>
            <w:r w:rsidRPr="00B90165">
              <w:rPr>
                <w:rFonts w:ascii="Times New Roman" w:hAnsi="Times New Roman"/>
                <w:color w:val="000000"/>
                <w:sz w:val="24"/>
                <w:szCs w:val="24"/>
                <w:lang w:val="kk-KZ"/>
              </w:rPr>
              <w:t xml:space="preserve">57-баптың </w:t>
            </w:r>
          </w:p>
          <w:p w:rsidR="0004376B" w:rsidRPr="00B90165" w:rsidRDefault="0004376B" w:rsidP="000E7412">
            <w:pPr>
              <w:spacing w:after="0" w:line="240" w:lineRule="auto"/>
              <w:ind w:firstLine="34"/>
              <w:jc w:val="both"/>
              <w:rPr>
                <w:rFonts w:ascii="Times New Roman" w:hAnsi="Times New Roman"/>
                <w:color w:val="000000"/>
                <w:sz w:val="24"/>
                <w:szCs w:val="24"/>
              </w:rPr>
            </w:pPr>
            <w:r w:rsidRPr="00B90165">
              <w:rPr>
                <w:rFonts w:ascii="Times New Roman" w:hAnsi="Times New Roman"/>
                <w:color w:val="000000"/>
                <w:sz w:val="24"/>
                <w:szCs w:val="24"/>
                <w:lang w:val="kk-KZ"/>
              </w:rPr>
              <w:t xml:space="preserve">2-тармағы </w:t>
            </w:r>
          </w:p>
        </w:tc>
        <w:tc>
          <w:tcPr>
            <w:tcW w:w="4252" w:type="dxa"/>
            <w:shd w:val="clear" w:color="auto" w:fill="auto"/>
          </w:tcPr>
          <w:p w:rsidR="0004376B" w:rsidRPr="00B90165" w:rsidRDefault="0004376B" w:rsidP="006A7341">
            <w:pPr>
              <w:spacing w:after="0" w:line="240" w:lineRule="auto"/>
              <w:ind w:firstLine="460"/>
              <w:jc w:val="both"/>
              <w:outlineLvl w:val="2"/>
              <w:rPr>
                <w:rFonts w:ascii="Times New Roman" w:eastAsia="Times New Roman" w:hAnsi="Times New Roman"/>
                <w:b/>
                <w:bCs/>
                <w:sz w:val="24"/>
                <w:szCs w:val="24"/>
                <w:lang w:eastAsia="ru-RU"/>
              </w:rPr>
            </w:pPr>
            <w:r w:rsidRPr="00B90165">
              <w:rPr>
                <w:rFonts w:ascii="Times New Roman" w:eastAsia="Times New Roman" w:hAnsi="Times New Roman"/>
                <w:b/>
                <w:bCs/>
                <w:sz w:val="24"/>
                <w:szCs w:val="24"/>
                <w:lang w:eastAsia="ru-RU"/>
              </w:rPr>
              <w:t>57-бап. Мемлекеттік қызметшілердің іссапарлар кезіндегі кепілдіктері мен өтемақылары</w:t>
            </w:r>
          </w:p>
          <w:p w:rsidR="0004376B" w:rsidRPr="00B90165" w:rsidRDefault="0004376B" w:rsidP="006A7341">
            <w:pPr>
              <w:keepNext/>
              <w:keepLines/>
              <w:spacing w:after="0" w:line="240" w:lineRule="auto"/>
              <w:ind w:firstLine="460"/>
              <w:jc w:val="both"/>
              <w:rPr>
                <w:rFonts w:ascii="Times New Roman" w:hAnsi="Times New Roman"/>
                <w:color w:val="000000"/>
                <w:sz w:val="24"/>
                <w:szCs w:val="24"/>
              </w:rPr>
            </w:pPr>
            <w:r w:rsidRPr="00B90165">
              <w:rPr>
                <w:rFonts w:ascii="Times New Roman" w:hAnsi="Times New Roman"/>
                <w:color w:val="000000"/>
                <w:sz w:val="24"/>
                <w:szCs w:val="24"/>
              </w:rPr>
              <w:t>…</w:t>
            </w:r>
          </w:p>
          <w:p w:rsidR="0004376B" w:rsidRPr="00B90165" w:rsidRDefault="0004376B" w:rsidP="006A7341">
            <w:pPr>
              <w:spacing w:after="0" w:line="240" w:lineRule="auto"/>
              <w:ind w:firstLine="460"/>
              <w:jc w:val="both"/>
              <w:rPr>
                <w:rFonts w:ascii="Times New Roman" w:hAnsi="Times New Roman"/>
                <w:b/>
                <w:color w:val="000000"/>
                <w:sz w:val="24"/>
                <w:szCs w:val="24"/>
              </w:rPr>
            </w:pPr>
            <w:r w:rsidRPr="00B90165">
              <w:rPr>
                <w:rFonts w:ascii="Times New Roman" w:hAnsi="Times New Roman"/>
                <w:sz w:val="24"/>
                <w:szCs w:val="24"/>
              </w:rPr>
              <w:t xml:space="preserve">2. Іссапардың барлық уақыты </w:t>
            </w:r>
            <w:r w:rsidRPr="00B90165">
              <w:rPr>
                <w:rFonts w:ascii="Times New Roman" w:hAnsi="Times New Roman"/>
                <w:sz w:val="24"/>
                <w:szCs w:val="24"/>
              </w:rPr>
              <w:lastRenderedPageBreak/>
              <w:t>бойында і</w:t>
            </w:r>
            <w:proofErr w:type="gramStart"/>
            <w:r w:rsidRPr="00B90165">
              <w:rPr>
                <w:rFonts w:ascii="Times New Roman" w:hAnsi="Times New Roman"/>
                <w:sz w:val="24"/>
                <w:szCs w:val="24"/>
              </w:rPr>
              <w:t>ссапар</w:t>
            </w:r>
            <w:proofErr w:type="gramEnd"/>
            <w:r w:rsidRPr="00B90165">
              <w:rPr>
                <w:rFonts w:ascii="Times New Roman" w:hAnsi="Times New Roman"/>
                <w:sz w:val="24"/>
                <w:szCs w:val="24"/>
              </w:rPr>
              <w:t xml:space="preserve">ға жiберiлген мемлекеттiк қызметшілердiң жұмыс орны (мемлекеттік лауазымы) </w:t>
            </w:r>
            <w:r w:rsidRPr="00B90165">
              <w:rPr>
                <w:rFonts w:ascii="Times New Roman" w:hAnsi="Times New Roman"/>
                <w:b/>
                <w:sz w:val="24"/>
                <w:szCs w:val="24"/>
              </w:rPr>
              <w:t>мен</w:t>
            </w:r>
            <w:r w:rsidRPr="00B90165">
              <w:rPr>
                <w:rFonts w:ascii="Times New Roman" w:hAnsi="Times New Roman"/>
                <w:sz w:val="24"/>
                <w:szCs w:val="24"/>
              </w:rPr>
              <w:t xml:space="preserve"> </w:t>
            </w:r>
            <w:r w:rsidRPr="00B90165">
              <w:rPr>
                <w:rFonts w:ascii="Times New Roman" w:hAnsi="Times New Roman"/>
                <w:b/>
                <w:sz w:val="24"/>
                <w:szCs w:val="24"/>
              </w:rPr>
              <w:t xml:space="preserve">орташа </w:t>
            </w:r>
            <w:r w:rsidRPr="00B90165">
              <w:rPr>
                <w:rFonts w:ascii="Times New Roman" w:hAnsi="Times New Roman"/>
                <w:sz w:val="24"/>
                <w:szCs w:val="24"/>
              </w:rPr>
              <w:t>жалақысы сақталады.</w:t>
            </w:r>
          </w:p>
        </w:tc>
        <w:tc>
          <w:tcPr>
            <w:tcW w:w="4394" w:type="dxa"/>
            <w:shd w:val="clear" w:color="auto" w:fill="auto"/>
          </w:tcPr>
          <w:p w:rsidR="0004376B" w:rsidRPr="00B90165" w:rsidRDefault="0004376B" w:rsidP="006A7341">
            <w:pPr>
              <w:spacing w:after="0" w:line="240" w:lineRule="auto"/>
              <w:ind w:firstLine="460"/>
              <w:jc w:val="both"/>
              <w:outlineLvl w:val="2"/>
              <w:rPr>
                <w:rFonts w:ascii="Times New Roman" w:eastAsia="Times New Roman" w:hAnsi="Times New Roman"/>
                <w:b/>
                <w:bCs/>
                <w:sz w:val="24"/>
                <w:szCs w:val="24"/>
                <w:lang w:val="kk-KZ" w:eastAsia="ru-RU"/>
              </w:rPr>
            </w:pPr>
            <w:r w:rsidRPr="00B90165">
              <w:rPr>
                <w:rFonts w:ascii="Times New Roman" w:eastAsia="Times New Roman" w:hAnsi="Times New Roman"/>
                <w:b/>
                <w:bCs/>
                <w:sz w:val="24"/>
                <w:szCs w:val="24"/>
                <w:lang w:eastAsia="ru-RU"/>
              </w:rPr>
              <w:lastRenderedPageBreak/>
              <w:t>57-бап. Мемлекеттік қызметшілердің іссапарлар кезіндегі кепілдіктері мен өтемақылары</w:t>
            </w:r>
          </w:p>
          <w:p w:rsidR="0004376B" w:rsidRPr="00B90165" w:rsidRDefault="0004376B" w:rsidP="006A7341">
            <w:pPr>
              <w:spacing w:after="0" w:line="240" w:lineRule="auto"/>
              <w:ind w:firstLine="460"/>
              <w:jc w:val="both"/>
              <w:outlineLvl w:val="2"/>
              <w:rPr>
                <w:rFonts w:ascii="Times New Roman" w:eastAsia="Times New Roman" w:hAnsi="Times New Roman"/>
                <w:bCs/>
                <w:sz w:val="24"/>
                <w:szCs w:val="24"/>
                <w:lang w:val="kk-KZ" w:eastAsia="ru-RU"/>
              </w:rPr>
            </w:pPr>
            <w:r w:rsidRPr="00B90165">
              <w:rPr>
                <w:rFonts w:ascii="Times New Roman" w:eastAsia="Times New Roman" w:hAnsi="Times New Roman"/>
                <w:bCs/>
                <w:sz w:val="24"/>
                <w:szCs w:val="24"/>
                <w:lang w:val="kk-KZ" w:eastAsia="ru-RU"/>
              </w:rPr>
              <w:t>...</w:t>
            </w:r>
          </w:p>
          <w:p w:rsidR="0004376B" w:rsidRPr="00B90165" w:rsidRDefault="0004376B" w:rsidP="006A7341">
            <w:pPr>
              <w:pStyle w:val="a7"/>
              <w:keepNext/>
              <w:keepLines/>
              <w:spacing w:after="0" w:line="240" w:lineRule="auto"/>
              <w:ind w:left="0" w:firstLine="460"/>
              <w:jc w:val="both"/>
              <w:rPr>
                <w:rFonts w:ascii="Times New Roman" w:hAnsi="Times New Roman"/>
                <w:color w:val="000000"/>
                <w:sz w:val="24"/>
                <w:szCs w:val="24"/>
                <w:lang w:val="kk-KZ"/>
              </w:rPr>
            </w:pPr>
            <w:r w:rsidRPr="00B90165">
              <w:rPr>
                <w:rFonts w:ascii="Times New Roman" w:hAnsi="Times New Roman"/>
                <w:color w:val="000000"/>
                <w:sz w:val="24"/>
                <w:szCs w:val="24"/>
                <w:lang w:val="kk-KZ"/>
              </w:rPr>
              <w:t>2. Іссапардың барлық уақыт</w:t>
            </w:r>
            <w:r>
              <w:rPr>
                <w:rFonts w:ascii="Times New Roman" w:hAnsi="Times New Roman"/>
                <w:color w:val="000000"/>
                <w:sz w:val="24"/>
                <w:szCs w:val="24"/>
                <w:lang w:val="kk-KZ"/>
              </w:rPr>
              <w:t>0</w:t>
            </w:r>
            <w:r w:rsidRPr="00B90165">
              <w:rPr>
                <w:rFonts w:ascii="Times New Roman" w:hAnsi="Times New Roman"/>
                <w:color w:val="000000"/>
                <w:sz w:val="24"/>
                <w:szCs w:val="24"/>
                <w:lang w:val="kk-KZ"/>
              </w:rPr>
              <w:t xml:space="preserve">ы </w:t>
            </w:r>
            <w:r w:rsidRPr="00B90165">
              <w:rPr>
                <w:rFonts w:ascii="Times New Roman" w:hAnsi="Times New Roman"/>
                <w:color w:val="000000"/>
                <w:sz w:val="24"/>
                <w:szCs w:val="24"/>
                <w:lang w:val="kk-KZ"/>
              </w:rPr>
              <w:lastRenderedPageBreak/>
              <w:t xml:space="preserve">бойында іссапарға жіберілген мемлекеттік қызметшілердің жұмыс орны (мемлекеттік лауазымы) </w:t>
            </w:r>
            <w:r w:rsidRPr="00B90165">
              <w:rPr>
                <w:rFonts w:ascii="Times New Roman" w:hAnsi="Times New Roman"/>
                <w:b/>
                <w:color w:val="000000"/>
                <w:sz w:val="24"/>
                <w:szCs w:val="24"/>
                <w:lang w:val="kk-KZ"/>
              </w:rPr>
              <w:t>және іссапар күндеріне келетін жұмыс күндері үшін</w:t>
            </w:r>
            <w:r w:rsidRPr="00B90165">
              <w:rPr>
                <w:rFonts w:ascii="Times New Roman" w:hAnsi="Times New Roman"/>
                <w:color w:val="000000"/>
                <w:sz w:val="24"/>
                <w:szCs w:val="24"/>
                <w:lang w:val="kk-KZ"/>
              </w:rPr>
              <w:t xml:space="preserve"> жалақысы сақталады.</w:t>
            </w:r>
          </w:p>
          <w:p w:rsidR="0004376B" w:rsidRPr="00B90165" w:rsidRDefault="0004376B" w:rsidP="006A7341">
            <w:pPr>
              <w:keepNext/>
              <w:keepLines/>
              <w:spacing w:after="0" w:line="240" w:lineRule="auto"/>
              <w:ind w:firstLine="460"/>
              <w:jc w:val="both"/>
              <w:rPr>
                <w:rFonts w:ascii="Times New Roman" w:hAnsi="Times New Roman"/>
                <w:b/>
                <w:color w:val="000000"/>
                <w:sz w:val="24"/>
                <w:szCs w:val="24"/>
                <w:lang w:val="kk-KZ"/>
              </w:rPr>
            </w:pPr>
          </w:p>
        </w:tc>
        <w:tc>
          <w:tcPr>
            <w:tcW w:w="5104" w:type="dxa"/>
            <w:shd w:val="clear" w:color="auto" w:fill="auto"/>
          </w:tcPr>
          <w:p w:rsidR="0004376B" w:rsidRPr="00B90165" w:rsidRDefault="0004376B" w:rsidP="00B25926">
            <w:pPr>
              <w:spacing w:after="0" w:line="240" w:lineRule="auto"/>
              <w:ind w:firstLine="460"/>
              <w:contextualSpacing/>
              <w:jc w:val="both"/>
              <w:rPr>
                <w:rFonts w:ascii="Times New Roman" w:hAnsi="Times New Roman"/>
                <w:color w:val="000000"/>
                <w:sz w:val="24"/>
                <w:szCs w:val="24"/>
                <w:lang w:val="kk-KZ"/>
              </w:rPr>
            </w:pPr>
            <w:r w:rsidRPr="00B90165">
              <w:rPr>
                <w:rFonts w:ascii="Times New Roman" w:hAnsi="Times New Roman"/>
                <w:sz w:val="24"/>
                <w:szCs w:val="24"/>
                <w:lang w:val="kk-KZ"/>
              </w:rPr>
              <w:lastRenderedPageBreak/>
              <w:t xml:space="preserve">Еңбек кодексінің 127-бабының 1-тармағына сәйкес </w:t>
            </w:r>
            <w:r w:rsidRPr="00B90165">
              <w:rPr>
                <w:rFonts w:ascii="Times New Roman" w:hAnsi="Times New Roman"/>
                <w:i/>
                <w:sz w:val="24"/>
                <w:szCs w:val="24"/>
                <w:lang w:val="kk-KZ"/>
              </w:rPr>
              <w:t>(«Кепілдік және өтемақы төлеу үшін іссапарларға жіберілетін қызметкерлер»)</w:t>
            </w:r>
            <w:r w:rsidRPr="00B90165">
              <w:rPr>
                <w:rFonts w:ascii="Times New Roman" w:hAnsi="Times New Roman"/>
                <w:sz w:val="24"/>
                <w:szCs w:val="24"/>
                <w:lang w:val="kk-KZ"/>
              </w:rPr>
              <w:t xml:space="preserve"> қызметкердің жұмыс орны (лауазымы) </w:t>
            </w:r>
            <w:r w:rsidRPr="00B90165">
              <w:rPr>
                <w:rFonts w:ascii="Times New Roman" w:hAnsi="Times New Roman"/>
                <w:color w:val="000000"/>
                <w:sz w:val="24"/>
                <w:szCs w:val="24"/>
                <w:lang w:val="kk-KZ"/>
              </w:rPr>
              <w:t xml:space="preserve">және іссапар күндеріне келетін </w:t>
            </w:r>
            <w:r w:rsidRPr="00B90165">
              <w:rPr>
                <w:rFonts w:ascii="Times New Roman" w:hAnsi="Times New Roman"/>
                <w:color w:val="000000"/>
                <w:sz w:val="24"/>
                <w:szCs w:val="24"/>
                <w:lang w:val="kk-KZ"/>
              </w:rPr>
              <w:lastRenderedPageBreak/>
              <w:t>жұмыс күндері үшін жалақысы сақталады.</w:t>
            </w:r>
          </w:p>
          <w:p w:rsidR="0004376B" w:rsidRPr="00B90165" w:rsidRDefault="0004376B" w:rsidP="00B25926">
            <w:pPr>
              <w:spacing w:after="0" w:line="240" w:lineRule="auto"/>
              <w:ind w:firstLine="460"/>
              <w:contextualSpacing/>
              <w:jc w:val="both"/>
              <w:rPr>
                <w:rFonts w:ascii="Times New Roman" w:hAnsi="Times New Roman"/>
                <w:sz w:val="24"/>
                <w:szCs w:val="24"/>
                <w:lang w:val="kk-KZ"/>
              </w:rPr>
            </w:pPr>
            <w:r w:rsidRPr="00B90165">
              <w:rPr>
                <w:rFonts w:ascii="Times New Roman" w:hAnsi="Times New Roman"/>
                <w:sz w:val="24"/>
                <w:szCs w:val="24"/>
                <w:lang w:val="kk-KZ"/>
              </w:rPr>
              <w:t xml:space="preserve">«Құқықтық актілер туралы» Заңның </w:t>
            </w:r>
            <w:r w:rsidRPr="00B90165">
              <w:rPr>
                <w:rFonts w:ascii="Times New Roman" w:hAnsi="Times New Roman"/>
                <w:sz w:val="24"/>
                <w:szCs w:val="24"/>
                <w:lang w:val="kk-KZ"/>
              </w:rPr>
              <w:br/>
              <w:t>10-бабының 3-тармағына сәйкес төменгі деңгейдегі нормативтік құқықтық актілердің әрқайсысы жоғары деңгейдегі нормативтік құқықтық актілерге қайшы келмеуі тиіс.</w:t>
            </w:r>
          </w:p>
          <w:p w:rsidR="0004376B" w:rsidRPr="00B90165" w:rsidRDefault="0004376B" w:rsidP="00B25926">
            <w:pPr>
              <w:spacing w:after="0" w:line="240" w:lineRule="auto"/>
              <w:ind w:firstLine="460"/>
              <w:contextualSpacing/>
              <w:jc w:val="both"/>
              <w:rPr>
                <w:rFonts w:ascii="Times New Roman" w:hAnsi="Times New Roman"/>
                <w:sz w:val="24"/>
                <w:szCs w:val="24"/>
                <w:lang w:val="kk-KZ"/>
              </w:rPr>
            </w:pPr>
            <w:r w:rsidRPr="00B90165">
              <w:rPr>
                <w:rFonts w:ascii="Times New Roman" w:hAnsi="Times New Roman"/>
                <w:sz w:val="24"/>
                <w:szCs w:val="24"/>
                <w:lang w:val="kk-KZ"/>
              </w:rPr>
              <w:t xml:space="preserve">Сонымен қатар, Үкіметтің 2018 жылғы </w:t>
            </w:r>
            <w:r w:rsidRPr="00B90165">
              <w:rPr>
                <w:rFonts w:ascii="Times New Roman" w:hAnsi="Times New Roman"/>
                <w:sz w:val="24"/>
                <w:szCs w:val="24"/>
                <w:lang w:val="kk-KZ"/>
              </w:rPr>
              <w:br/>
              <w:t>29 желтоқсандағы № 934 қаулысымен Үкіметтің 2000 жылғы 22 қыркүйектегі № 1428 қаулысымен бекітілген Мемлекеттік бюджет қаражаты есебінен ұсталатын мемлекеттік мекемелер қызметкерлерінің, сондай-ақ Қазақстан Республикасы Парламенті депутаттарының Қазақстан Республикасының шегіндегі қызметтік іссапарлары туралы ережеге өзгерістер енгізілді.</w:t>
            </w:r>
          </w:p>
          <w:p w:rsidR="0004376B" w:rsidRPr="00B90165" w:rsidRDefault="0004376B" w:rsidP="00B25926">
            <w:pPr>
              <w:spacing w:after="0" w:line="240" w:lineRule="auto"/>
              <w:ind w:firstLine="460"/>
              <w:contextualSpacing/>
              <w:jc w:val="both"/>
              <w:rPr>
                <w:rFonts w:ascii="Times New Roman" w:hAnsi="Times New Roman"/>
                <w:sz w:val="24"/>
                <w:szCs w:val="24"/>
                <w:lang w:val="kk-KZ"/>
              </w:rPr>
            </w:pPr>
            <w:r w:rsidRPr="00B90165">
              <w:rPr>
                <w:rFonts w:ascii="Times New Roman" w:hAnsi="Times New Roman"/>
                <w:sz w:val="24"/>
                <w:szCs w:val="24"/>
                <w:lang w:val="kk-KZ"/>
              </w:rPr>
              <w:t>Ереженің 8-тармағының жаңа редакциясына сәйкес іссапарға жіберілген қызметкерлер іссапарының бүкіл уақыты ішінде іссапар кезінде, оның ішінде жолда болған уақыты үшін, жұмыс орны (лауазымы) мен жалақысы сақталады.</w:t>
            </w:r>
          </w:p>
        </w:tc>
      </w:tr>
      <w:tr w:rsidR="0004376B" w:rsidRPr="00B90165" w:rsidTr="0004376B">
        <w:tc>
          <w:tcPr>
            <w:tcW w:w="567" w:type="dxa"/>
            <w:gridSpan w:val="2"/>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36</w:t>
            </w:r>
          </w:p>
        </w:tc>
        <w:tc>
          <w:tcPr>
            <w:tcW w:w="1277" w:type="dxa"/>
            <w:gridSpan w:val="2"/>
          </w:tcPr>
          <w:p w:rsidR="0004376B" w:rsidRPr="0060254D" w:rsidRDefault="0004376B" w:rsidP="00F27B71">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rPr>
              <w:t>60</w:t>
            </w:r>
            <w:r>
              <w:rPr>
                <w:rFonts w:ascii="Times New Roman" w:hAnsi="Times New Roman"/>
                <w:color w:val="000000"/>
                <w:sz w:val="24"/>
                <w:szCs w:val="24"/>
                <w:lang w:val="kk-KZ"/>
              </w:rPr>
              <w:t xml:space="preserve">-бабы </w:t>
            </w:r>
          </w:p>
        </w:tc>
        <w:tc>
          <w:tcPr>
            <w:tcW w:w="4252" w:type="dxa"/>
            <w:shd w:val="clear" w:color="auto" w:fill="auto"/>
          </w:tcPr>
          <w:p w:rsidR="0004376B" w:rsidRPr="0060254D" w:rsidRDefault="0004376B" w:rsidP="0060254D">
            <w:pPr>
              <w:spacing w:before="100" w:beforeAutospacing="1" w:after="100" w:afterAutospacing="1" w:line="240" w:lineRule="auto"/>
              <w:outlineLvl w:val="2"/>
              <w:rPr>
                <w:rFonts w:ascii="Times New Roman" w:eastAsia="Times New Roman" w:hAnsi="Times New Roman"/>
                <w:b/>
                <w:bCs/>
                <w:sz w:val="27"/>
                <w:szCs w:val="27"/>
                <w:lang w:val="kk-KZ" w:eastAsia="ru-RU"/>
              </w:rPr>
            </w:pPr>
            <w:r w:rsidRPr="0060254D">
              <w:rPr>
                <w:rFonts w:ascii="Times New Roman" w:eastAsia="Times New Roman" w:hAnsi="Times New Roman"/>
                <w:b/>
                <w:bCs/>
                <w:sz w:val="27"/>
                <w:szCs w:val="27"/>
                <w:lang w:val="kk-KZ" w:eastAsia="ru-RU"/>
              </w:rPr>
              <w:t>60-бап. Мемлекеттiк саяси қызметшiлердiң отставкаға шығуы және қызметтен шығарылуы</w:t>
            </w:r>
          </w:p>
          <w:p w:rsidR="0004376B" w:rsidRPr="0060254D" w:rsidRDefault="0004376B" w:rsidP="00F27B71">
            <w:pPr>
              <w:keepNext/>
              <w:keepLines/>
              <w:spacing w:after="0" w:line="240" w:lineRule="auto"/>
              <w:ind w:firstLine="459"/>
              <w:jc w:val="both"/>
              <w:rPr>
                <w:rFonts w:ascii="Times New Roman" w:hAnsi="Times New Roman"/>
                <w:bCs/>
                <w:sz w:val="24"/>
                <w:szCs w:val="24"/>
                <w:lang w:val="kk-KZ"/>
              </w:rPr>
            </w:pPr>
            <w:r>
              <w:rPr>
                <w:rFonts w:ascii="Times New Roman" w:hAnsi="Times New Roman"/>
                <w:bCs/>
                <w:sz w:val="24"/>
                <w:szCs w:val="24"/>
                <w:lang w:val="kk-KZ"/>
              </w:rPr>
              <w:t>3-1. жоқ</w:t>
            </w:r>
          </w:p>
          <w:p w:rsidR="0004376B" w:rsidRPr="004F3F00" w:rsidRDefault="0004376B" w:rsidP="00F27B71">
            <w:pPr>
              <w:keepNext/>
              <w:keepLines/>
              <w:spacing w:after="0" w:line="240" w:lineRule="auto"/>
              <w:ind w:firstLine="459"/>
              <w:jc w:val="both"/>
              <w:rPr>
                <w:rFonts w:ascii="Times New Roman" w:hAnsi="Times New Roman"/>
                <w:b/>
                <w:bCs/>
                <w:color w:val="000000"/>
                <w:sz w:val="24"/>
                <w:szCs w:val="24"/>
              </w:rPr>
            </w:pPr>
          </w:p>
        </w:tc>
        <w:tc>
          <w:tcPr>
            <w:tcW w:w="4394" w:type="dxa"/>
            <w:shd w:val="clear" w:color="auto" w:fill="auto"/>
          </w:tcPr>
          <w:p w:rsidR="0004376B" w:rsidRPr="00A015E3" w:rsidRDefault="0004376B" w:rsidP="0060254D">
            <w:pPr>
              <w:spacing w:after="0" w:line="240" w:lineRule="auto"/>
              <w:jc w:val="both"/>
              <w:outlineLvl w:val="2"/>
              <w:rPr>
                <w:rFonts w:ascii="Times New Roman" w:eastAsia="Times New Roman" w:hAnsi="Times New Roman"/>
                <w:b/>
                <w:bCs/>
                <w:sz w:val="27"/>
                <w:szCs w:val="27"/>
                <w:highlight w:val="yellow"/>
                <w:lang w:val="kk-KZ" w:eastAsia="ru-RU"/>
              </w:rPr>
            </w:pPr>
            <w:r w:rsidRPr="00A015E3">
              <w:rPr>
                <w:rFonts w:ascii="Times New Roman" w:eastAsia="Times New Roman" w:hAnsi="Times New Roman"/>
                <w:b/>
                <w:bCs/>
                <w:sz w:val="27"/>
                <w:szCs w:val="27"/>
                <w:highlight w:val="yellow"/>
                <w:lang w:eastAsia="ru-RU"/>
              </w:rPr>
              <w:t xml:space="preserve">60-бап. Мемлекеттiк саяси қызметшiлердiң </w:t>
            </w:r>
            <w:proofErr w:type="gramStart"/>
            <w:r w:rsidRPr="00A015E3">
              <w:rPr>
                <w:rFonts w:ascii="Times New Roman" w:eastAsia="Times New Roman" w:hAnsi="Times New Roman"/>
                <w:b/>
                <w:bCs/>
                <w:sz w:val="27"/>
                <w:szCs w:val="27"/>
                <w:highlight w:val="yellow"/>
                <w:lang w:eastAsia="ru-RU"/>
              </w:rPr>
              <w:t>отставка</w:t>
            </w:r>
            <w:proofErr w:type="gramEnd"/>
            <w:r w:rsidRPr="00A015E3">
              <w:rPr>
                <w:rFonts w:ascii="Times New Roman" w:eastAsia="Times New Roman" w:hAnsi="Times New Roman"/>
                <w:b/>
                <w:bCs/>
                <w:sz w:val="27"/>
                <w:szCs w:val="27"/>
                <w:highlight w:val="yellow"/>
                <w:lang w:eastAsia="ru-RU"/>
              </w:rPr>
              <w:t>ға шығуы және қызметтен шығарылуы</w:t>
            </w:r>
          </w:p>
          <w:p w:rsidR="0004376B" w:rsidRPr="00610C39" w:rsidRDefault="0004376B" w:rsidP="00A015E3">
            <w:pPr>
              <w:tabs>
                <w:tab w:val="center" w:pos="2089"/>
              </w:tabs>
              <w:spacing w:after="0" w:line="240" w:lineRule="auto"/>
              <w:jc w:val="both"/>
              <w:outlineLvl w:val="2"/>
              <w:rPr>
                <w:rFonts w:ascii="Times New Roman" w:hAnsi="Times New Roman"/>
                <w:b/>
                <w:bCs/>
                <w:color w:val="000000"/>
                <w:sz w:val="24"/>
                <w:szCs w:val="24"/>
                <w:lang w:val="kk-KZ"/>
              </w:rPr>
            </w:pPr>
            <w:r w:rsidRPr="00A015E3">
              <w:rPr>
                <w:rFonts w:ascii="Times New Roman" w:hAnsi="Times New Roman"/>
                <w:b/>
                <w:bCs/>
                <w:color w:val="000000"/>
                <w:sz w:val="24"/>
                <w:szCs w:val="24"/>
                <w:highlight w:val="yellow"/>
                <w:lang w:val="kk-KZ"/>
              </w:rPr>
              <w:t>…</w:t>
            </w:r>
            <w:bookmarkStart w:id="0" w:name="_GoBack"/>
            <w:bookmarkEnd w:id="0"/>
            <w:r w:rsidR="00A015E3">
              <w:rPr>
                <w:rFonts w:ascii="Times New Roman" w:hAnsi="Times New Roman"/>
                <w:b/>
                <w:bCs/>
                <w:color w:val="000000"/>
                <w:sz w:val="24"/>
                <w:szCs w:val="24"/>
                <w:lang w:val="kk-KZ"/>
              </w:rPr>
              <w:tab/>
            </w:r>
          </w:p>
          <w:p w:rsidR="0004376B" w:rsidRPr="00667FF4" w:rsidRDefault="0004376B" w:rsidP="00654E4E">
            <w:pPr>
              <w:keepLines/>
              <w:widowControl w:val="0"/>
              <w:tabs>
                <w:tab w:val="left" w:pos="993"/>
              </w:tabs>
              <w:spacing w:after="0" w:line="240" w:lineRule="auto"/>
              <w:ind w:firstLine="458"/>
              <w:jc w:val="both"/>
              <w:rPr>
                <w:rFonts w:ascii="Times New Roman" w:hAnsi="Times New Roman"/>
                <w:sz w:val="24"/>
                <w:szCs w:val="24"/>
                <w:highlight w:val="yellow"/>
                <w:lang w:val="kk-KZ"/>
              </w:rPr>
            </w:pPr>
            <w:r w:rsidRPr="008F3B60">
              <w:rPr>
                <w:rFonts w:ascii="Times New Roman" w:hAnsi="Times New Roman"/>
                <w:sz w:val="24"/>
                <w:szCs w:val="24"/>
                <w:lang w:val="kk-KZ"/>
              </w:rPr>
              <w:t xml:space="preserve">3-1. Кемінде алты ай </w:t>
            </w:r>
            <w:r w:rsidR="00F77978">
              <w:rPr>
                <w:rFonts w:ascii="Times New Roman" w:hAnsi="Times New Roman"/>
                <w:sz w:val="24"/>
                <w:szCs w:val="24"/>
                <w:lang w:val="kk-KZ"/>
              </w:rPr>
              <w:t>м</w:t>
            </w:r>
            <w:r w:rsidRPr="008F3B60">
              <w:rPr>
                <w:rFonts w:ascii="Times New Roman" w:hAnsi="Times New Roman"/>
                <w:sz w:val="24"/>
                <w:szCs w:val="24"/>
                <w:lang w:val="kk-KZ"/>
              </w:rPr>
              <w:t xml:space="preserve">емлекеттік органдардың басшылары, облыстардың, республикалық маңызы бар қалалардың және астананың әкімдері болып табылатын мемлекеттік саяси қызметшілер өздеріне қатысты заңды күшіне енген соттың айыптау үкімі бар не қылмыстық істі қылмыстық қудалау </w:t>
            </w:r>
            <w:r w:rsidRPr="008F3B60">
              <w:rPr>
                <w:rFonts w:ascii="Times New Roman" w:hAnsi="Times New Roman"/>
                <w:sz w:val="24"/>
                <w:szCs w:val="24"/>
                <w:lang w:val="kk-KZ"/>
              </w:rPr>
              <w:lastRenderedPageBreak/>
              <w:t xml:space="preserve">органы немесе сот Қазақстан Республикасының қылмыстық іс жүргізу кодексінде көзделген негіздер бойынша тоқтатқан жағдайда отставкаға береді. </w:t>
            </w:r>
            <w:r w:rsidRPr="00667FF4">
              <w:rPr>
                <w:rFonts w:ascii="Times New Roman" w:hAnsi="Times New Roman"/>
                <w:sz w:val="24"/>
                <w:szCs w:val="24"/>
                <w:lang w:val="kk-KZ"/>
              </w:rPr>
              <w:t>3), 4), 9), 10), Қазақстан Республикасы Қылмыстық-процестік кодексінің 35-бабы бірінші бөлігінің 11) және 12) тармақшаларында немесе 36-бабында көзделген негіздер бойынша қылмыстық жауаптылықтан босатылуы мүмкін.</w:t>
            </w:r>
          </w:p>
          <w:p w:rsidR="0004376B" w:rsidRPr="0081251F" w:rsidRDefault="0004376B" w:rsidP="0081251F">
            <w:pPr>
              <w:keepLines/>
              <w:widowControl w:val="0"/>
              <w:tabs>
                <w:tab w:val="left" w:pos="993"/>
              </w:tabs>
              <w:spacing w:after="0" w:line="240" w:lineRule="auto"/>
              <w:ind w:firstLine="458"/>
              <w:jc w:val="both"/>
              <w:rPr>
                <w:rFonts w:ascii="Times New Roman" w:hAnsi="Times New Roman"/>
                <w:i/>
                <w:sz w:val="20"/>
                <w:szCs w:val="20"/>
              </w:rPr>
            </w:pPr>
            <w:r w:rsidRPr="0081251F">
              <w:rPr>
                <w:rFonts w:ascii="Times New Roman" w:hAnsi="Times New Roman"/>
                <w:i/>
                <w:sz w:val="20"/>
                <w:szCs w:val="20"/>
              </w:rPr>
              <w:t>Ескерту.</w:t>
            </w:r>
          </w:p>
          <w:p w:rsidR="0004376B" w:rsidRPr="00654E4E" w:rsidRDefault="0004376B" w:rsidP="0081251F">
            <w:pPr>
              <w:keepLines/>
              <w:widowControl w:val="0"/>
              <w:tabs>
                <w:tab w:val="left" w:pos="993"/>
              </w:tabs>
              <w:spacing w:after="0" w:line="240" w:lineRule="auto"/>
              <w:ind w:firstLine="458"/>
              <w:jc w:val="both"/>
              <w:rPr>
                <w:rFonts w:ascii="Times New Roman" w:hAnsi="Times New Roman"/>
                <w:i/>
                <w:sz w:val="20"/>
                <w:szCs w:val="20"/>
                <w:highlight w:val="yellow"/>
              </w:rPr>
            </w:pPr>
            <w:r w:rsidRPr="0081251F">
              <w:rPr>
                <w:rFonts w:ascii="Times New Roman" w:hAnsi="Times New Roman"/>
                <w:i/>
                <w:sz w:val="20"/>
                <w:szCs w:val="20"/>
              </w:rPr>
              <w:t>Осы тармақта мемлекеттік органдардың бі</w:t>
            </w:r>
            <w:proofErr w:type="gramStart"/>
            <w:r w:rsidRPr="0081251F">
              <w:rPr>
                <w:rFonts w:ascii="Times New Roman" w:hAnsi="Times New Roman"/>
                <w:i/>
                <w:sz w:val="20"/>
                <w:szCs w:val="20"/>
              </w:rPr>
              <w:t>р</w:t>
            </w:r>
            <w:proofErr w:type="gramEnd"/>
            <w:r w:rsidRPr="0081251F">
              <w:rPr>
                <w:rFonts w:ascii="Times New Roman" w:hAnsi="Times New Roman"/>
                <w:i/>
                <w:sz w:val="20"/>
                <w:szCs w:val="20"/>
              </w:rPr>
              <w:t>інші басшыларының тікелей бағынысты басшылары деп олардың орынбасарлары, көмекшілері, кеңесшілері, мемлекеттік органдардың бірінші басшыларына тікелей бағынатын құрылымдық бөлімшелердің басшылары, орталық мемлекеттік органдардың аппараттары мен ведомстволарының басшылары, облыстар, республикалық маңызы бар қалалар мен Астана бойынша орталық мемлекеттік органдардың аумақтық органдарының басшылары, мемлекеттік органдардың бі</w:t>
            </w:r>
            <w:proofErr w:type="gramStart"/>
            <w:r w:rsidRPr="0081251F">
              <w:rPr>
                <w:rFonts w:ascii="Times New Roman" w:hAnsi="Times New Roman"/>
                <w:i/>
                <w:sz w:val="20"/>
                <w:szCs w:val="20"/>
              </w:rPr>
              <w:t>р</w:t>
            </w:r>
            <w:proofErr w:type="gramEnd"/>
            <w:r w:rsidRPr="0081251F">
              <w:rPr>
                <w:rFonts w:ascii="Times New Roman" w:hAnsi="Times New Roman"/>
                <w:i/>
                <w:sz w:val="20"/>
                <w:szCs w:val="20"/>
              </w:rPr>
              <w:t>інші басшыларына тікелей бағынатын ведомстволық бағынысты ұйымдардың басшылары түсініледі.</w:t>
            </w:r>
          </w:p>
          <w:p w:rsidR="0004376B" w:rsidRPr="008F3B60" w:rsidRDefault="0004376B" w:rsidP="00654E4E">
            <w:pPr>
              <w:keepNext/>
              <w:keepLines/>
              <w:spacing w:after="0"/>
              <w:jc w:val="both"/>
              <w:rPr>
                <w:rFonts w:ascii="Times New Roman" w:hAnsi="Times New Roman"/>
                <w:bCs/>
                <w:i/>
                <w:color w:val="000000"/>
                <w:sz w:val="20"/>
                <w:szCs w:val="20"/>
                <w:highlight w:val="yellow"/>
              </w:rPr>
            </w:pPr>
            <w:proofErr w:type="gramStart"/>
            <w:r w:rsidRPr="008F3B60">
              <w:rPr>
                <w:rFonts w:ascii="Times New Roman" w:hAnsi="Times New Roman"/>
                <w:bCs/>
                <w:i/>
                <w:color w:val="000000"/>
                <w:sz w:val="20"/>
                <w:szCs w:val="20"/>
              </w:rPr>
              <w:t xml:space="preserve">Облыстардың, республикалық маңызы бар қалалардың және астананың тікелей бағынысты әкімдерінің орынбасарлары, кеңесшілері, көмекшілері, олардың аппараттарының басшылары, облыстардың, облыстық маңызы бар қалалардың, облыстар аудандарының және қалалардағы аудандардың әкімшілік орталығы болып табылатын қалалардың әкімдері, жергілікті бюджеттен қаржыландырылатын облыстардың, </w:t>
            </w:r>
            <w:r w:rsidRPr="008F3B60">
              <w:rPr>
                <w:rFonts w:ascii="Times New Roman" w:hAnsi="Times New Roman"/>
                <w:bCs/>
                <w:i/>
                <w:color w:val="000000"/>
                <w:sz w:val="20"/>
                <w:szCs w:val="20"/>
              </w:rPr>
              <w:lastRenderedPageBreak/>
              <w:t>республикалық маңызы бар</w:t>
            </w:r>
            <w:proofErr w:type="gramEnd"/>
            <w:r w:rsidRPr="008F3B60">
              <w:rPr>
                <w:rFonts w:ascii="Times New Roman" w:hAnsi="Times New Roman"/>
                <w:bCs/>
                <w:i/>
                <w:color w:val="000000"/>
                <w:sz w:val="20"/>
                <w:szCs w:val="20"/>
              </w:rPr>
              <w:t xml:space="preserve"> қалалардың және астананың атқарушы органдарының басшылары, облыстардың, республикалық маңызы бар қалалардың және Астананың әкімдеріне тікелей бағынатын ведомстволық бағынысты ұйымдардың басшылары </w:t>
            </w:r>
            <w:proofErr w:type="gramStart"/>
            <w:r w:rsidRPr="008F3B60">
              <w:rPr>
                <w:rFonts w:ascii="Times New Roman" w:hAnsi="Times New Roman"/>
                <w:bCs/>
                <w:i/>
                <w:color w:val="000000"/>
                <w:sz w:val="20"/>
                <w:szCs w:val="20"/>
              </w:rPr>
              <w:t>деп</w:t>
            </w:r>
            <w:proofErr w:type="gramEnd"/>
            <w:r w:rsidRPr="008F3B60">
              <w:rPr>
                <w:rFonts w:ascii="Times New Roman" w:hAnsi="Times New Roman"/>
                <w:bCs/>
                <w:i/>
                <w:color w:val="000000"/>
                <w:sz w:val="20"/>
                <w:szCs w:val="20"/>
              </w:rPr>
              <w:t xml:space="preserve"> түсініледі.</w:t>
            </w:r>
          </w:p>
        </w:tc>
        <w:tc>
          <w:tcPr>
            <w:tcW w:w="5104" w:type="dxa"/>
            <w:shd w:val="clear" w:color="auto" w:fill="auto"/>
          </w:tcPr>
          <w:p w:rsidR="0004376B" w:rsidRPr="00F361FF" w:rsidRDefault="0004376B" w:rsidP="0060254D">
            <w:pPr>
              <w:keepNext/>
              <w:keepLines/>
              <w:spacing w:after="0" w:line="240" w:lineRule="auto"/>
              <w:ind w:firstLine="459"/>
              <w:jc w:val="both"/>
              <w:rPr>
                <w:rFonts w:ascii="Times New Roman" w:eastAsia="Times New Roman" w:hAnsi="Times New Roman"/>
                <w:sz w:val="24"/>
                <w:szCs w:val="24"/>
                <w:highlight w:val="yellow"/>
                <w:lang w:val="kk-KZ"/>
              </w:rPr>
            </w:pPr>
            <w:r w:rsidRPr="00F361FF">
              <w:rPr>
                <w:rFonts w:ascii="Times New Roman" w:eastAsia="Times New Roman" w:hAnsi="Times New Roman"/>
                <w:sz w:val="24"/>
                <w:szCs w:val="24"/>
                <w:lang w:val="kk-KZ"/>
              </w:rPr>
              <w:lastRenderedPageBreak/>
              <w:t>Ағымдағы жылдың 20 мамырында өткен кеңесте мемлекеттік органдардың бірінші басшыларының орнынан түсу мәселесі бойынша Президенттің берген тапсырмаларын іске асыруға қатысты.</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rPr>
            </w:pPr>
            <w:r>
              <w:rPr>
                <w:rFonts w:ascii="Times New Roman" w:hAnsi="Times New Roman"/>
                <w:sz w:val="24"/>
                <w:szCs w:val="24"/>
                <w:lang w:val="kk-KZ"/>
              </w:rPr>
              <w:lastRenderedPageBreak/>
              <w:t>37</w:t>
            </w:r>
          </w:p>
        </w:tc>
        <w:tc>
          <w:tcPr>
            <w:tcW w:w="1292" w:type="dxa"/>
            <w:gridSpan w:val="3"/>
          </w:tcPr>
          <w:p w:rsidR="0004376B" w:rsidRPr="00B90165" w:rsidRDefault="0004376B" w:rsidP="006A7341">
            <w:pPr>
              <w:pStyle w:val="a7"/>
              <w:spacing w:after="0" w:line="240" w:lineRule="auto"/>
              <w:ind w:left="0" w:right="-109"/>
              <w:jc w:val="both"/>
              <w:rPr>
                <w:rFonts w:ascii="Times New Roman" w:hAnsi="Times New Roman"/>
                <w:color w:val="000000"/>
                <w:sz w:val="24"/>
                <w:szCs w:val="24"/>
                <w:lang w:val="kk-KZ"/>
              </w:rPr>
            </w:pPr>
            <w:r w:rsidRPr="00B90165">
              <w:rPr>
                <w:rFonts w:ascii="Times New Roman" w:hAnsi="Times New Roman"/>
                <w:color w:val="000000"/>
                <w:sz w:val="24"/>
                <w:szCs w:val="24"/>
                <w:lang w:val="kk-KZ"/>
              </w:rPr>
              <w:t>61-баптың</w:t>
            </w:r>
          </w:p>
          <w:p w:rsidR="0004376B" w:rsidRPr="00B90165" w:rsidRDefault="0004376B" w:rsidP="006A7341">
            <w:pPr>
              <w:pStyle w:val="a7"/>
              <w:spacing w:after="0" w:line="240" w:lineRule="auto"/>
              <w:ind w:left="0" w:right="-109"/>
              <w:jc w:val="both"/>
              <w:rPr>
                <w:rFonts w:ascii="Times New Roman" w:hAnsi="Times New Roman"/>
                <w:color w:val="000000"/>
                <w:sz w:val="24"/>
                <w:szCs w:val="24"/>
                <w:lang w:val="kk-KZ"/>
              </w:rPr>
            </w:pPr>
            <w:r w:rsidRPr="00B90165">
              <w:rPr>
                <w:rFonts w:ascii="Times New Roman" w:hAnsi="Times New Roman"/>
                <w:color w:val="000000"/>
                <w:sz w:val="24"/>
                <w:szCs w:val="24"/>
                <w:lang w:val="kk-KZ"/>
              </w:rPr>
              <w:t>1-тармағының</w:t>
            </w:r>
          </w:p>
          <w:p w:rsidR="0004376B" w:rsidRPr="00B90165" w:rsidRDefault="0004376B" w:rsidP="006A7341">
            <w:pPr>
              <w:pStyle w:val="a7"/>
              <w:spacing w:after="0" w:line="240" w:lineRule="auto"/>
              <w:ind w:left="0" w:right="-109"/>
              <w:jc w:val="both"/>
              <w:rPr>
                <w:rFonts w:ascii="Times New Roman" w:hAnsi="Times New Roman"/>
                <w:color w:val="000000"/>
                <w:sz w:val="24"/>
                <w:szCs w:val="24"/>
                <w:lang w:val="kk-KZ"/>
              </w:rPr>
            </w:pPr>
            <w:r w:rsidRPr="00B90165">
              <w:rPr>
                <w:rFonts w:ascii="Times New Roman" w:hAnsi="Times New Roman"/>
                <w:color w:val="000000"/>
                <w:sz w:val="24"/>
                <w:szCs w:val="24"/>
                <w:lang w:val="kk-KZ"/>
              </w:rPr>
              <w:t>2) тармақшасы</w:t>
            </w:r>
          </w:p>
        </w:tc>
        <w:tc>
          <w:tcPr>
            <w:tcW w:w="4252" w:type="dxa"/>
            <w:shd w:val="clear" w:color="auto" w:fill="auto"/>
          </w:tcPr>
          <w:p w:rsidR="0004376B" w:rsidRPr="00B90165" w:rsidRDefault="0004376B" w:rsidP="00EB0A9B">
            <w:pPr>
              <w:pStyle w:val="3"/>
              <w:spacing w:before="0" w:beforeAutospacing="0" w:after="0" w:afterAutospacing="0"/>
              <w:ind w:firstLine="318"/>
              <w:jc w:val="both"/>
              <w:rPr>
                <w:sz w:val="24"/>
                <w:szCs w:val="24"/>
                <w:lang w:val="kk-KZ"/>
              </w:rPr>
            </w:pPr>
            <w:r w:rsidRPr="00B90165">
              <w:rPr>
                <w:sz w:val="24"/>
                <w:szCs w:val="24"/>
                <w:lang w:val="kk-KZ"/>
              </w:rPr>
              <w:t>61-бап. Мемлекеттiк әкiмшiлiк қызметшiлердiң мемлекеттiк қызметтi тоқтатуы</w:t>
            </w:r>
          </w:p>
          <w:p w:rsidR="0004376B" w:rsidRPr="00B90165" w:rsidRDefault="0004376B" w:rsidP="00EB0A9B">
            <w:pPr>
              <w:pStyle w:val="a3"/>
              <w:spacing w:before="0" w:beforeAutospacing="0" w:after="0" w:afterAutospacing="0"/>
              <w:ind w:firstLine="318"/>
              <w:jc w:val="both"/>
              <w:rPr>
                <w:lang w:val="kk-KZ"/>
              </w:rPr>
            </w:pPr>
            <w:r w:rsidRPr="00B90165">
              <w:rPr>
                <w:lang w:val="kk-KZ"/>
              </w:rPr>
              <w:t>1. Мемлекеттiк әкiмшiлiк қызметшiлердiң мемлекеттiк қызметтi тоқтатуына мыналар негіз болып табылады:</w:t>
            </w:r>
          </w:p>
          <w:p w:rsidR="0004376B" w:rsidRPr="00B90165" w:rsidRDefault="0004376B" w:rsidP="00EB0A9B">
            <w:pPr>
              <w:pStyle w:val="a3"/>
              <w:spacing w:before="0" w:beforeAutospacing="0" w:after="0" w:afterAutospacing="0"/>
              <w:ind w:firstLine="318"/>
              <w:jc w:val="both"/>
              <w:rPr>
                <w:lang w:val="kk-KZ"/>
              </w:rPr>
            </w:pPr>
            <w:r w:rsidRPr="00B90165">
              <w:rPr>
                <w:lang w:val="kk-KZ"/>
              </w:rPr>
              <w:t>...</w:t>
            </w:r>
          </w:p>
          <w:p w:rsidR="0004376B" w:rsidRPr="00B90165" w:rsidRDefault="0004376B" w:rsidP="00EB0A9B">
            <w:pPr>
              <w:pStyle w:val="a3"/>
              <w:spacing w:before="0" w:beforeAutospacing="0" w:after="0" w:afterAutospacing="0"/>
              <w:ind w:firstLine="318"/>
              <w:jc w:val="both"/>
              <w:rPr>
                <w:b/>
              </w:rPr>
            </w:pPr>
            <w:r w:rsidRPr="00B90165">
              <w:rPr>
                <w:b/>
              </w:rPr>
              <w:t xml:space="preserve">2) </w:t>
            </w:r>
            <w:proofErr w:type="gramStart"/>
            <w:r w:rsidRPr="00B90165">
              <w:rPr>
                <w:b/>
              </w:rPr>
              <w:t>бас</w:t>
            </w:r>
            <w:proofErr w:type="gramEnd"/>
            <w:r w:rsidRPr="00B90165">
              <w:rPr>
                <w:b/>
              </w:rPr>
              <w:t>қа мемлекеттік лауазымға орналасуы;</w:t>
            </w:r>
          </w:p>
          <w:p w:rsidR="0004376B" w:rsidRPr="00B90165" w:rsidRDefault="0004376B" w:rsidP="00EB0A9B">
            <w:pPr>
              <w:pStyle w:val="a7"/>
              <w:spacing w:after="0" w:line="240" w:lineRule="auto"/>
              <w:ind w:left="0" w:firstLine="318"/>
              <w:jc w:val="both"/>
              <w:rPr>
                <w:rFonts w:ascii="Times New Roman" w:hAnsi="Times New Roman"/>
                <w:color w:val="000000"/>
                <w:sz w:val="24"/>
                <w:szCs w:val="24"/>
              </w:rPr>
            </w:pPr>
          </w:p>
        </w:tc>
        <w:tc>
          <w:tcPr>
            <w:tcW w:w="4394" w:type="dxa"/>
            <w:shd w:val="clear" w:color="auto" w:fill="auto"/>
          </w:tcPr>
          <w:p w:rsidR="0004376B" w:rsidRPr="00B90165" w:rsidRDefault="0004376B" w:rsidP="00EB0A9B">
            <w:pPr>
              <w:pStyle w:val="3"/>
              <w:spacing w:before="0" w:beforeAutospacing="0" w:after="0" w:afterAutospacing="0"/>
              <w:ind w:firstLine="318"/>
              <w:jc w:val="both"/>
              <w:rPr>
                <w:sz w:val="24"/>
                <w:szCs w:val="24"/>
                <w:lang w:val="kk-KZ"/>
              </w:rPr>
            </w:pPr>
            <w:r w:rsidRPr="00B90165">
              <w:rPr>
                <w:sz w:val="24"/>
                <w:szCs w:val="24"/>
                <w:lang w:val="kk-KZ"/>
              </w:rPr>
              <w:t>61-бап. Мемлекеттiк әкiмшiлiк қызметшiлердiң мемлекеттiк қызметтi тоқтатуы</w:t>
            </w:r>
          </w:p>
          <w:p w:rsidR="0004376B" w:rsidRPr="00B90165" w:rsidRDefault="0004376B" w:rsidP="00EB0A9B">
            <w:pPr>
              <w:pStyle w:val="a3"/>
              <w:spacing w:before="0" w:beforeAutospacing="0" w:after="0" w:afterAutospacing="0"/>
              <w:ind w:firstLine="318"/>
              <w:jc w:val="both"/>
              <w:rPr>
                <w:lang w:val="kk-KZ"/>
              </w:rPr>
            </w:pPr>
            <w:r w:rsidRPr="00B90165">
              <w:rPr>
                <w:lang w:val="kk-KZ"/>
              </w:rPr>
              <w:t>1. Мемлекеттiк әкiмшiлiк қызметшiлердiң мемлекеттiк қызметтi тоқтатуына мыналар негіз болып табылады:</w:t>
            </w:r>
          </w:p>
          <w:p w:rsidR="0004376B" w:rsidRPr="00B90165" w:rsidRDefault="0004376B" w:rsidP="00EB0A9B">
            <w:pPr>
              <w:pStyle w:val="a3"/>
              <w:spacing w:before="0" w:beforeAutospacing="0" w:after="0" w:afterAutospacing="0"/>
              <w:ind w:firstLine="318"/>
              <w:jc w:val="both"/>
              <w:rPr>
                <w:bCs/>
                <w:lang w:val="kk-KZ"/>
              </w:rPr>
            </w:pPr>
            <w:r w:rsidRPr="00B90165">
              <w:rPr>
                <w:bCs/>
                <w:lang w:val="kk-KZ"/>
              </w:rPr>
              <w:t>...</w:t>
            </w:r>
          </w:p>
          <w:p w:rsidR="0004376B" w:rsidRPr="00B90165" w:rsidRDefault="0004376B" w:rsidP="00EB0A9B">
            <w:pPr>
              <w:pStyle w:val="a3"/>
              <w:spacing w:before="0" w:beforeAutospacing="0" w:after="0" w:afterAutospacing="0"/>
              <w:ind w:firstLine="318"/>
              <w:jc w:val="both"/>
              <w:rPr>
                <w:b/>
                <w:lang w:val="kk-KZ"/>
              </w:rPr>
            </w:pPr>
            <w:r w:rsidRPr="00B90165">
              <w:rPr>
                <w:b/>
                <w:bCs/>
                <w:lang w:val="kk-KZ"/>
              </w:rPr>
              <w:t>2)</w:t>
            </w:r>
            <w:r w:rsidRPr="00B90165">
              <w:rPr>
                <w:bCs/>
                <w:lang w:val="kk-KZ"/>
              </w:rPr>
              <w:t xml:space="preserve"> </w:t>
            </w:r>
            <w:r w:rsidRPr="00B90165">
              <w:rPr>
                <w:b/>
                <w:bCs/>
                <w:lang w:val="kk-KZ"/>
              </w:rPr>
              <w:t>с</w:t>
            </w:r>
            <w:r w:rsidRPr="00B90165">
              <w:rPr>
                <w:b/>
                <w:lang w:val="kk-KZ"/>
              </w:rPr>
              <w:t>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басқа мемлекеттік лауазымға орналасуы;</w:t>
            </w:r>
          </w:p>
          <w:p w:rsidR="0004376B" w:rsidRPr="00972961" w:rsidRDefault="0004376B" w:rsidP="00EB0A9B">
            <w:pPr>
              <w:spacing w:after="0" w:line="240" w:lineRule="auto"/>
              <w:ind w:firstLine="318"/>
              <w:contextualSpacing/>
              <w:jc w:val="both"/>
              <w:rPr>
                <w:rFonts w:ascii="Times New Roman" w:hAnsi="Times New Roman"/>
                <w:b/>
                <w:color w:val="000000"/>
                <w:sz w:val="24"/>
                <w:szCs w:val="24"/>
                <w:lang w:val="kk-KZ"/>
              </w:rPr>
            </w:pPr>
          </w:p>
        </w:tc>
        <w:tc>
          <w:tcPr>
            <w:tcW w:w="5104" w:type="dxa"/>
            <w:shd w:val="clear" w:color="auto" w:fill="auto"/>
          </w:tcPr>
          <w:p w:rsidR="0004376B" w:rsidRPr="00B90165" w:rsidRDefault="0004376B" w:rsidP="00B25926">
            <w:pPr>
              <w:spacing w:after="0" w:line="240" w:lineRule="auto"/>
              <w:ind w:firstLine="318"/>
              <w:contextualSpacing/>
              <w:jc w:val="both"/>
              <w:rPr>
                <w:rFonts w:ascii="Times New Roman" w:hAnsi="Times New Roman"/>
                <w:sz w:val="24"/>
                <w:szCs w:val="24"/>
                <w:lang w:val="kk-KZ"/>
              </w:rPr>
            </w:pPr>
            <w:r w:rsidRPr="00B90165">
              <w:rPr>
                <w:rFonts w:ascii="Times New Roman" w:hAnsi="Times New Roman"/>
                <w:sz w:val="24"/>
                <w:szCs w:val="24"/>
                <w:lang w:val="kk-KZ"/>
              </w:rPr>
              <w:t>Сыбайлас жемқорлық құқық бұзушылығы немесе Мемлекеттік қызметке кір келтіретін тәртіптік теріс қылық жасағаны үшін жауапкершілігі қаралатын адамдарды өз еркімен жұмыстан шығаруға тыйым салу (Мемлекеттік қызмет туралы Заңның 61-бабы 1-тармағы) көрсетілген теріс қылықтар немесе құқық бұзушылықтар жасаған адамдардың заңнамада белгіленген жауапкершіліктен кету мүмкіндігін жояды.</w:t>
            </w:r>
          </w:p>
          <w:p w:rsidR="0004376B" w:rsidRPr="00B90165" w:rsidRDefault="0004376B" w:rsidP="00B25926">
            <w:pPr>
              <w:spacing w:after="0" w:line="240" w:lineRule="auto"/>
              <w:ind w:firstLine="318"/>
              <w:contextualSpacing/>
              <w:jc w:val="both"/>
              <w:rPr>
                <w:rFonts w:ascii="Times New Roman" w:hAnsi="Times New Roman"/>
                <w:sz w:val="24"/>
                <w:szCs w:val="24"/>
                <w:lang w:val="kk-KZ"/>
              </w:rPr>
            </w:pPr>
            <w:r w:rsidRPr="00B90165">
              <w:rPr>
                <w:rFonts w:ascii="Times New Roman" w:hAnsi="Times New Roman"/>
                <w:sz w:val="24"/>
                <w:szCs w:val="24"/>
                <w:lang w:val="kk-KZ"/>
              </w:rPr>
              <w:t xml:space="preserve">Алайда іс жүзінде өзіне қатысты қаралатын мемлекеттік қызметке кір келтіретін тәртіптік теріс қылық жасағаны үшін тәртіптік </w:t>
            </w:r>
            <w:r w:rsidRPr="00B90165">
              <w:rPr>
                <w:rFonts w:ascii="Times New Roman" w:hAnsi="Times New Roman"/>
                <w:sz w:val="24"/>
                <w:szCs w:val="24"/>
                <w:lang w:val="kk-KZ"/>
              </w:rPr>
              <w:br/>
              <w:t xml:space="preserve">іс қаралатын мемлекеттік қызметші Заңның </w:t>
            </w:r>
            <w:r w:rsidRPr="00B90165">
              <w:rPr>
                <w:rFonts w:ascii="Times New Roman" w:hAnsi="Times New Roman"/>
                <w:sz w:val="24"/>
                <w:szCs w:val="24"/>
                <w:lang w:val="kk-KZ"/>
              </w:rPr>
              <w:br/>
              <w:t>61-бабы 1-тармағының 2) тармақшасына сәйкес басқа әкімшілік мемлекеттік лауазымға орналасуына байланысты жұмыстан шығарылады, бұл өз кезегінде мемлекеттік қызметке кір келтіретін теріс қылық жасағаны үшін заңнамада көзделген жауапкершіліктен кетуге септігін тигізеді.</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t>38</w:t>
            </w:r>
          </w:p>
        </w:tc>
        <w:tc>
          <w:tcPr>
            <w:tcW w:w="1292" w:type="dxa"/>
            <w:gridSpan w:val="3"/>
          </w:tcPr>
          <w:p w:rsidR="0004376B" w:rsidRPr="00B90165" w:rsidRDefault="0004376B" w:rsidP="006A7341">
            <w:pPr>
              <w:pStyle w:val="a7"/>
              <w:spacing w:after="0" w:line="240" w:lineRule="auto"/>
              <w:ind w:left="0" w:right="-109"/>
              <w:jc w:val="both"/>
              <w:rPr>
                <w:rFonts w:ascii="Times New Roman" w:hAnsi="Times New Roman"/>
                <w:color w:val="000000"/>
                <w:sz w:val="24"/>
                <w:szCs w:val="24"/>
                <w:lang w:val="kk-KZ"/>
              </w:rPr>
            </w:pPr>
            <w:r>
              <w:rPr>
                <w:rFonts w:ascii="Times New Roman" w:hAnsi="Times New Roman"/>
                <w:color w:val="000000"/>
                <w:sz w:val="24"/>
                <w:szCs w:val="24"/>
                <w:lang w:val="kk-KZ"/>
              </w:rPr>
              <w:t>61 - бабы</w:t>
            </w:r>
          </w:p>
        </w:tc>
        <w:tc>
          <w:tcPr>
            <w:tcW w:w="4252" w:type="dxa"/>
            <w:shd w:val="clear" w:color="auto" w:fill="auto"/>
          </w:tcPr>
          <w:p w:rsidR="0004376B" w:rsidRPr="00B90165" w:rsidRDefault="0004376B" w:rsidP="00654E4E">
            <w:pPr>
              <w:pStyle w:val="3"/>
              <w:spacing w:before="0" w:beforeAutospacing="0" w:after="0" w:afterAutospacing="0"/>
              <w:ind w:firstLine="318"/>
              <w:jc w:val="both"/>
              <w:rPr>
                <w:sz w:val="24"/>
                <w:szCs w:val="24"/>
                <w:lang w:val="kk-KZ"/>
              </w:rPr>
            </w:pPr>
            <w:r w:rsidRPr="00B90165">
              <w:rPr>
                <w:sz w:val="24"/>
                <w:szCs w:val="24"/>
                <w:lang w:val="kk-KZ"/>
              </w:rPr>
              <w:t>61-бап. Мемлекеттiк әкiмшiлiк қызметшiлердiң мемлекеттiк қызметтi тоқтатуы</w:t>
            </w:r>
          </w:p>
          <w:p w:rsidR="0004376B" w:rsidRDefault="0004376B" w:rsidP="00654E4E">
            <w:pPr>
              <w:pStyle w:val="3"/>
              <w:spacing w:before="0" w:beforeAutospacing="0" w:after="0" w:afterAutospacing="0"/>
              <w:ind w:firstLine="318"/>
              <w:jc w:val="both"/>
              <w:rPr>
                <w:lang w:val="kk-KZ" w:eastAsia="en-US"/>
              </w:rPr>
            </w:pPr>
            <w:r w:rsidRPr="00B90165">
              <w:rPr>
                <w:lang w:val="kk-KZ" w:eastAsia="en-US"/>
              </w:rPr>
              <w:t>1. Мемлекеттiк әкiмшiлiк қызметшiлердiң мемлекеттiк қызметтi тоқтатуына мыналар негіз болып табылады:</w:t>
            </w:r>
          </w:p>
          <w:p w:rsidR="0004376B" w:rsidRPr="00B90165" w:rsidRDefault="0004376B" w:rsidP="00654E4E">
            <w:pPr>
              <w:pStyle w:val="3"/>
              <w:spacing w:before="0" w:beforeAutospacing="0" w:after="0" w:afterAutospacing="0"/>
              <w:ind w:firstLine="318"/>
              <w:jc w:val="both"/>
              <w:rPr>
                <w:sz w:val="24"/>
                <w:szCs w:val="24"/>
                <w:lang w:val="kk-KZ"/>
              </w:rPr>
            </w:pPr>
            <w:r>
              <w:rPr>
                <w:sz w:val="24"/>
                <w:szCs w:val="24"/>
                <w:lang w:val="kk-KZ"/>
              </w:rPr>
              <w:lastRenderedPageBreak/>
              <w:t>жоқ</w:t>
            </w:r>
          </w:p>
        </w:tc>
        <w:tc>
          <w:tcPr>
            <w:tcW w:w="4394" w:type="dxa"/>
            <w:shd w:val="clear" w:color="auto" w:fill="auto"/>
          </w:tcPr>
          <w:p w:rsidR="0004376B" w:rsidRPr="00B90165" w:rsidRDefault="0004376B" w:rsidP="00654E4E">
            <w:pPr>
              <w:pStyle w:val="3"/>
              <w:spacing w:before="0" w:beforeAutospacing="0" w:after="0" w:afterAutospacing="0"/>
              <w:ind w:firstLine="318"/>
              <w:jc w:val="both"/>
              <w:rPr>
                <w:sz w:val="24"/>
                <w:szCs w:val="24"/>
                <w:lang w:val="kk-KZ"/>
              </w:rPr>
            </w:pPr>
            <w:r w:rsidRPr="00B90165">
              <w:rPr>
                <w:sz w:val="24"/>
                <w:szCs w:val="24"/>
                <w:lang w:val="kk-KZ"/>
              </w:rPr>
              <w:lastRenderedPageBreak/>
              <w:t>61-бап. Мемлекеттiк әкiмшiлiк қызметшiлердiң мемлекеттiк қызметтi тоқтатуы</w:t>
            </w:r>
          </w:p>
          <w:p w:rsidR="0004376B" w:rsidRDefault="0004376B" w:rsidP="00654E4E">
            <w:pPr>
              <w:pStyle w:val="3"/>
              <w:numPr>
                <w:ilvl w:val="0"/>
                <w:numId w:val="28"/>
              </w:numPr>
              <w:spacing w:before="0" w:beforeAutospacing="0" w:after="0" w:afterAutospacing="0"/>
              <w:ind w:left="34" w:firstLine="284"/>
              <w:jc w:val="both"/>
              <w:rPr>
                <w:lang w:val="kk-KZ" w:eastAsia="en-US"/>
              </w:rPr>
            </w:pPr>
            <w:r w:rsidRPr="00B90165">
              <w:rPr>
                <w:lang w:val="kk-KZ" w:eastAsia="en-US"/>
              </w:rPr>
              <w:t>Мемлекеттiк әкiмшiлiк қызметшiлердiң мемлекеттiк қызметтi тоқтатуына мыналар негіз болып табылады:</w:t>
            </w:r>
          </w:p>
          <w:p w:rsidR="0004376B" w:rsidRPr="00654E4E" w:rsidRDefault="0004376B" w:rsidP="00654E4E">
            <w:pPr>
              <w:spacing w:after="0" w:line="240" w:lineRule="auto"/>
              <w:ind w:firstLine="460"/>
              <w:contextualSpacing/>
              <w:jc w:val="both"/>
              <w:rPr>
                <w:rFonts w:ascii="Times New Roman" w:hAnsi="Times New Roman"/>
                <w:b/>
                <w:sz w:val="24"/>
                <w:szCs w:val="24"/>
                <w:lang w:val="kk-KZ"/>
              </w:rPr>
            </w:pPr>
            <w:r w:rsidRPr="008F3B60">
              <w:rPr>
                <w:rFonts w:ascii="Times New Roman" w:hAnsi="Times New Roman"/>
                <w:b/>
                <w:bCs/>
                <w:sz w:val="24"/>
                <w:szCs w:val="24"/>
                <w:lang w:val="kk-KZ"/>
              </w:rPr>
              <w:lastRenderedPageBreak/>
              <w:t xml:space="preserve">21-1) </w:t>
            </w:r>
            <w:r w:rsidRPr="008F3B60">
              <w:rPr>
                <w:rFonts w:ascii="Times New Roman" w:hAnsi="Times New Roman"/>
                <w:b/>
                <w:sz w:val="24"/>
                <w:szCs w:val="24"/>
                <w:lang w:val="kk-KZ"/>
              </w:rPr>
              <w:t>мемлекеттік биліктің беделін анық түсіретін, мемлекеттік қызметке кір келтіретін қызметік әдепті сақтамау;</w:t>
            </w:r>
          </w:p>
          <w:p w:rsidR="0004376B" w:rsidRPr="00B90165" w:rsidRDefault="0004376B" w:rsidP="00654E4E">
            <w:pPr>
              <w:pStyle w:val="3"/>
              <w:spacing w:before="0" w:beforeAutospacing="0" w:after="0" w:afterAutospacing="0"/>
              <w:ind w:left="1278"/>
              <w:jc w:val="both"/>
              <w:rPr>
                <w:sz w:val="24"/>
                <w:szCs w:val="24"/>
                <w:lang w:val="kk-KZ"/>
              </w:rPr>
            </w:pPr>
          </w:p>
        </w:tc>
        <w:tc>
          <w:tcPr>
            <w:tcW w:w="5104" w:type="dxa"/>
            <w:shd w:val="clear" w:color="auto" w:fill="auto"/>
          </w:tcPr>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lastRenderedPageBreak/>
              <w:t>Заңмен мемлекеттік қызметшілерге қызметтік әдепті сақтау бойынша жоғары талаптар қойылады.</w:t>
            </w:r>
          </w:p>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 xml:space="preserve">Мемлекеттік қызметшілер мемлекеттік саясатты жақтауға және оны дәйекті түрде жүзеге асыруға, өзінің іс-әрекетімен мемлекеттік биліктің беделін нығайтуға, </w:t>
            </w:r>
            <w:r w:rsidRPr="008F3B60">
              <w:rPr>
                <w:rFonts w:ascii="Times New Roman" w:hAnsi="Times New Roman"/>
                <w:sz w:val="24"/>
                <w:szCs w:val="24"/>
                <w:lang w:val="kk-KZ"/>
              </w:rPr>
              <w:lastRenderedPageBreak/>
              <w:t>мемлекеттік қызметтің беделін түсіретін іс-әрекеттер жасауға жол бермеуге, қоғамның мемлекеттік қызметке, мемлекетке және оның институттарына деген сенімін сақтауға және нығайтуға міндетті.</w:t>
            </w:r>
          </w:p>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Сонымен қатар, заңнамада мемлекеттік биліктің беделін түсіретін, мемлекеттік қызметке кір келтіретін, қызметтік әдепті бұзғаны үшін мемлекеттік қызметті тоқтатуға негіз жоқ.</w:t>
            </w:r>
          </w:p>
          <w:p w:rsidR="0004376B" w:rsidRPr="008F3B60" w:rsidRDefault="0004376B" w:rsidP="008F3B60">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Мемлекеттік қызмет атқару қоғам мен мемлекет тарапынан ерекше сенім болып табылатынын және мемлекеттік қызметшілердің моральдық-әдептілік бейнесіне жоғары талаптар қойатынын назарға ала отырып, қызметтік әдепті сақтау жөніндегі мемлекеттік тәртіпті нығайту мақсатында қызметтік әдепті сақтамағаны үшін мемлекеттік қызметті тоқтату бөлігінде Заңға толықтыру енгізу ұсынылады.</w:t>
            </w:r>
          </w:p>
        </w:tc>
      </w:tr>
      <w:tr w:rsidR="0004376B" w:rsidRPr="00A015E3" w:rsidTr="0004376B">
        <w:tc>
          <w:tcPr>
            <w:tcW w:w="552" w:type="dxa"/>
            <w:shd w:val="clear" w:color="auto" w:fill="auto"/>
          </w:tcPr>
          <w:p w:rsidR="0004376B" w:rsidRPr="00B90165" w:rsidRDefault="0004376B" w:rsidP="004E35F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39</w:t>
            </w:r>
          </w:p>
        </w:tc>
        <w:tc>
          <w:tcPr>
            <w:tcW w:w="1292" w:type="dxa"/>
            <w:gridSpan w:val="3"/>
          </w:tcPr>
          <w:p w:rsidR="0004376B" w:rsidRPr="00B90165" w:rsidRDefault="0004376B" w:rsidP="006A7341">
            <w:pPr>
              <w:pStyle w:val="a7"/>
              <w:spacing w:after="0" w:line="240" w:lineRule="auto"/>
              <w:ind w:left="0" w:right="-109"/>
              <w:jc w:val="both"/>
              <w:rPr>
                <w:rFonts w:ascii="Times New Roman" w:hAnsi="Times New Roman"/>
                <w:color w:val="000000"/>
                <w:sz w:val="24"/>
                <w:szCs w:val="24"/>
                <w:lang w:val="kk-KZ"/>
              </w:rPr>
            </w:pPr>
          </w:p>
        </w:tc>
        <w:tc>
          <w:tcPr>
            <w:tcW w:w="4252" w:type="dxa"/>
            <w:shd w:val="clear" w:color="auto" w:fill="auto"/>
          </w:tcPr>
          <w:p w:rsidR="0004376B" w:rsidRPr="008F3B60" w:rsidRDefault="0004376B" w:rsidP="00654E4E">
            <w:pPr>
              <w:pStyle w:val="3"/>
              <w:spacing w:before="0" w:beforeAutospacing="0" w:after="0" w:afterAutospacing="0"/>
              <w:ind w:firstLine="318"/>
              <w:jc w:val="both"/>
              <w:rPr>
                <w:sz w:val="24"/>
                <w:szCs w:val="24"/>
                <w:lang w:val="kk-KZ"/>
              </w:rPr>
            </w:pPr>
            <w:r w:rsidRPr="008F3B60">
              <w:rPr>
                <w:sz w:val="24"/>
                <w:szCs w:val="24"/>
                <w:lang w:val="kk-KZ"/>
              </w:rPr>
              <w:t>61-бап. Мемлекеттiк әкiмшiлiк қызметшiлердiң мемлекеттiк қызметтi тоқтатуы</w:t>
            </w:r>
          </w:p>
          <w:p w:rsidR="0004376B" w:rsidRPr="008F3B60" w:rsidRDefault="0004376B" w:rsidP="00EB0A9B">
            <w:pPr>
              <w:pStyle w:val="3"/>
              <w:spacing w:before="0" w:beforeAutospacing="0" w:after="0" w:afterAutospacing="0"/>
              <w:ind w:firstLine="318"/>
              <w:jc w:val="both"/>
              <w:rPr>
                <w:b w:val="0"/>
                <w:sz w:val="24"/>
                <w:szCs w:val="24"/>
                <w:lang w:val="kk-KZ"/>
              </w:rPr>
            </w:pPr>
            <w:r w:rsidRPr="008F3B60">
              <w:rPr>
                <w:b w:val="0"/>
                <w:sz w:val="24"/>
                <w:szCs w:val="24"/>
                <w:lang w:val="kk-KZ"/>
              </w:rPr>
              <w:t xml:space="preserve">3. Осы баптың </w:t>
            </w:r>
            <w:r w:rsidR="00F1286B">
              <w:fldChar w:fldCharType="begin"/>
            </w:r>
            <w:r w:rsidR="00F1286B" w:rsidRPr="00A015E3">
              <w:rPr>
                <w:lang w:val="kk-KZ"/>
              </w:rPr>
              <w:instrText xml:space="preserve"> HYPERLINK "http://adilet.kz/kaz/docs/Z1500000416" \l "z133" </w:instrText>
            </w:r>
            <w:r w:rsidR="00F1286B">
              <w:fldChar w:fldCharType="separate"/>
            </w:r>
            <w:r w:rsidRPr="008F3B60">
              <w:rPr>
                <w:rStyle w:val="a6"/>
                <w:b w:val="0"/>
                <w:color w:val="auto"/>
                <w:sz w:val="24"/>
                <w:szCs w:val="24"/>
                <w:u w:val="none"/>
                <w:lang w:val="kk-KZ"/>
              </w:rPr>
              <w:t>1-тармағының</w:t>
            </w:r>
            <w:r w:rsidR="00F1286B">
              <w:rPr>
                <w:rStyle w:val="a6"/>
                <w:b w:val="0"/>
                <w:color w:val="auto"/>
                <w:sz w:val="24"/>
                <w:szCs w:val="24"/>
                <w:u w:val="none"/>
                <w:lang w:val="kk-KZ"/>
              </w:rPr>
              <w:fldChar w:fldCharType="end"/>
            </w:r>
            <w:r w:rsidRPr="008F3B60">
              <w:rPr>
                <w:b w:val="0"/>
                <w:sz w:val="24"/>
                <w:szCs w:val="24"/>
                <w:lang w:val="kk-KZ"/>
              </w:rPr>
              <w:t xml:space="preserve"> 7), 8), 9), 11), 12), 13), 14), 15), 16) және 21) тармақшаларына сәйкес қызметтен шығарылған мемлекеттік әкімшілік қызметшілер терiс себептермен шығарылған болып танылады.</w:t>
            </w:r>
          </w:p>
        </w:tc>
        <w:tc>
          <w:tcPr>
            <w:tcW w:w="4394" w:type="dxa"/>
            <w:shd w:val="clear" w:color="auto" w:fill="auto"/>
          </w:tcPr>
          <w:p w:rsidR="0004376B" w:rsidRPr="008F3B60" w:rsidRDefault="0004376B" w:rsidP="00654E4E">
            <w:pPr>
              <w:pStyle w:val="3"/>
              <w:spacing w:before="0" w:beforeAutospacing="0" w:after="0" w:afterAutospacing="0"/>
              <w:ind w:firstLine="318"/>
              <w:jc w:val="both"/>
              <w:rPr>
                <w:sz w:val="24"/>
                <w:szCs w:val="24"/>
                <w:lang w:val="kk-KZ"/>
              </w:rPr>
            </w:pPr>
            <w:r w:rsidRPr="008F3B60">
              <w:rPr>
                <w:sz w:val="24"/>
                <w:szCs w:val="24"/>
                <w:lang w:val="kk-KZ"/>
              </w:rPr>
              <w:t>61-бап. Мемлекеттiк әкiмшiлiк қызметшiлердiң мемлекеттiк қызметтi тоқтатуы</w:t>
            </w:r>
          </w:p>
          <w:p w:rsidR="0004376B" w:rsidRPr="008F3B60" w:rsidRDefault="0004376B" w:rsidP="00654E4E">
            <w:pPr>
              <w:pStyle w:val="3"/>
              <w:spacing w:before="0" w:beforeAutospacing="0" w:after="0" w:afterAutospacing="0"/>
              <w:ind w:firstLine="318"/>
              <w:jc w:val="both"/>
              <w:rPr>
                <w:sz w:val="24"/>
                <w:szCs w:val="24"/>
                <w:lang w:val="kk-KZ"/>
              </w:rPr>
            </w:pPr>
            <w:r w:rsidRPr="008F3B60">
              <w:rPr>
                <w:b w:val="0"/>
                <w:sz w:val="24"/>
                <w:szCs w:val="24"/>
                <w:lang w:val="kk-KZ"/>
              </w:rPr>
              <w:t xml:space="preserve">3. Осы баптың </w:t>
            </w:r>
            <w:r w:rsidR="00F1286B">
              <w:fldChar w:fldCharType="begin"/>
            </w:r>
            <w:r w:rsidR="00F1286B" w:rsidRPr="00A015E3">
              <w:rPr>
                <w:lang w:val="kk-KZ"/>
              </w:rPr>
              <w:instrText xml:space="preserve"> HYPERLINK "http://adilet.kz/kaz/docs/Z1500000416" \l "z133" </w:instrText>
            </w:r>
            <w:r w:rsidR="00F1286B">
              <w:fldChar w:fldCharType="separate"/>
            </w:r>
            <w:r w:rsidRPr="008F3B60">
              <w:rPr>
                <w:rStyle w:val="a6"/>
                <w:b w:val="0"/>
                <w:color w:val="auto"/>
                <w:sz w:val="24"/>
                <w:szCs w:val="24"/>
                <w:u w:val="none"/>
                <w:lang w:val="kk-KZ"/>
              </w:rPr>
              <w:t>1-тармағының</w:t>
            </w:r>
            <w:r w:rsidR="00F1286B">
              <w:rPr>
                <w:rStyle w:val="a6"/>
                <w:b w:val="0"/>
                <w:color w:val="auto"/>
                <w:sz w:val="24"/>
                <w:szCs w:val="24"/>
                <w:u w:val="none"/>
                <w:lang w:val="kk-KZ"/>
              </w:rPr>
              <w:fldChar w:fldCharType="end"/>
            </w:r>
            <w:r w:rsidRPr="008F3B60">
              <w:rPr>
                <w:b w:val="0"/>
                <w:sz w:val="24"/>
                <w:szCs w:val="24"/>
                <w:lang w:val="kk-KZ"/>
              </w:rPr>
              <w:t xml:space="preserve"> 7), 8), 9), 11), 12), 13), 14), 15), 16) 21) және </w:t>
            </w:r>
            <w:r w:rsidRPr="008F3B60">
              <w:rPr>
                <w:sz w:val="24"/>
                <w:szCs w:val="24"/>
                <w:lang w:val="kk-KZ"/>
              </w:rPr>
              <w:t>21-1)</w:t>
            </w:r>
            <w:r w:rsidRPr="008F3B60">
              <w:rPr>
                <w:b w:val="0"/>
                <w:sz w:val="24"/>
                <w:szCs w:val="24"/>
                <w:lang w:val="kk-KZ"/>
              </w:rPr>
              <w:t xml:space="preserve"> тармақшаларына сәйкес қызметтен шығарылған мемлекеттік әкімшілік қызметшілер терiс себептермен шығарылған болып танылады.</w:t>
            </w:r>
          </w:p>
        </w:tc>
        <w:tc>
          <w:tcPr>
            <w:tcW w:w="5104" w:type="dxa"/>
            <w:shd w:val="clear" w:color="auto" w:fill="auto"/>
          </w:tcPr>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Заңмен мемлекеттік қызметшілерге қызметтік әдепті сақтау бойынша жоғары талаптар қойылады.</w:t>
            </w:r>
          </w:p>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Мемлекеттік қызметшілер мемлекеттік саясатты жақтауға және оны дәйекті түрде жүзеге асыруға, өзінің іс-әрекетімен мемлекеттік биліктің беделін нығайтуға, мемлекеттік қызметтің беделін түсіретін іс-әрекеттер жасауға жол бермеуге, қоғамның мемлекеттік қызметке, мемлекетке және оның институттарына деген сенімін сақтауға және нығайтуға міндетті.</w:t>
            </w:r>
          </w:p>
          <w:p w:rsidR="0004376B" w:rsidRPr="008F3B60" w:rsidRDefault="0004376B" w:rsidP="00654E4E">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 xml:space="preserve">Сонымен қатар, заңнамада мемлекеттік биліктің беделін түсіретін, мемлекеттік қызметке кір келтіретін, қызметтік әдепті </w:t>
            </w:r>
            <w:r w:rsidRPr="008F3B60">
              <w:rPr>
                <w:rFonts w:ascii="Times New Roman" w:hAnsi="Times New Roman"/>
                <w:sz w:val="24"/>
                <w:szCs w:val="24"/>
                <w:lang w:val="kk-KZ"/>
              </w:rPr>
              <w:lastRenderedPageBreak/>
              <w:t>бұзғаны үшін мемлекеттік қызметті тоқтатуға негіз жоқ.</w:t>
            </w:r>
          </w:p>
          <w:p w:rsidR="0004376B" w:rsidRPr="008F3B60" w:rsidRDefault="0004376B" w:rsidP="008F3B60">
            <w:pPr>
              <w:spacing w:after="0" w:line="240" w:lineRule="auto"/>
              <w:ind w:firstLine="322"/>
              <w:contextualSpacing/>
              <w:jc w:val="both"/>
              <w:rPr>
                <w:rFonts w:ascii="Times New Roman" w:hAnsi="Times New Roman"/>
                <w:sz w:val="24"/>
                <w:szCs w:val="24"/>
                <w:lang w:val="kk-KZ"/>
              </w:rPr>
            </w:pPr>
            <w:r w:rsidRPr="008F3B60">
              <w:rPr>
                <w:rFonts w:ascii="Times New Roman" w:hAnsi="Times New Roman"/>
                <w:sz w:val="24"/>
                <w:szCs w:val="24"/>
                <w:lang w:val="kk-KZ"/>
              </w:rPr>
              <w:t>Мемлекеттік қызмет атқару қоғам мен мемлекет тарапынан ерекше сенім болып табылатынын және мемлекеттік қызметшілердің моральдық-әдептілік бейнесіне жоғары талаптар қойатынын назарға ала отырып, қызметтік әдепті сақтау жөніндегі мемлекеттік тәртіпті нығайту мақсатында қызметтік әдепті сақтамағаны үшін мемлекеттік қызметті тоқтату бөлігінде Заңға толықтыру енгізу ұсынылады.</w:t>
            </w:r>
          </w:p>
        </w:tc>
      </w:tr>
      <w:tr w:rsidR="0004376B" w:rsidRPr="00B90165" w:rsidTr="0004376B">
        <w:tc>
          <w:tcPr>
            <w:tcW w:w="552" w:type="dxa"/>
            <w:shd w:val="clear" w:color="auto" w:fill="auto"/>
          </w:tcPr>
          <w:p w:rsidR="0004376B" w:rsidRPr="00B90165" w:rsidRDefault="0004376B" w:rsidP="004F73D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40</w:t>
            </w:r>
          </w:p>
        </w:tc>
        <w:tc>
          <w:tcPr>
            <w:tcW w:w="1292" w:type="dxa"/>
            <w:gridSpan w:val="3"/>
          </w:tcPr>
          <w:p w:rsidR="0004376B" w:rsidRPr="00BA3F3C" w:rsidRDefault="0004376B" w:rsidP="0088188B">
            <w:pPr>
              <w:spacing w:after="0" w:line="240" w:lineRule="auto"/>
              <w:ind w:firstLine="113"/>
              <w:jc w:val="both"/>
              <w:rPr>
                <w:rFonts w:ascii="Times New Roman" w:hAnsi="Times New Roman"/>
                <w:sz w:val="24"/>
                <w:szCs w:val="24"/>
                <w:lang w:val="kk-KZ"/>
              </w:rPr>
            </w:pPr>
            <w:r w:rsidRPr="00BA3F3C">
              <w:rPr>
                <w:rFonts w:ascii="Times New Roman" w:hAnsi="Times New Roman"/>
                <w:sz w:val="24"/>
                <w:szCs w:val="24"/>
                <w:lang w:val="kk-KZ"/>
              </w:rPr>
              <w:t>68-бабы</w:t>
            </w:r>
          </w:p>
        </w:tc>
        <w:tc>
          <w:tcPr>
            <w:tcW w:w="4252" w:type="dxa"/>
            <w:shd w:val="clear" w:color="auto" w:fill="auto"/>
          </w:tcPr>
          <w:p w:rsidR="0004376B" w:rsidRPr="001A0A00" w:rsidRDefault="0004376B" w:rsidP="0088188B">
            <w:pPr>
              <w:spacing w:after="0" w:line="240" w:lineRule="auto"/>
              <w:ind w:firstLine="113"/>
              <w:jc w:val="both"/>
              <w:rPr>
                <w:rFonts w:ascii="Times New Roman" w:hAnsi="Times New Roman"/>
                <w:b/>
                <w:sz w:val="24"/>
                <w:szCs w:val="24"/>
              </w:rPr>
            </w:pPr>
            <w:r w:rsidRPr="001A0A00">
              <w:rPr>
                <w:rFonts w:ascii="Times New Roman" w:hAnsi="Times New Roman"/>
                <w:b/>
                <w:sz w:val="24"/>
                <w:szCs w:val="24"/>
              </w:rPr>
              <w:t>68-бап. Өтпелі ережелер</w:t>
            </w:r>
          </w:p>
          <w:p w:rsidR="0004376B" w:rsidRPr="001A0A00" w:rsidRDefault="0004376B" w:rsidP="0088188B">
            <w:pPr>
              <w:spacing w:after="0" w:line="240" w:lineRule="auto"/>
              <w:ind w:firstLine="113"/>
              <w:jc w:val="both"/>
              <w:rPr>
                <w:rFonts w:ascii="Times New Roman" w:hAnsi="Times New Roman"/>
                <w:sz w:val="24"/>
                <w:szCs w:val="24"/>
                <w:lang w:eastAsia="ja-JP"/>
              </w:rPr>
            </w:pPr>
            <w:r w:rsidRPr="001A0A00">
              <w:rPr>
                <w:rFonts w:ascii="Times New Roman" w:hAnsi="Times New Roman"/>
                <w:b/>
                <w:sz w:val="24"/>
                <w:szCs w:val="24"/>
              </w:rPr>
              <w:t>Жоқ</w:t>
            </w:r>
          </w:p>
        </w:tc>
        <w:tc>
          <w:tcPr>
            <w:tcW w:w="4394" w:type="dxa"/>
            <w:shd w:val="clear" w:color="auto" w:fill="auto"/>
          </w:tcPr>
          <w:p w:rsidR="0004376B" w:rsidRPr="001A0A00" w:rsidRDefault="0004376B" w:rsidP="0088188B">
            <w:pPr>
              <w:spacing w:after="0" w:line="240" w:lineRule="auto"/>
              <w:ind w:firstLine="113"/>
              <w:jc w:val="both"/>
              <w:rPr>
                <w:rFonts w:ascii="Times New Roman" w:hAnsi="Times New Roman"/>
                <w:b/>
                <w:sz w:val="24"/>
                <w:szCs w:val="24"/>
              </w:rPr>
            </w:pPr>
            <w:r w:rsidRPr="001A0A00">
              <w:rPr>
                <w:rFonts w:ascii="Times New Roman" w:hAnsi="Times New Roman"/>
                <w:b/>
                <w:sz w:val="24"/>
                <w:szCs w:val="24"/>
              </w:rPr>
              <w:t xml:space="preserve">68-бап. Өтпелі ережелер </w:t>
            </w:r>
          </w:p>
          <w:p w:rsidR="0004376B" w:rsidRPr="001A0A00" w:rsidRDefault="0004376B" w:rsidP="0088188B">
            <w:pPr>
              <w:spacing w:after="0" w:line="240" w:lineRule="auto"/>
              <w:ind w:firstLine="113"/>
              <w:jc w:val="both"/>
              <w:rPr>
                <w:rFonts w:ascii="Times New Roman" w:hAnsi="Times New Roman"/>
                <w:b/>
                <w:sz w:val="24"/>
                <w:szCs w:val="24"/>
                <w:lang w:eastAsia="ja-JP"/>
              </w:rPr>
            </w:pPr>
            <w:r w:rsidRPr="001A0A00">
              <w:rPr>
                <w:rFonts w:ascii="Times New Roman" w:hAnsi="Times New Roman"/>
                <w:b/>
                <w:sz w:val="24"/>
                <w:szCs w:val="24"/>
              </w:rPr>
              <w:t xml:space="preserve">1-1. </w:t>
            </w:r>
            <w:r w:rsidRPr="001A0A00">
              <w:rPr>
                <w:rFonts w:ascii="Times New Roman" w:hAnsi="Times New Roman"/>
                <w:b/>
                <w:sz w:val="24"/>
                <w:szCs w:val="24"/>
                <w:lang w:val="kk-KZ"/>
              </w:rPr>
              <w:t>«</w:t>
            </w:r>
            <w:r w:rsidRPr="001A0A00">
              <w:rPr>
                <w:rFonts w:ascii="Times New Roman" w:hAnsi="Times New Roman"/>
                <w:b/>
                <w:sz w:val="24"/>
                <w:szCs w:val="24"/>
              </w:rPr>
              <w:t>А</w:t>
            </w:r>
            <w:r w:rsidRPr="001A0A00">
              <w:rPr>
                <w:rFonts w:ascii="Times New Roman" w:hAnsi="Times New Roman"/>
                <w:b/>
                <w:sz w:val="24"/>
                <w:szCs w:val="24"/>
                <w:lang w:val="kk-KZ"/>
              </w:rPr>
              <w:t>»</w:t>
            </w:r>
            <w:r w:rsidRPr="001A0A00">
              <w:rPr>
                <w:rFonts w:ascii="Times New Roman" w:hAnsi="Times New Roman"/>
                <w:b/>
                <w:sz w:val="24"/>
                <w:szCs w:val="24"/>
              </w:rPr>
              <w:t xml:space="preserve"> корпусының әкімшілік мемлекеттік қызмет персоналы резервіне оқуға түскен азаматтар </w:t>
            </w:r>
            <w:r w:rsidRPr="001A0A00">
              <w:rPr>
                <w:rFonts w:ascii="Times New Roman" w:hAnsi="Times New Roman"/>
                <w:b/>
                <w:sz w:val="24"/>
                <w:szCs w:val="24"/>
                <w:lang w:val="kk-KZ"/>
              </w:rPr>
              <w:t>«</w:t>
            </w:r>
            <w:r w:rsidRPr="001A0A00">
              <w:rPr>
                <w:rFonts w:ascii="Times New Roman" w:hAnsi="Times New Roman"/>
                <w:b/>
                <w:sz w:val="24"/>
                <w:szCs w:val="24"/>
              </w:rPr>
              <w:t>А</w:t>
            </w:r>
            <w:r w:rsidRPr="001A0A00">
              <w:rPr>
                <w:rFonts w:ascii="Times New Roman" w:hAnsi="Times New Roman"/>
                <w:b/>
                <w:sz w:val="24"/>
                <w:szCs w:val="24"/>
                <w:lang w:val="kk-KZ"/>
              </w:rPr>
              <w:t>»</w:t>
            </w:r>
            <w:r w:rsidRPr="001A0A00">
              <w:rPr>
                <w:rFonts w:ascii="Times New Roman" w:hAnsi="Times New Roman"/>
                <w:b/>
                <w:sz w:val="24"/>
                <w:szCs w:val="24"/>
              </w:rPr>
              <w:t xml:space="preserve"> корпусының әкімшілік мемлекеттік лауазымдарына </w:t>
            </w:r>
            <w:r w:rsidRPr="001A0A00">
              <w:rPr>
                <w:rFonts w:ascii="Times New Roman" w:hAnsi="Times New Roman"/>
                <w:b/>
                <w:sz w:val="24"/>
                <w:szCs w:val="24"/>
                <w:lang w:val="kk-KZ"/>
              </w:rPr>
              <w:t>«</w:t>
            </w:r>
            <w:r w:rsidRPr="001A0A00">
              <w:rPr>
                <w:rFonts w:ascii="Times New Roman" w:hAnsi="Times New Roman"/>
                <w:b/>
                <w:sz w:val="24"/>
                <w:szCs w:val="24"/>
              </w:rPr>
              <w:t>А</w:t>
            </w:r>
            <w:r w:rsidRPr="001A0A00">
              <w:rPr>
                <w:rFonts w:ascii="Times New Roman" w:hAnsi="Times New Roman"/>
                <w:b/>
                <w:sz w:val="24"/>
                <w:szCs w:val="24"/>
                <w:lang w:val="kk-KZ"/>
              </w:rPr>
              <w:t>»</w:t>
            </w:r>
            <w:r w:rsidRPr="001A0A00">
              <w:rPr>
                <w:rFonts w:ascii="Times New Roman" w:hAnsi="Times New Roman"/>
                <w:b/>
                <w:sz w:val="24"/>
                <w:szCs w:val="24"/>
              </w:rPr>
              <w:t xml:space="preserve"> корпусының кадр резервіндегі жарыс мерзімі аяқталғанға дейін конкурссыз тағайындалуы мүмкін.</w:t>
            </w:r>
          </w:p>
        </w:tc>
        <w:tc>
          <w:tcPr>
            <w:tcW w:w="5104" w:type="dxa"/>
            <w:shd w:val="clear" w:color="auto" w:fill="auto"/>
          </w:tcPr>
          <w:p w:rsidR="0004376B" w:rsidRDefault="0004376B" w:rsidP="0088188B">
            <w:pPr>
              <w:spacing w:after="0" w:line="240" w:lineRule="auto"/>
              <w:ind w:firstLine="113"/>
              <w:jc w:val="both"/>
              <w:rPr>
                <w:rFonts w:ascii="Times New Roman" w:hAnsi="Times New Roman"/>
                <w:sz w:val="24"/>
                <w:szCs w:val="24"/>
              </w:rPr>
            </w:pPr>
            <w:r w:rsidRPr="001A0A00">
              <w:rPr>
                <w:rFonts w:ascii="Times New Roman" w:hAnsi="Times New Roman"/>
                <w:sz w:val="24"/>
                <w:szCs w:val="24"/>
              </w:rPr>
              <w:t xml:space="preserve">Резервке қабылданған азаматтарға әлеуметтік кепілдіктерді беру үшін, </w:t>
            </w:r>
            <w:r w:rsidRPr="001A0A00">
              <w:rPr>
                <w:rFonts w:ascii="Times New Roman" w:hAnsi="Times New Roman"/>
                <w:sz w:val="24"/>
                <w:szCs w:val="24"/>
                <w:lang w:val="kk-KZ"/>
              </w:rPr>
              <w:t xml:space="preserve">резервте </w:t>
            </w:r>
            <w:proofErr w:type="gramStart"/>
            <w:r w:rsidRPr="001A0A00">
              <w:rPr>
                <w:rFonts w:ascii="Times New Roman" w:hAnsi="Times New Roman"/>
                <w:sz w:val="24"/>
                <w:szCs w:val="24"/>
                <w:lang w:val="kk-KZ"/>
              </w:rPr>
              <w:t>тұру</w:t>
            </w:r>
            <w:proofErr w:type="gramEnd"/>
            <w:r w:rsidRPr="001A0A00">
              <w:rPr>
                <w:rFonts w:ascii="Times New Roman" w:hAnsi="Times New Roman"/>
                <w:sz w:val="24"/>
                <w:szCs w:val="24"/>
                <w:lang w:val="kk-KZ"/>
              </w:rPr>
              <w:t xml:space="preserve"> аяқталғанға дейін </w:t>
            </w:r>
            <w:r w:rsidRPr="001A0A00">
              <w:rPr>
                <w:rFonts w:ascii="Times New Roman" w:hAnsi="Times New Roman"/>
                <w:sz w:val="24"/>
                <w:szCs w:val="24"/>
              </w:rPr>
              <w:t>конкурс өткізбестен лауазымдарға тағайындалуға мүмкінді</w:t>
            </w:r>
            <w:r w:rsidRPr="001A0A00">
              <w:rPr>
                <w:rFonts w:ascii="Times New Roman" w:hAnsi="Times New Roman"/>
                <w:sz w:val="24"/>
                <w:szCs w:val="24"/>
                <w:lang w:val="kk-KZ"/>
              </w:rPr>
              <w:t>гі</w:t>
            </w:r>
            <w:r w:rsidRPr="001A0A00">
              <w:rPr>
                <w:rFonts w:ascii="Times New Roman" w:hAnsi="Times New Roman"/>
                <w:sz w:val="24"/>
                <w:szCs w:val="24"/>
              </w:rPr>
              <w:t xml:space="preserve"> беріледі.</w:t>
            </w:r>
          </w:p>
          <w:p w:rsidR="0004376B" w:rsidRDefault="0004376B" w:rsidP="0088188B">
            <w:pPr>
              <w:spacing w:after="0" w:line="240" w:lineRule="auto"/>
              <w:ind w:firstLine="113"/>
              <w:jc w:val="both"/>
              <w:rPr>
                <w:rFonts w:ascii="Times New Roman" w:hAnsi="Times New Roman"/>
                <w:sz w:val="24"/>
                <w:szCs w:val="24"/>
                <w:lang w:val="kk-KZ" w:eastAsia="ja-JP"/>
              </w:rPr>
            </w:pPr>
            <w:r>
              <w:rPr>
                <w:rFonts w:ascii="Times New Roman" w:hAnsi="Times New Roman"/>
                <w:sz w:val="24"/>
                <w:szCs w:val="24"/>
                <w:lang w:val="kk-KZ"/>
              </w:rPr>
              <w:t xml:space="preserve"> </w:t>
            </w:r>
          </w:p>
        </w:tc>
      </w:tr>
      <w:tr w:rsidR="0004376B" w:rsidRPr="00B90165" w:rsidTr="0004376B">
        <w:tc>
          <w:tcPr>
            <w:tcW w:w="15594" w:type="dxa"/>
            <w:gridSpan w:val="7"/>
            <w:shd w:val="clear" w:color="auto" w:fill="auto"/>
          </w:tcPr>
          <w:p w:rsidR="00BE74A3" w:rsidRPr="00BE74A3" w:rsidRDefault="00BE74A3" w:rsidP="00BE74A3">
            <w:pPr>
              <w:pStyle w:val="1"/>
              <w:spacing w:before="0" w:after="0"/>
              <w:jc w:val="center"/>
              <w:rPr>
                <w:rFonts w:ascii="Times New Roman" w:hAnsi="Times New Roman"/>
                <w:sz w:val="24"/>
                <w:szCs w:val="24"/>
              </w:rPr>
            </w:pPr>
            <w:r w:rsidRPr="00BE74A3">
              <w:rPr>
                <w:rFonts w:ascii="Times New Roman" w:hAnsi="Times New Roman"/>
                <w:sz w:val="24"/>
                <w:szCs w:val="24"/>
              </w:rPr>
              <w:t>Қазақстан Республикасының Жоғары Сот Кеңесі туралы</w:t>
            </w:r>
          </w:p>
          <w:p w:rsidR="00BE74A3" w:rsidRPr="00BE74A3" w:rsidRDefault="00BE74A3" w:rsidP="00BE74A3">
            <w:pPr>
              <w:pStyle w:val="a3"/>
              <w:spacing w:before="0" w:beforeAutospacing="0" w:after="0" w:afterAutospacing="0"/>
              <w:jc w:val="center"/>
            </w:pPr>
            <w:r w:rsidRPr="00BE74A3">
              <w:t>Қазақстан Республикасыны</w:t>
            </w:r>
            <w:proofErr w:type="gramStart"/>
            <w:r w:rsidRPr="00BE74A3">
              <w:t>ң З</w:t>
            </w:r>
            <w:proofErr w:type="gramEnd"/>
            <w:r w:rsidRPr="00BE74A3">
              <w:t>аңы 2015 жылғы 4 желтоқсандағы</w:t>
            </w:r>
          </w:p>
          <w:p w:rsidR="0004376B" w:rsidRPr="00BE74A3" w:rsidRDefault="0004376B" w:rsidP="00BE74A3">
            <w:pPr>
              <w:spacing w:after="0" w:line="240" w:lineRule="auto"/>
              <w:ind w:firstLine="318"/>
              <w:contextualSpacing/>
              <w:jc w:val="center"/>
              <w:rPr>
                <w:rFonts w:ascii="Times New Roman" w:hAnsi="Times New Roman"/>
                <w:sz w:val="24"/>
                <w:szCs w:val="24"/>
              </w:rPr>
            </w:pPr>
          </w:p>
        </w:tc>
      </w:tr>
      <w:tr w:rsidR="0004376B" w:rsidRPr="00A015E3" w:rsidTr="0004376B">
        <w:tc>
          <w:tcPr>
            <w:tcW w:w="552" w:type="dxa"/>
            <w:shd w:val="clear" w:color="auto" w:fill="auto"/>
          </w:tcPr>
          <w:p w:rsidR="0004376B" w:rsidRPr="00B90165" w:rsidRDefault="0004376B" w:rsidP="004F73DE">
            <w:pPr>
              <w:spacing w:after="0" w:line="240" w:lineRule="auto"/>
              <w:rPr>
                <w:rFonts w:ascii="Times New Roman" w:hAnsi="Times New Roman"/>
                <w:sz w:val="24"/>
                <w:szCs w:val="24"/>
                <w:lang w:val="kk-KZ"/>
              </w:rPr>
            </w:pPr>
            <w:r>
              <w:rPr>
                <w:rFonts w:ascii="Times New Roman" w:hAnsi="Times New Roman"/>
                <w:sz w:val="24"/>
                <w:szCs w:val="24"/>
                <w:lang w:val="kk-KZ"/>
              </w:rPr>
              <w:t>41</w:t>
            </w:r>
          </w:p>
        </w:tc>
        <w:tc>
          <w:tcPr>
            <w:tcW w:w="1292" w:type="dxa"/>
            <w:gridSpan w:val="3"/>
          </w:tcPr>
          <w:p w:rsidR="0004376B" w:rsidRPr="00D138CD" w:rsidRDefault="0004376B" w:rsidP="00F27B71">
            <w:pPr>
              <w:spacing w:after="0" w:line="240" w:lineRule="auto"/>
              <w:ind w:firstLine="34"/>
              <w:jc w:val="both"/>
              <w:rPr>
                <w:rFonts w:ascii="Times New Roman" w:hAnsi="Times New Roman"/>
                <w:color w:val="000000"/>
                <w:sz w:val="24"/>
                <w:szCs w:val="24"/>
                <w:lang w:val="kk-KZ"/>
              </w:rPr>
            </w:pPr>
            <w:r>
              <w:rPr>
                <w:rFonts w:ascii="Times New Roman" w:hAnsi="Times New Roman"/>
                <w:color w:val="000000"/>
                <w:sz w:val="24"/>
                <w:szCs w:val="24"/>
              </w:rPr>
              <w:t>4-бабы</w:t>
            </w:r>
          </w:p>
        </w:tc>
        <w:tc>
          <w:tcPr>
            <w:tcW w:w="4252" w:type="dxa"/>
            <w:shd w:val="clear" w:color="auto" w:fill="auto"/>
          </w:tcPr>
          <w:p w:rsidR="0004376B" w:rsidRPr="004E35F3" w:rsidRDefault="0004376B" w:rsidP="004E35F3">
            <w:pPr>
              <w:spacing w:after="0" w:line="240" w:lineRule="auto"/>
              <w:jc w:val="both"/>
              <w:rPr>
                <w:rFonts w:ascii="Times New Roman" w:eastAsia="Times New Roman" w:hAnsi="Times New Roman"/>
                <w:sz w:val="24"/>
                <w:szCs w:val="24"/>
                <w:lang w:val="kk-KZ" w:eastAsia="ru-RU"/>
              </w:rPr>
            </w:pPr>
            <w:r w:rsidRPr="004E35F3">
              <w:rPr>
                <w:rFonts w:ascii="Times New Roman" w:eastAsia="Times New Roman" w:hAnsi="Times New Roman"/>
                <w:b/>
                <w:bCs/>
                <w:sz w:val="24"/>
                <w:szCs w:val="24"/>
                <w:lang w:val="kk-KZ" w:eastAsia="ru-RU"/>
              </w:rPr>
              <w:t>4-бап. Кеңес құрамы</w:t>
            </w:r>
          </w:p>
          <w:p w:rsidR="0004376B" w:rsidRPr="004E35F3" w:rsidRDefault="0004376B" w:rsidP="004E35F3">
            <w:pPr>
              <w:spacing w:after="0" w:line="240" w:lineRule="auto"/>
              <w:jc w:val="both"/>
              <w:rPr>
                <w:rFonts w:ascii="Times New Roman" w:eastAsia="Times New Roman" w:hAnsi="Times New Roman"/>
                <w:sz w:val="24"/>
                <w:szCs w:val="24"/>
                <w:lang w:val="kk-KZ" w:eastAsia="ru-RU"/>
              </w:rPr>
            </w:pPr>
            <w:r w:rsidRPr="004E35F3">
              <w:rPr>
                <w:rFonts w:ascii="Times New Roman" w:eastAsia="Times New Roman" w:hAnsi="Times New Roman"/>
                <w:sz w:val="24"/>
                <w:szCs w:val="24"/>
                <w:lang w:val="kk-KZ" w:eastAsia="ru-RU"/>
              </w:rPr>
              <w:t>      1. Кеңес Қазақстан Республикасының Президенті тағайындайтын Төрағадан және басқа да адамдардан тұрады.</w:t>
            </w:r>
          </w:p>
          <w:p w:rsidR="0004376B" w:rsidRPr="00972961" w:rsidRDefault="0004376B" w:rsidP="008F3B60">
            <w:pPr>
              <w:spacing w:after="0" w:line="240" w:lineRule="auto"/>
              <w:jc w:val="both"/>
              <w:rPr>
                <w:rFonts w:ascii="Times New Roman" w:hAnsi="Times New Roman"/>
                <w:sz w:val="24"/>
                <w:szCs w:val="24"/>
                <w:lang w:val="kk-KZ"/>
              </w:rPr>
            </w:pPr>
            <w:r w:rsidRPr="004E35F3">
              <w:rPr>
                <w:rFonts w:ascii="Times New Roman" w:eastAsia="Times New Roman" w:hAnsi="Times New Roman"/>
                <w:sz w:val="24"/>
                <w:szCs w:val="24"/>
                <w:lang w:val="kk-KZ" w:eastAsia="ru-RU"/>
              </w:rPr>
              <w:t xml:space="preserve">      Қазақстан Республикасының Президенті Жоғарғы Соттың Төрағасын, Бас Прокурорды, Әділет министрін, </w:t>
            </w:r>
            <w:r w:rsidRPr="004E35F3">
              <w:rPr>
                <w:rFonts w:ascii="Times New Roman" w:eastAsia="Times New Roman" w:hAnsi="Times New Roman"/>
                <w:b/>
                <w:sz w:val="24"/>
                <w:szCs w:val="24"/>
                <w:lang w:val="kk-KZ" w:eastAsia="ru-RU"/>
              </w:rPr>
              <w:t>мемлекеттік қызмет істері және сыбайлас жемқорлыққа қарсы іс-қимыл</w:t>
            </w:r>
            <w:r w:rsidRPr="004E35F3">
              <w:rPr>
                <w:rFonts w:ascii="Times New Roman" w:eastAsia="Times New Roman" w:hAnsi="Times New Roman"/>
                <w:sz w:val="24"/>
                <w:szCs w:val="24"/>
                <w:lang w:val="kk-KZ" w:eastAsia="ru-RU"/>
              </w:rPr>
              <w:t xml:space="preserve"> жөніндегі уәкілетті </w:t>
            </w:r>
            <w:r w:rsidRPr="004E35F3">
              <w:rPr>
                <w:rFonts w:ascii="Times New Roman" w:eastAsia="Times New Roman" w:hAnsi="Times New Roman"/>
                <w:sz w:val="24"/>
                <w:szCs w:val="24"/>
                <w:lang w:val="kk-KZ" w:eastAsia="ru-RU"/>
              </w:rPr>
              <w:lastRenderedPageBreak/>
              <w:t>органның басшысын, Парламент Сенаты мен Мәжілісінің тиісінше тұрақты комитеттерінің төрағаларын лауазымы бойынша Кеңес мүшелері етіп тағайындайды.</w:t>
            </w:r>
          </w:p>
        </w:tc>
        <w:tc>
          <w:tcPr>
            <w:tcW w:w="4394" w:type="dxa"/>
            <w:shd w:val="clear" w:color="auto" w:fill="auto"/>
          </w:tcPr>
          <w:p w:rsidR="0004376B" w:rsidRPr="004E35F3" w:rsidRDefault="0004376B" w:rsidP="004E35F3">
            <w:pPr>
              <w:spacing w:after="0" w:line="240" w:lineRule="auto"/>
              <w:jc w:val="both"/>
              <w:rPr>
                <w:rFonts w:ascii="Times New Roman" w:eastAsia="Times New Roman" w:hAnsi="Times New Roman"/>
                <w:sz w:val="24"/>
                <w:szCs w:val="24"/>
                <w:lang w:val="kk-KZ" w:eastAsia="ru-RU"/>
              </w:rPr>
            </w:pPr>
            <w:r w:rsidRPr="004E35F3">
              <w:rPr>
                <w:rFonts w:ascii="Times New Roman" w:eastAsia="Times New Roman" w:hAnsi="Times New Roman"/>
                <w:b/>
                <w:bCs/>
                <w:sz w:val="24"/>
                <w:szCs w:val="24"/>
                <w:lang w:val="kk-KZ" w:eastAsia="ru-RU"/>
              </w:rPr>
              <w:lastRenderedPageBreak/>
              <w:t>4-бап. Кеңес құрамы</w:t>
            </w:r>
          </w:p>
          <w:p w:rsidR="0004376B" w:rsidRPr="004E35F3" w:rsidRDefault="0004376B" w:rsidP="004E35F3">
            <w:pPr>
              <w:spacing w:after="0" w:line="240" w:lineRule="auto"/>
              <w:jc w:val="both"/>
              <w:rPr>
                <w:rFonts w:ascii="Times New Roman" w:eastAsia="Times New Roman" w:hAnsi="Times New Roman"/>
                <w:sz w:val="24"/>
                <w:szCs w:val="24"/>
                <w:lang w:val="kk-KZ" w:eastAsia="ru-RU"/>
              </w:rPr>
            </w:pPr>
            <w:r w:rsidRPr="004E35F3">
              <w:rPr>
                <w:rFonts w:ascii="Times New Roman" w:eastAsia="Times New Roman" w:hAnsi="Times New Roman"/>
                <w:sz w:val="24"/>
                <w:szCs w:val="24"/>
                <w:lang w:val="kk-KZ" w:eastAsia="ru-RU"/>
              </w:rPr>
              <w:t>      1. Кеңес Қазақстан Республикасының Президенті тағайындайтын Төрағадан және басқа да адамдардан тұрады.</w:t>
            </w:r>
          </w:p>
          <w:p w:rsidR="0004376B" w:rsidRPr="004E35F3" w:rsidRDefault="0004376B" w:rsidP="004E35F3">
            <w:pPr>
              <w:spacing w:after="0" w:line="240" w:lineRule="auto"/>
              <w:jc w:val="both"/>
              <w:rPr>
                <w:rFonts w:ascii="Times New Roman" w:eastAsia="Times New Roman" w:hAnsi="Times New Roman"/>
                <w:sz w:val="24"/>
                <w:szCs w:val="24"/>
                <w:lang w:val="kk-KZ" w:eastAsia="ru-RU"/>
              </w:rPr>
            </w:pPr>
            <w:r w:rsidRPr="004E35F3">
              <w:rPr>
                <w:rFonts w:ascii="Times New Roman" w:eastAsia="Times New Roman" w:hAnsi="Times New Roman"/>
                <w:sz w:val="24"/>
                <w:szCs w:val="24"/>
                <w:lang w:val="kk-KZ" w:eastAsia="ru-RU"/>
              </w:rPr>
              <w:t xml:space="preserve">      Қазақстан Республикасының Президенті Жоғарғы Соттың Төрағасын, Бас Прокурорды, Әділет министрін, </w:t>
            </w:r>
            <w:r w:rsidRPr="004E35F3">
              <w:rPr>
                <w:rFonts w:ascii="Times New Roman" w:eastAsia="Times New Roman" w:hAnsi="Times New Roman"/>
                <w:b/>
                <w:sz w:val="24"/>
                <w:szCs w:val="24"/>
                <w:lang w:val="kk-KZ" w:eastAsia="ru-RU"/>
              </w:rPr>
              <w:t>мемлекеттік қызмет істері</w:t>
            </w:r>
            <w:r w:rsidRPr="004E35F3">
              <w:rPr>
                <w:rFonts w:ascii="Times New Roman" w:eastAsia="Times New Roman" w:hAnsi="Times New Roman"/>
                <w:sz w:val="24"/>
                <w:szCs w:val="24"/>
                <w:lang w:val="kk-KZ" w:eastAsia="ru-RU"/>
              </w:rPr>
              <w:t xml:space="preserve"> жөніндегі уәкілетті органның басшысын, Парламент Сенаты мен </w:t>
            </w:r>
            <w:r w:rsidRPr="004E35F3">
              <w:rPr>
                <w:rFonts w:ascii="Times New Roman" w:eastAsia="Times New Roman" w:hAnsi="Times New Roman"/>
                <w:sz w:val="24"/>
                <w:szCs w:val="24"/>
                <w:lang w:val="kk-KZ" w:eastAsia="ru-RU"/>
              </w:rPr>
              <w:lastRenderedPageBreak/>
              <w:t>Мәжілісінің тиісінше тұрақты комитеттерінің төрағаларын лауазымы бойынша Кеңес мүшелері етіп тағайындайды.</w:t>
            </w:r>
          </w:p>
          <w:p w:rsidR="0004376B" w:rsidRPr="00972961" w:rsidRDefault="0004376B" w:rsidP="004E35F3">
            <w:pPr>
              <w:keepNext/>
              <w:keepLines/>
              <w:spacing w:after="0" w:line="240" w:lineRule="auto"/>
              <w:ind w:firstLine="317"/>
              <w:jc w:val="both"/>
              <w:rPr>
                <w:rFonts w:ascii="Times New Roman" w:hAnsi="Times New Roman"/>
                <w:sz w:val="24"/>
                <w:szCs w:val="24"/>
                <w:lang w:val="kk-KZ"/>
              </w:rPr>
            </w:pPr>
          </w:p>
        </w:tc>
        <w:tc>
          <w:tcPr>
            <w:tcW w:w="5104" w:type="dxa"/>
            <w:shd w:val="clear" w:color="auto" w:fill="auto"/>
          </w:tcPr>
          <w:p w:rsidR="0004376B" w:rsidRPr="0013394B" w:rsidRDefault="0004376B" w:rsidP="0088188B">
            <w:pPr>
              <w:spacing w:after="0" w:line="240" w:lineRule="auto"/>
              <w:ind w:firstLine="708"/>
              <w:jc w:val="both"/>
              <w:rPr>
                <w:rFonts w:ascii="Times New Roman" w:hAnsi="Times New Roman"/>
                <w:sz w:val="24"/>
                <w:szCs w:val="24"/>
                <w:lang w:val="kk-KZ"/>
              </w:rPr>
            </w:pPr>
            <w:r w:rsidRPr="0013394B">
              <w:rPr>
                <w:rFonts w:ascii="Times New Roman" w:hAnsi="Times New Roman"/>
                <w:sz w:val="24"/>
                <w:szCs w:val="24"/>
                <w:lang w:val="kk-KZ"/>
              </w:rPr>
              <w:lastRenderedPageBreak/>
              <w:t>«Мемлекеттік басқару жүйесін жетілдіру жөніндегі шаралар туралы» Қазақстан Республикасы Президентінің 2019 жылғы 13 маусымдағы № 12 Жарлығына сәйкес</w:t>
            </w:r>
            <w:r>
              <w:rPr>
                <w:rFonts w:ascii="Times New Roman" w:hAnsi="Times New Roman"/>
                <w:sz w:val="24"/>
                <w:szCs w:val="24"/>
                <w:lang w:val="kk-KZ"/>
              </w:rPr>
              <w:t xml:space="preserve"> келтіру</w:t>
            </w:r>
            <w:r w:rsidRPr="0013394B">
              <w:rPr>
                <w:rFonts w:ascii="Times New Roman" w:hAnsi="Times New Roman"/>
                <w:sz w:val="24"/>
                <w:szCs w:val="24"/>
                <w:lang w:val="kk-KZ"/>
              </w:rPr>
              <w:t>.</w:t>
            </w:r>
          </w:p>
          <w:p w:rsidR="0004376B" w:rsidRPr="00667FF4" w:rsidRDefault="0004376B" w:rsidP="0088188B">
            <w:pPr>
              <w:keepNext/>
              <w:keepLines/>
              <w:spacing w:after="0" w:line="240" w:lineRule="auto"/>
              <w:ind w:firstLine="317"/>
              <w:jc w:val="both"/>
              <w:rPr>
                <w:rFonts w:ascii="Times New Roman" w:hAnsi="Times New Roman"/>
                <w:sz w:val="24"/>
                <w:szCs w:val="24"/>
                <w:lang w:val="kk-KZ"/>
              </w:rPr>
            </w:pPr>
          </w:p>
        </w:tc>
      </w:tr>
    </w:tbl>
    <w:p w:rsidR="00F802C7" w:rsidRPr="00B90165" w:rsidRDefault="00F802C7" w:rsidP="000E7412">
      <w:pPr>
        <w:spacing w:after="0" w:line="240" w:lineRule="auto"/>
        <w:rPr>
          <w:rFonts w:ascii="Times New Roman" w:hAnsi="Times New Roman"/>
          <w:sz w:val="24"/>
          <w:szCs w:val="24"/>
          <w:lang w:val="kk-KZ"/>
        </w:rPr>
      </w:pPr>
    </w:p>
    <w:p w:rsidR="00070BA6" w:rsidRPr="00B90165" w:rsidRDefault="00070BA6" w:rsidP="000E7412">
      <w:pPr>
        <w:spacing w:after="0" w:line="240" w:lineRule="auto"/>
        <w:rPr>
          <w:rFonts w:ascii="Times New Roman" w:hAnsi="Times New Roman"/>
          <w:sz w:val="24"/>
          <w:szCs w:val="24"/>
          <w:lang w:val="kk-KZ"/>
        </w:rPr>
      </w:pPr>
    </w:p>
    <w:p w:rsidR="00DC24C0" w:rsidRPr="000E7412" w:rsidRDefault="0016508B" w:rsidP="000E7412">
      <w:pPr>
        <w:spacing w:after="0" w:line="240" w:lineRule="auto"/>
        <w:rPr>
          <w:rFonts w:ascii="Times New Roman" w:hAnsi="Times New Roman"/>
          <w:b/>
          <w:sz w:val="24"/>
          <w:szCs w:val="24"/>
          <w:lang w:val="kk-KZ"/>
        </w:rPr>
      </w:pPr>
      <w:r w:rsidRPr="00B90165">
        <w:rPr>
          <w:rFonts w:ascii="Times New Roman" w:hAnsi="Times New Roman"/>
          <w:b/>
          <w:iCs/>
          <w:sz w:val="24"/>
          <w:szCs w:val="24"/>
          <w:lang w:val="kk-KZ"/>
        </w:rPr>
        <w:t xml:space="preserve">      </w:t>
      </w:r>
      <w:r w:rsidR="00EB0A9B" w:rsidRPr="00B90165">
        <w:rPr>
          <w:rFonts w:ascii="Times New Roman" w:hAnsi="Times New Roman"/>
          <w:b/>
          <w:iCs/>
          <w:sz w:val="24"/>
          <w:szCs w:val="24"/>
          <w:lang w:val="kk-KZ"/>
        </w:rPr>
        <w:t xml:space="preserve">     </w:t>
      </w:r>
      <w:r w:rsidR="00DC24C0" w:rsidRPr="00B90165">
        <w:rPr>
          <w:rFonts w:ascii="Times New Roman" w:hAnsi="Times New Roman"/>
          <w:b/>
          <w:iCs/>
          <w:sz w:val="24"/>
          <w:szCs w:val="24"/>
          <w:lang w:val="kk-KZ"/>
        </w:rPr>
        <w:t>Қазақстан Республикасының</w:t>
      </w:r>
      <w:r w:rsidR="00DC24C0" w:rsidRPr="00B90165">
        <w:rPr>
          <w:rFonts w:ascii="Times New Roman" w:hAnsi="Times New Roman"/>
          <w:b/>
          <w:iCs/>
          <w:sz w:val="24"/>
          <w:szCs w:val="24"/>
          <w:lang w:val="kk-KZ"/>
        </w:rPr>
        <w:br/>
        <w:t>Мемлекеттік қызмет істері агенттігінің</w:t>
      </w:r>
      <w:r w:rsidR="004C44D4" w:rsidRPr="00B90165">
        <w:rPr>
          <w:rFonts w:ascii="Times New Roman" w:hAnsi="Times New Roman"/>
          <w:b/>
          <w:iCs/>
          <w:sz w:val="24"/>
          <w:szCs w:val="24"/>
          <w:lang w:val="kk-KZ"/>
        </w:rPr>
        <w:t xml:space="preserve"> </w:t>
      </w:r>
      <w:r w:rsidR="00DC24C0" w:rsidRPr="00B90165">
        <w:rPr>
          <w:rFonts w:ascii="Times New Roman" w:hAnsi="Times New Roman"/>
          <w:b/>
          <w:iCs/>
          <w:sz w:val="24"/>
          <w:szCs w:val="24"/>
          <w:lang w:val="kk-KZ"/>
        </w:rPr>
        <w:br/>
      </w:r>
      <w:r w:rsidRPr="00B90165">
        <w:rPr>
          <w:rFonts w:ascii="Times New Roman" w:hAnsi="Times New Roman"/>
          <w:b/>
          <w:iCs/>
          <w:sz w:val="24"/>
          <w:szCs w:val="24"/>
          <w:lang w:val="kk-KZ"/>
        </w:rPr>
        <w:t xml:space="preserve">          </w:t>
      </w:r>
      <w:r w:rsidR="00EB0A9B" w:rsidRPr="00B90165">
        <w:rPr>
          <w:rFonts w:ascii="Times New Roman" w:hAnsi="Times New Roman"/>
          <w:b/>
          <w:iCs/>
          <w:sz w:val="24"/>
          <w:szCs w:val="24"/>
          <w:lang w:val="kk-KZ"/>
        </w:rPr>
        <w:t xml:space="preserve">     </w:t>
      </w:r>
      <w:r w:rsidRPr="00B90165">
        <w:rPr>
          <w:rFonts w:ascii="Times New Roman" w:hAnsi="Times New Roman"/>
          <w:b/>
          <w:iCs/>
          <w:sz w:val="24"/>
          <w:szCs w:val="24"/>
          <w:lang w:val="kk-KZ"/>
        </w:rPr>
        <w:t xml:space="preserve">         </w:t>
      </w:r>
      <w:r w:rsidR="008B1D38" w:rsidRPr="00B90165">
        <w:rPr>
          <w:rFonts w:ascii="Times New Roman" w:hAnsi="Times New Roman"/>
          <w:b/>
          <w:iCs/>
          <w:sz w:val="24"/>
          <w:szCs w:val="24"/>
          <w:lang w:val="kk-KZ"/>
        </w:rPr>
        <w:t>Т</w:t>
      </w:r>
      <w:r w:rsidR="00DC24C0" w:rsidRPr="00B90165">
        <w:rPr>
          <w:rFonts w:ascii="Times New Roman" w:hAnsi="Times New Roman"/>
          <w:b/>
          <w:iCs/>
          <w:sz w:val="24"/>
          <w:szCs w:val="24"/>
          <w:lang w:val="kk-KZ"/>
        </w:rPr>
        <w:t>өрағасы</w:t>
      </w:r>
      <w:r w:rsidRPr="00B90165">
        <w:rPr>
          <w:rFonts w:ascii="Times New Roman" w:hAnsi="Times New Roman"/>
          <w:b/>
          <w:iCs/>
          <w:sz w:val="24"/>
          <w:szCs w:val="24"/>
          <w:lang w:val="kk-KZ"/>
        </w:rPr>
        <w:t xml:space="preserve">                                                                  </w:t>
      </w:r>
      <w:r w:rsidR="004C44D4" w:rsidRPr="00B90165">
        <w:rPr>
          <w:rFonts w:ascii="Times New Roman" w:hAnsi="Times New Roman"/>
          <w:b/>
          <w:iCs/>
          <w:sz w:val="24"/>
          <w:szCs w:val="24"/>
          <w:lang w:val="kk-KZ"/>
        </w:rPr>
        <w:t xml:space="preserve">                                 </w:t>
      </w:r>
      <w:r w:rsidRPr="00B90165">
        <w:rPr>
          <w:rFonts w:ascii="Times New Roman" w:hAnsi="Times New Roman"/>
          <w:b/>
          <w:iCs/>
          <w:sz w:val="24"/>
          <w:szCs w:val="24"/>
          <w:lang w:val="kk-KZ"/>
        </w:rPr>
        <w:t xml:space="preserve">                                                  </w:t>
      </w:r>
      <w:r w:rsidR="002B7A76" w:rsidRPr="00B90165">
        <w:rPr>
          <w:rFonts w:ascii="Times New Roman" w:hAnsi="Times New Roman"/>
          <w:b/>
          <w:iCs/>
          <w:sz w:val="24"/>
          <w:szCs w:val="24"/>
          <w:lang w:val="kk-KZ"/>
        </w:rPr>
        <w:t xml:space="preserve">     </w:t>
      </w:r>
      <w:r w:rsidR="00304B21" w:rsidRPr="00B90165">
        <w:rPr>
          <w:rFonts w:ascii="Times New Roman" w:hAnsi="Times New Roman"/>
          <w:b/>
          <w:iCs/>
          <w:sz w:val="24"/>
          <w:szCs w:val="24"/>
          <w:lang w:val="kk-KZ"/>
        </w:rPr>
        <w:t xml:space="preserve">  </w:t>
      </w:r>
      <w:r w:rsidR="002B7A76" w:rsidRPr="00B90165">
        <w:rPr>
          <w:rFonts w:ascii="Times New Roman" w:hAnsi="Times New Roman"/>
          <w:b/>
          <w:iCs/>
          <w:sz w:val="24"/>
          <w:szCs w:val="24"/>
          <w:lang w:val="kk-KZ"/>
        </w:rPr>
        <w:t xml:space="preserve"> </w:t>
      </w:r>
      <w:r w:rsidRPr="00B90165">
        <w:rPr>
          <w:rFonts w:ascii="Times New Roman" w:hAnsi="Times New Roman"/>
          <w:b/>
          <w:iCs/>
          <w:sz w:val="24"/>
          <w:szCs w:val="24"/>
          <w:lang w:val="kk-KZ"/>
        </w:rPr>
        <w:t xml:space="preserve">               </w:t>
      </w:r>
      <w:r w:rsidR="00F5072C">
        <w:rPr>
          <w:rFonts w:ascii="Times New Roman" w:hAnsi="Times New Roman"/>
          <w:b/>
          <w:iCs/>
          <w:sz w:val="24"/>
          <w:szCs w:val="24"/>
          <w:lang w:val="kk-KZ"/>
        </w:rPr>
        <w:t>А. Жаил</w:t>
      </w:r>
      <w:r w:rsidR="00021969">
        <w:rPr>
          <w:rFonts w:ascii="Times New Roman" w:hAnsi="Times New Roman"/>
          <w:b/>
          <w:iCs/>
          <w:sz w:val="24"/>
          <w:szCs w:val="24"/>
          <w:lang w:val="kk-KZ"/>
        </w:rPr>
        <w:t>ғ</w:t>
      </w:r>
      <w:r w:rsidR="00F5072C">
        <w:rPr>
          <w:rFonts w:ascii="Times New Roman" w:hAnsi="Times New Roman"/>
          <w:b/>
          <w:iCs/>
          <w:sz w:val="24"/>
          <w:szCs w:val="24"/>
          <w:lang w:val="kk-KZ"/>
        </w:rPr>
        <w:t>анова</w:t>
      </w:r>
    </w:p>
    <w:sectPr w:rsidR="00DC24C0" w:rsidRPr="000E7412" w:rsidSect="00ED5A09">
      <w:headerReference w:type="default" r:id="rId1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86B" w:rsidRDefault="00F1286B" w:rsidP="000A4F25">
      <w:pPr>
        <w:spacing w:after="0" w:line="240" w:lineRule="auto"/>
      </w:pPr>
      <w:r>
        <w:separator/>
      </w:r>
    </w:p>
  </w:endnote>
  <w:endnote w:type="continuationSeparator" w:id="0">
    <w:p w:rsidR="00F1286B" w:rsidRDefault="00F1286B" w:rsidP="000A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86B" w:rsidRDefault="00F1286B" w:rsidP="000A4F25">
      <w:pPr>
        <w:spacing w:after="0" w:line="240" w:lineRule="auto"/>
      </w:pPr>
      <w:r>
        <w:separator/>
      </w:r>
    </w:p>
  </w:footnote>
  <w:footnote w:type="continuationSeparator" w:id="0">
    <w:p w:rsidR="00F1286B" w:rsidRDefault="00F1286B" w:rsidP="000A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F3" w:rsidRDefault="004E35F3">
    <w:pPr>
      <w:pStyle w:val="ab"/>
      <w:jc w:val="center"/>
    </w:pPr>
    <w:r>
      <w:fldChar w:fldCharType="begin"/>
    </w:r>
    <w:r>
      <w:instrText>PAGE   \* MERGEFORMAT</w:instrText>
    </w:r>
    <w:r>
      <w:fldChar w:fldCharType="separate"/>
    </w:r>
    <w:r w:rsidR="00A015E3">
      <w:rPr>
        <w:noProof/>
      </w:rPr>
      <w:t>34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5F48"/>
    <w:multiLevelType w:val="hybridMultilevel"/>
    <w:tmpl w:val="4F3E78BE"/>
    <w:lvl w:ilvl="0" w:tplc="A5BCC18A">
      <w:start w:val="1"/>
      <w:numFmt w:val="decimal"/>
      <w:lvlText w:val="%1."/>
      <w:lvlJc w:val="left"/>
      <w:pPr>
        <w:ind w:left="1080" w:hanging="7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B946618"/>
    <w:multiLevelType w:val="hybridMultilevel"/>
    <w:tmpl w:val="E7A684F2"/>
    <w:lvl w:ilvl="0" w:tplc="2EC470B2">
      <w:start w:val="1"/>
      <w:numFmt w:val="decimal"/>
      <w:lvlText w:val="%1."/>
      <w:lvlJc w:val="left"/>
      <w:pPr>
        <w:ind w:left="424" w:hanging="39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C25194C"/>
    <w:multiLevelType w:val="hybridMultilevel"/>
    <w:tmpl w:val="A74CAC6A"/>
    <w:lvl w:ilvl="0" w:tplc="34D8B726">
      <w:start w:val="1"/>
      <w:numFmt w:val="decimal"/>
      <w:lvlText w:val="%1)"/>
      <w:lvlJc w:val="left"/>
      <w:pPr>
        <w:ind w:left="848" w:hanging="735"/>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
    <w:nsid w:val="0DE07BD9"/>
    <w:multiLevelType w:val="hybridMultilevel"/>
    <w:tmpl w:val="24E0FF84"/>
    <w:lvl w:ilvl="0" w:tplc="21C01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FD4FC9"/>
    <w:multiLevelType w:val="hybridMultilevel"/>
    <w:tmpl w:val="3D6A5C4A"/>
    <w:lvl w:ilvl="0" w:tplc="3702AA08">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121F6680"/>
    <w:multiLevelType w:val="hybridMultilevel"/>
    <w:tmpl w:val="54F4732A"/>
    <w:lvl w:ilvl="0" w:tplc="DBFCDB08">
      <w:start w:val="1"/>
      <w:numFmt w:val="decimal"/>
      <w:lvlText w:val="%1."/>
      <w:lvlJc w:val="left"/>
      <w:pPr>
        <w:ind w:left="1278" w:hanging="9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nsid w:val="16DE7D4C"/>
    <w:multiLevelType w:val="hybridMultilevel"/>
    <w:tmpl w:val="61CC27A4"/>
    <w:lvl w:ilvl="0" w:tplc="3702AA0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
    <w:nsid w:val="1B361164"/>
    <w:multiLevelType w:val="multilevel"/>
    <w:tmpl w:val="CBD8D19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05E5C42"/>
    <w:multiLevelType w:val="hybridMultilevel"/>
    <w:tmpl w:val="17A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7617"/>
    <w:multiLevelType w:val="hybridMultilevel"/>
    <w:tmpl w:val="2DDCCCB8"/>
    <w:lvl w:ilvl="0" w:tplc="B8D69E2A">
      <w:start w:val="2"/>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nsid w:val="296F3AB1"/>
    <w:multiLevelType w:val="hybridMultilevel"/>
    <w:tmpl w:val="DDC8056E"/>
    <w:lvl w:ilvl="0" w:tplc="9CDC106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18D3859"/>
    <w:multiLevelType w:val="hybridMultilevel"/>
    <w:tmpl w:val="33024188"/>
    <w:lvl w:ilvl="0" w:tplc="8D64A640">
      <w:start w:val="1"/>
      <w:numFmt w:val="decimal"/>
      <w:lvlText w:val="%1."/>
      <w:lvlJc w:val="left"/>
      <w:pPr>
        <w:ind w:left="678" w:hanging="360"/>
      </w:pPr>
      <w:rPr>
        <w:rFonts w:ascii="Times New Roman" w:hAnsi="Times New Roman" w:cs="Times New Roman" w:hint="default"/>
        <w:b w:val="0"/>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nsid w:val="32385127"/>
    <w:multiLevelType w:val="hybridMultilevel"/>
    <w:tmpl w:val="EF402696"/>
    <w:lvl w:ilvl="0" w:tplc="CD7A6D1A">
      <w:start w:val="1"/>
      <w:numFmt w:val="decimal"/>
      <w:lvlText w:val="%1)"/>
      <w:lvlJc w:val="left"/>
      <w:pPr>
        <w:ind w:left="1175" w:hanging="75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65A5C6B"/>
    <w:multiLevelType w:val="hybridMultilevel"/>
    <w:tmpl w:val="BDFAB04C"/>
    <w:lvl w:ilvl="0" w:tplc="214EF146">
      <w:start w:val="1"/>
      <w:numFmt w:val="decimal"/>
      <w:lvlText w:val="%1."/>
      <w:lvlJc w:val="left"/>
      <w:pPr>
        <w:ind w:left="1720" w:hanging="12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nsid w:val="41965582"/>
    <w:multiLevelType w:val="hybridMultilevel"/>
    <w:tmpl w:val="61CC27A4"/>
    <w:lvl w:ilvl="0" w:tplc="3702AA0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7BD5ED8"/>
    <w:multiLevelType w:val="hybridMultilevel"/>
    <w:tmpl w:val="307A2B12"/>
    <w:lvl w:ilvl="0" w:tplc="5686D2F8">
      <w:start w:val="1"/>
      <w:numFmt w:val="decimal"/>
      <w:lvlText w:val="%1."/>
      <w:lvlJc w:val="left"/>
      <w:pPr>
        <w:ind w:left="1195" w:hanging="735"/>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6">
    <w:nsid w:val="4DBA2058"/>
    <w:multiLevelType w:val="hybridMultilevel"/>
    <w:tmpl w:val="E41A45CE"/>
    <w:lvl w:ilvl="0" w:tplc="FD146B24">
      <w:start w:val="1"/>
      <w:numFmt w:val="decimal"/>
      <w:lvlText w:val="%1."/>
      <w:lvlJc w:val="left"/>
      <w:pPr>
        <w:ind w:left="1125" w:hanging="49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7">
    <w:nsid w:val="51527111"/>
    <w:multiLevelType w:val="hybridMultilevel"/>
    <w:tmpl w:val="5F468844"/>
    <w:lvl w:ilvl="0" w:tplc="D834CA4C">
      <w:start w:val="1"/>
      <w:numFmt w:val="decimal"/>
      <w:lvlText w:val="%1."/>
      <w:lvlJc w:val="left"/>
      <w:pPr>
        <w:ind w:left="1345" w:hanging="885"/>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8">
    <w:nsid w:val="527C2FB3"/>
    <w:multiLevelType w:val="hybridMultilevel"/>
    <w:tmpl w:val="5920AE8E"/>
    <w:lvl w:ilvl="0" w:tplc="C6A8B320">
      <w:start w:val="1"/>
      <w:numFmt w:val="decimal"/>
      <w:lvlText w:val="%1."/>
      <w:lvlJc w:val="left"/>
      <w:pPr>
        <w:ind w:left="1083" w:hanging="76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nsid w:val="52E32573"/>
    <w:multiLevelType w:val="multilevel"/>
    <w:tmpl w:val="64DCDDD2"/>
    <w:lvl w:ilvl="0">
      <w:start w:val="1"/>
      <w:numFmt w:val="decimal"/>
      <w:lvlText w:val="%1-"/>
      <w:lvlJc w:val="left"/>
      <w:pPr>
        <w:ind w:left="750" w:hanging="750"/>
      </w:pPr>
      <w:rPr>
        <w:rFonts w:hint="default"/>
      </w:rPr>
    </w:lvl>
    <w:lvl w:ilvl="1">
      <w:start w:val="1"/>
      <w:numFmt w:val="decimal"/>
      <w:lvlText w:val="%1-%2)"/>
      <w:lvlJc w:val="left"/>
      <w:pPr>
        <w:ind w:left="1072" w:hanging="750"/>
      </w:pPr>
      <w:rPr>
        <w:rFonts w:hint="default"/>
      </w:rPr>
    </w:lvl>
    <w:lvl w:ilvl="2">
      <w:start w:val="1"/>
      <w:numFmt w:val="decimal"/>
      <w:lvlText w:val="%1-%2)%3."/>
      <w:lvlJc w:val="left"/>
      <w:pPr>
        <w:ind w:left="1394" w:hanging="750"/>
      </w:pPr>
      <w:rPr>
        <w:rFonts w:hint="default"/>
      </w:rPr>
    </w:lvl>
    <w:lvl w:ilvl="3">
      <w:start w:val="1"/>
      <w:numFmt w:val="decimal"/>
      <w:lvlText w:val="%1-%2)%3.%4."/>
      <w:lvlJc w:val="left"/>
      <w:pPr>
        <w:ind w:left="1716" w:hanging="75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0">
    <w:nsid w:val="589D3A4F"/>
    <w:multiLevelType w:val="hybridMultilevel"/>
    <w:tmpl w:val="D8667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6635C9"/>
    <w:multiLevelType w:val="hybridMultilevel"/>
    <w:tmpl w:val="EE8617A0"/>
    <w:lvl w:ilvl="0" w:tplc="EEA24E0E">
      <w:start w:val="1"/>
      <w:numFmt w:val="decimal"/>
      <w:lvlText w:val="%1."/>
      <w:lvlJc w:val="left"/>
      <w:pPr>
        <w:ind w:left="917" w:hanging="54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2">
    <w:nsid w:val="5B120156"/>
    <w:multiLevelType w:val="hybridMultilevel"/>
    <w:tmpl w:val="6FEAD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5260CB"/>
    <w:multiLevelType w:val="hybridMultilevel"/>
    <w:tmpl w:val="A8601730"/>
    <w:lvl w:ilvl="0" w:tplc="06FA1D54">
      <w:start w:val="3"/>
      <w:numFmt w:val="decimal"/>
      <w:lvlText w:val="%1."/>
      <w:lvlJc w:val="left"/>
      <w:pPr>
        <w:ind w:left="825" w:hanging="360"/>
      </w:pPr>
      <w:rPr>
        <w:rFonts w:hint="default"/>
        <w:b/>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62D2654A"/>
    <w:multiLevelType w:val="hybridMultilevel"/>
    <w:tmpl w:val="D722BE24"/>
    <w:lvl w:ilvl="0" w:tplc="0E621436">
      <w:start w:val="5"/>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5">
    <w:nsid w:val="67957EF3"/>
    <w:multiLevelType w:val="hybridMultilevel"/>
    <w:tmpl w:val="A9EC3042"/>
    <w:lvl w:ilvl="0" w:tplc="A8AEB112">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6">
    <w:nsid w:val="6C315BC6"/>
    <w:multiLevelType w:val="hybridMultilevel"/>
    <w:tmpl w:val="00CE4868"/>
    <w:lvl w:ilvl="0" w:tplc="3C226A4A">
      <w:start w:val="1"/>
      <w:numFmt w:val="decimal"/>
      <w:lvlText w:val="%1."/>
      <w:lvlJc w:val="left"/>
      <w:pPr>
        <w:ind w:left="1050" w:hanging="465"/>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7">
    <w:nsid w:val="6DA46A85"/>
    <w:multiLevelType w:val="hybridMultilevel"/>
    <w:tmpl w:val="E7A2E3FE"/>
    <w:lvl w:ilvl="0" w:tplc="99A24E30">
      <w:start w:val="1"/>
      <w:numFmt w:val="decimal"/>
      <w:lvlText w:val="%1)"/>
      <w:lvlJc w:val="left"/>
      <w:pPr>
        <w:ind w:left="903" w:hanging="58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8">
    <w:nsid w:val="6EB73150"/>
    <w:multiLevelType w:val="hybridMultilevel"/>
    <w:tmpl w:val="90E07202"/>
    <w:lvl w:ilvl="0" w:tplc="E2825774">
      <w:start w:val="1"/>
      <w:numFmt w:val="decimal"/>
      <w:lvlText w:val="%1."/>
      <w:lvlJc w:val="left"/>
      <w:pPr>
        <w:ind w:left="825" w:hanging="360"/>
      </w:pPr>
      <w:rPr>
        <w:b w:val="0"/>
      </w:r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29">
    <w:nsid w:val="718D03FE"/>
    <w:multiLevelType w:val="hybridMultilevel"/>
    <w:tmpl w:val="2D60070A"/>
    <w:lvl w:ilvl="0" w:tplc="E1F621D4">
      <w:start w:val="5"/>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0">
    <w:nsid w:val="756D3AB4"/>
    <w:multiLevelType w:val="multilevel"/>
    <w:tmpl w:val="82DCC4C8"/>
    <w:lvl w:ilvl="0">
      <w:start w:val="2"/>
      <w:numFmt w:val="decimal"/>
      <w:lvlText w:val="%1-"/>
      <w:lvlJc w:val="left"/>
      <w:pPr>
        <w:ind w:left="375" w:hanging="375"/>
      </w:pPr>
      <w:rPr>
        <w:rFonts w:hint="default"/>
      </w:rPr>
    </w:lvl>
    <w:lvl w:ilvl="1">
      <w:start w:val="1"/>
      <w:numFmt w:val="decimal"/>
      <w:lvlText w:val="%1-%2."/>
      <w:lvlJc w:val="left"/>
      <w:pPr>
        <w:ind w:left="1637" w:hanging="72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831" w:hanging="108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6025" w:hanging="144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8219" w:hanging="1800"/>
      </w:pPr>
      <w:rPr>
        <w:rFonts w:hint="default"/>
      </w:rPr>
    </w:lvl>
    <w:lvl w:ilvl="8">
      <w:start w:val="1"/>
      <w:numFmt w:val="decimal"/>
      <w:lvlText w:val="%1-%2.%3.%4.%5.%6.%7.%8.%9."/>
      <w:lvlJc w:val="left"/>
      <w:pPr>
        <w:ind w:left="9136" w:hanging="1800"/>
      </w:pPr>
      <w:rPr>
        <w:rFonts w:hint="default"/>
      </w:rPr>
    </w:lvl>
  </w:abstractNum>
  <w:num w:numId="1">
    <w:abstractNumId w:val="2"/>
  </w:num>
  <w:num w:numId="2">
    <w:abstractNumId w:val="8"/>
  </w:num>
  <w:num w:numId="3">
    <w:abstractNumId w:val="25"/>
  </w:num>
  <w:num w:numId="4">
    <w:abstractNumId w:val="2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9"/>
  </w:num>
  <w:num w:numId="9">
    <w:abstractNumId w:val="3"/>
  </w:num>
  <w:num w:numId="10">
    <w:abstractNumId w:val="13"/>
  </w:num>
  <w:num w:numId="11">
    <w:abstractNumId w:val="0"/>
  </w:num>
  <w:num w:numId="12">
    <w:abstractNumId w:val="26"/>
  </w:num>
  <w:num w:numId="13">
    <w:abstractNumId w:val="16"/>
  </w:num>
  <w:num w:numId="14">
    <w:abstractNumId w:val="24"/>
  </w:num>
  <w:num w:numId="15">
    <w:abstractNumId w:val="29"/>
  </w:num>
  <w:num w:numId="16">
    <w:abstractNumId w:val="12"/>
  </w:num>
  <w:num w:numId="17">
    <w:abstractNumId w:val="17"/>
  </w:num>
  <w:num w:numId="18">
    <w:abstractNumId w:val="15"/>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0"/>
  </w:num>
  <w:num w:numId="23">
    <w:abstractNumId w:val="21"/>
  </w:num>
  <w:num w:numId="24">
    <w:abstractNumId w:val="14"/>
  </w:num>
  <w:num w:numId="25">
    <w:abstractNumId w:val="23"/>
  </w:num>
  <w:num w:numId="26">
    <w:abstractNumId w:val="6"/>
  </w:num>
  <w:num w:numId="27">
    <w:abstractNumId w:val="4"/>
  </w:num>
  <w:num w:numId="28">
    <w:abstractNumId w:val="5"/>
  </w:num>
  <w:num w:numId="29">
    <w:abstractNumId w:val="30"/>
  </w:num>
  <w:num w:numId="30">
    <w:abstractNumId w:val="2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53"/>
    <w:rsid w:val="00001391"/>
    <w:rsid w:val="00004F21"/>
    <w:rsid w:val="00007E73"/>
    <w:rsid w:val="000109C6"/>
    <w:rsid w:val="00013134"/>
    <w:rsid w:val="00015723"/>
    <w:rsid w:val="00016AA6"/>
    <w:rsid w:val="00021969"/>
    <w:rsid w:val="00023F9C"/>
    <w:rsid w:val="00027DEA"/>
    <w:rsid w:val="0003095E"/>
    <w:rsid w:val="000328B4"/>
    <w:rsid w:val="000363D7"/>
    <w:rsid w:val="00037625"/>
    <w:rsid w:val="00037F51"/>
    <w:rsid w:val="00041C6D"/>
    <w:rsid w:val="0004376B"/>
    <w:rsid w:val="000459C2"/>
    <w:rsid w:val="00046598"/>
    <w:rsid w:val="00052EF8"/>
    <w:rsid w:val="00055501"/>
    <w:rsid w:val="000578DC"/>
    <w:rsid w:val="00070BA6"/>
    <w:rsid w:val="00082365"/>
    <w:rsid w:val="000837C6"/>
    <w:rsid w:val="00083CA2"/>
    <w:rsid w:val="00091A74"/>
    <w:rsid w:val="00091FF8"/>
    <w:rsid w:val="000924A1"/>
    <w:rsid w:val="000A4F25"/>
    <w:rsid w:val="000B164A"/>
    <w:rsid w:val="000B6860"/>
    <w:rsid w:val="000C12D4"/>
    <w:rsid w:val="000C621B"/>
    <w:rsid w:val="000C7375"/>
    <w:rsid w:val="000D1265"/>
    <w:rsid w:val="000D4D3E"/>
    <w:rsid w:val="000D61DC"/>
    <w:rsid w:val="000D75C4"/>
    <w:rsid w:val="000E57DC"/>
    <w:rsid w:val="000E672B"/>
    <w:rsid w:val="000E7150"/>
    <w:rsid w:val="000E7412"/>
    <w:rsid w:val="000E7EE1"/>
    <w:rsid w:val="000F0E00"/>
    <w:rsid w:val="000F6DEF"/>
    <w:rsid w:val="001038D0"/>
    <w:rsid w:val="00103F3A"/>
    <w:rsid w:val="00105AF1"/>
    <w:rsid w:val="00105CB5"/>
    <w:rsid w:val="00110D3A"/>
    <w:rsid w:val="00114AD2"/>
    <w:rsid w:val="00115BA4"/>
    <w:rsid w:val="00115C50"/>
    <w:rsid w:val="00116627"/>
    <w:rsid w:val="00120996"/>
    <w:rsid w:val="00121A84"/>
    <w:rsid w:val="00121CC6"/>
    <w:rsid w:val="0012366B"/>
    <w:rsid w:val="00126180"/>
    <w:rsid w:val="00131213"/>
    <w:rsid w:val="0013231C"/>
    <w:rsid w:val="001327E3"/>
    <w:rsid w:val="00132840"/>
    <w:rsid w:val="0013394B"/>
    <w:rsid w:val="00141881"/>
    <w:rsid w:val="0014441A"/>
    <w:rsid w:val="00145382"/>
    <w:rsid w:val="00152D39"/>
    <w:rsid w:val="00154CED"/>
    <w:rsid w:val="00155898"/>
    <w:rsid w:val="00157771"/>
    <w:rsid w:val="001615F7"/>
    <w:rsid w:val="0016508B"/>
    <w:rsid w:val="001836A7"/>
    <w:rsid w:val="00183FB0"/>
    <w:rsid w:val="0018699A"/>
    <w:rsid w:val="001A3487"/>
    <w:rsid w:val="001B021C"/>
    <w:rsid w:val="001B2CCA"/>
    <w:rsid w:val="001B617F"/>
    <w:rsid w:val="001B63D6"/>
    <w:rsid w:val="001C0D33"/>
    <w:rsid w:val="001C227E"/>
    <w:rsid w:val="001C7F09"/>
    <w:rsid w:val="001E471E"/>
    <w:rsid w:val="001F1A98"/>
    <w:rsid w:val="001F269C"/>
    <w:rsid w:val="001F6E26"/>
    <w:rsid w:val="002002DC"/>
    <w:rsid w:val="002027DC"/>
    <w:rsid w:val="002045B4"/>
    <w:rsid w:val="00204A54"/>
    <w:rsid w:val="0020503F"/>
    <w:rsid w:val="00213C85"/>
    <w:rsid w:val="00215DC9"/>
    <w:rsid w:val="002258A0"/>
    <w:rsid w:val="00226986"/>
    <w:rsid w:val="00232BC6"/>
    <w:rsid w:val="002347BF"/>
    <w:rsid w:val="002405E9"/>
    <w:rsid w:val="00240708"/>
    <w:rsid w:val="002422D0"/>
    <w:rsid w:val="002467E3"/>
    <w:rsid w:val="00247714"/>
    <w:rsid w:val="0025035B"/>
    <w:rsid w:val="0025693D"/>
    <w:rsid w:val="00262BC2"/>
    <w:rsid w:val="00281734"/>
    <w:rsid w:val="00281794"/>
    <w:rsid w:val="002845A3"/>
    <w:rsid w:val="0029336D"/>
    <w:rsid w:val="0029397B"/>
    <w:rsid w:val="00293A08"/>
    <w:rsid w:val="002A1097"/>
    <w:rsid w:val="002A73CF"/>
    <w:rsid w:val="002B5049"/>
    <w:rsid w:val="002B7A76"/>
    <w:rsid w:val="002C0796"/>
    <w:rsid w:val="002C28D8"/>
    <w:rsid w:val="002C29BE"/>
    <w:rsid w:val="002D17C2"/>
    <w:rsid w:val="002D3603"/>
    <w:rsid w:val="002D3C06"/>
    <w:rsid w:val="002E1C2B"/>
    <w:rsid w:val="002E1CE4"/>
    <w:rsid w:val="002F099A"/>
    <w:rsid w:val="002F48CB"/>
    <w:rsid w:val="00301529"/>
    <w:rsid w:val="00301E98"/>
    <w:rsid w:val="00304B21"/>
    <w:rsid w:val="003220C4"/>
    <w:rsid w:val="00327816"/>
    <w:rsid w:val="00333603"/>
    <w:rsid w:val="00336B80"/>
    <w:rsid w:val="00345C5B"/>
    <w:rsid w:val="0034688B"/>
    <w:rsid w:val="00351AB1"/>
    <w:rsid w:val="00352316"/>
    <w:rsid w:val="003538BC"/>
    <w:rsid w:val="0035557C"/>
    <w:rsid w:val="00361581"/>
    <w:rsid w:val="00361F47"/>
    <w:rsid w:val="003640B2"/>
    <w:rsid w:val="003712FC"/>
    <w:rsid w:val="003729F5"/>
    <w:rsid w:val="00377609"/>
    <w:rsid w:val="00381A57"/>
    <w:rsid w:val="00381BF1"/>
    <w:rsid w:val="00382227"/>
    <w:rsid w:val="003837D4"/>
    <w:rsid w:val="00383DF7"/>
    <w:rsid w:val="00385632"/>
    <w:rsid w:val="00395044"/>
    <w:rsid w:val="00396093"/>
    <w:rsid w:val="003A49A6"/>
    <w:rsid w:val="003B17F6"/>
    <w:rsid w:val="003B2CAF"/>
    <w:rsid w:val="003B47DA"/>
    <w:rsid w:val="003D26BB"/>
    <w:rsid w:val="003D2E80"/>
    <w:rsid w:val="003D470C"/>
    <w:rsid w:val="003E0862"/>
    <w:rsid w:val="003E3463"/>
    <w:rsid w:val="003E5ED3"/>
    <w:rsid w:val="003E7358"/>
    <w:rsid w:val="003F3ED3"/>
    <w:rsid w:val="003F4620"/>
    <w:rsid w:val="00405327"/>
    <w:rsid w:val="004145E1"/>
    <w:rsid w:val="00420170"/>
    <w:rsid w:val="00420C11"/>
    <w:rsid w:val="00430544"/>
    <w:rsid w:val="004306D4"/>
    <w:rsid w:val="00434071"/>
    <w:rsid w:val="00434ABC"/>
    <w:rsid w:val="00441522"/>
    <w:rsid w:val="0044441B"/>
    <w:rsid w:val="00455D0E"/>
    <w:rsid w:val="00456514"/>
    <w:rsid w:val="004566FB"/>
    <w:rsid w:val="004568A9"/>
    <w:rsid w:val="00465E16"/>
    <w:rsid w:val="00467C65"/>
    <w:rsid w:val="00472E02"/>
    <w:rsid w:val="00473236"/>
    <w:rsid w:val="0047333B"/>
    <w:rsid w:val="0047796A"/>
    <w:rsid w:val="004836BD"/>
    <w:rsid w:val="00495321"/>
    <w:rsid w:val="004A0491"/>
    <w:rsid w:val="004A27A6"/>
    <w:rsid w:val="004B1A3B"/>
    <w:rsid w:val="004C1100"/>
    <w:rsid w:val="004C30B2"/>
    <w:rsid w:val="004C381E"/>
    <w:rsid w:val="004C44D4"/>
    <w:rsid w:val="004C4AFF"/>
    <w:rsid w:val="004C51F7"/>
    <w:rsid w:val="004C58AF"/>
    <w:rsid w:val="004C7D64"/>
    <w:rsid w:val="004D0935"/>
    <w:rsid w:val="004D12EC"/>
    <w:rsid w:val="004D1B31"/>
    <w:rsid w:val="004D5E64"/>
    <w:rsid w:val="004E35F3"/>
    <w:rsid w:val="004E6D2E"/>
    <w:rsid w:val="004E7A48"/>
    <w:rsid w:val="004F01C6"/>
    <w:rsid w:val="004F3161"/>
    <w:rsid w:val="004F4A8D"/>
    <w:rsid w:val="004F65CA"/>
    <w:rsid w:val="004F73DE"/>
    <w:rsid w:val="0050579B"/>
    <w:rsid w:val="00506D71"/>
    <w:rsid w:val="00510745"/>
    <w:rsid w:val="00512C03"/>
    <w:rsid w:val="0052350B"/>
    <w:rsid w:val="00526ADB"/>
    <w:rsid w:val="005304C3"/>
    <w:rsid w:val="00534DC4"/>
    <w:rsid w:val="00540916"/>
    <w:rsid w:val="00545C6F"/>
    <w:rsid w:val="005478E0"/>
    <w:rsid w:val="005564C7"/>
    <w:rsid w:val="0056107E"/>
    <w:rsid w:val="00561AFB"/>
    <w:rsid w:val="00562856"/>
    <w:rsid w:val="00564D58"/>
    <w:rsid w:val="00565137"/>
    <w:rsid w:val="0056576C"/>
    <w:rsid w:val="00566233"/>
    <w:rsid w:val="00574D6B"/>
    <w:rsid w:val="00582706"/>
    <w:rsid w:val="00582839"/>
    <w:rsid w:val="005853BD"/>
    <w:rsid w:val="00585DBA"/>
    <w:rsid w:val="00586023"/>
    <w:rsid w:val="005873BB"/>
    <w:rsid w:val="00590445"/>
    <w:rsid w:val="00596E2E"/>
    <w:rsid w:val="005A4B42"/>
    <w:rsid w:val="005A588A"/>
    <w:rsid w:val="005A65B5"/>
    <w:rsid w:val="005A7FA2"/>
    <w:rsid w:val="005B11C2"/>
    <w:rsid w:val="005B691F"/>
    <w:rsid w:val="005C0D9D"/>
    <w:rsid w:val="005C1A85"/>
    <w:rsid w:val="005C4765"/>
    <w:rsid w:val="005C50F0"/>
    <w:rsid w:val="005D1212"/>
    <w:rsid w:val="005D5740"/>
    <w:rsid w:val="005D779E"/>
    <w:rsid w:val="005D7A2B"/>
    <w:rsid w:val="005E07FB"/>
    <w:rsid w:val="005E0C77"/>
    <w:rsid w:val="005E1D32"/>
    <w:rsid w:val="005E311D"/>
    <w:rsid w:val="005E5439"/>
    <w:rsid w:val="005F6709"/>
    <w:rsid w:val="00602289"/>
    <w:rsid w:val="0060254D"/>
    <w:rsid w:val="00602683"/>
    <w:rsid w:val="006051C3"/>
    <w:rsid w:val="00610116"/>
    <w:rsid w:val="00610C39"/>
    <w:rsid w:val="006243EA"/>
    <w:rsid w:val="00631378"/>
    <w:rsid w:val="00633858"/>
    <w:rsid w:val="00635A55"/>
    <w:rsid w:val="006402B9"/>
    <w:rsid w:val="0065016B"/>
    <w:rsid w:val="00652105"/>
    <w:rsid w:val="00654E4E"/>
    <w:rsid w:val="00654EDA"/>
    <w:rsid w:val="0066166F"/>
    <w:rsid w:val="00663CC7"/>
    <w:rsid w:val="00664F08"/>
    <w:rsid w:val="00665C9E"/>
    <w:rsid w:val="00666F4C"/>
    <w:rsid w:val="00667C47"/>
    <w:rsid w:val="00667FF4"/>
    <w:rsid w:val="00670128"/>
    <w:rsid w:val="006706C9"/>
    <w:rsid w:val="00670815"/>
    <w:rsid w:val="00672E48"/>
    <w:rsid w:val="00680EA8"/>
    <w:rsid w:val="00682516"/>
    <w:rsid w:val="00682B81"/>
    <w:rsid w:val="006935E8"/>
    <w:rsid w:val="006945BC"/>
    <w:rsid w:val="00694EBD"/>
    <w:rsid w:val="006A5F21"/>
    <w:rsid w:val="006A7341"/>
    <w:rsid w:val="006B07E9"/>
    <w:rsid w:val="006B4C9B"/>
    <w:rsid w:val="006B54F0"/>
    <w:rsid w:val="006C159F"/>
    <w:rsid w:val="006C3EF6"/>
    <w:rsid w:val="006C73D8"/>
    <w:rsid w:val="006D647C"/>
    <w:rsid w:val="006F0B64"/>
    <w:rsid w:val="007019BE"/>
    <w:rsid w:val="00711C67"/>
    <w:rsid w:val="00712BDA"/>
    <w:rsid w:val="007160A6"/>
    <w:rsid w:val="007160C7"/>
    <w:rsid w:val="0071665B"/>
    <w:rsid w:val="00717241"/>
    <w:rsid w:val="007214AC"/>
    <w:rsid w:val="007263CE"/>
    <w:rsid w:val="00727583"/>
    <w:rsid w:val="00730670"/>
    <w:rsid w:val="0074325C"/>
    <w:rsid w:val="00745AD7"/>
    <w:rsid w:val="00750A93"/>
    <w:rsid w:val="00751B5B"/>
    <w:rsid w:val="007545B5"/>
    <w:rsid w:val="007641CE"/>
    <w:rsid w:val="0078055B"/>
    <w:rsid w:val="007827A9"/>
    <w:rsid w:val="00782FFB"/>
    <w:rsid w:val="007831C9"/>
    <w:rsid w:val="00786EBF"/>
    <w:rsid w:val="007901DE"/>
    <w:rsid w:val="007A506C"/>
    <w:rsid w:val="007A7C73"/>
    <w:rsid w:val="007B0CCE"/>
    <w:rsid w:val="007B5FF6"/>
    <w:rsid w:val="007B68EA"/>
    <w:rsid w:val="007B7A72"/>
    <w:rsid w:val="007C4840"/>
    <w:rsid w:val="007C4F19"/>
    <w:rsid w:val="007C6723"/>
    <w:rsid w:val="007D16F6"/>
    <w:rsid w:val="007D2F96"/>
    <w:rsid w:val="007E3A05"/>
    <w:rsid w:val="007E6AFB"/>
    <w:rsid w:val="007E75F4"/>
    <w:rsid w:val="007F1411"/>
    <w:rsid w:val="007F259A"/>
    <w:rsid w:val="00803187"/>
    <w:rsid w:val="00806FC7"/>
    <w:rsid w:val="0081251F"/>
    <w:rsid w:val="00813974"/>
    <w:rsid w:val="008208CD"/>
    <w:rsid w:val="00821D2E"/>
    <w:rsid w:val="00833A56"/>
    <w:rsid w:val="00836965"/>
    <w:rsid w:val="00844814"/>
    <w:rsid w:val="00846DD7"/>
    <w:rsid w:val="00850692"/>
    <w:rsid w:val="00855B63"/>
    <w:rsid w:val="0085653C"/>
    <w:rsid w:val="0085755B"/>
    <w:rsid w:val="00864B6C"/>
    <w:rsid w:val="0087108D"/>
    <w:rsid w:val="0087589A"/>
    <w:rsid w:val="00875E3F"/>
    <w:rsid w:val="00880558"/>
    <w:rsid w:val="0088188B"/>
    <w:rsid w:val="00883065"/>
    <w:rsid w:val="00885211"/>
    <w:rsid w:val="00897AB6"/>
    <w:rsid w:val="008A0CB5"/>
    <w:rsid w:val="008A6999"/>
    <w:rsid w:val="008B0977"/>
    <w:rsid w:val="008B1D38"/>
    <w:rsid w:val="008B2293"/>
    <w:rsid w:val="008B334A"/>
    <w:rsid w:val="008B7833"/>
    <w:rsid w:val="008B7BAC"/>
    <w:rsid w:val="008D0A73"/>
    <w:rsid w:val="008D3BAC"/>
    <w:rsid w:val="008D50E1"/>
    <w:rsid w:val="008E0BBF"/>
    <w:rsid w:val="008E52CD"/>
    <w:rsid w:val="008E600E"/>
    <w:rsid w:val="008E66CB"/>
    <w:rsid w:val="008F3B60"/>
    <w:rsid w:val="008F6B1C"/>
    <w:rsid w:val="0090201A"/>
    <w:rsid w:val="00902F10"/>
    <w:rsid w:val="00904A08"/>
    <w:rsid w:val="009073D0"/>
    <w:rsid w:val="0091036D"/>
    <w:rsid w:val="0091295F"/>
    <w:rsid w:val="00915082"/>
    <w:rsid w:val="00921BE1"/>
    <w:rsid w:val="00924797"/>
    <w:rsid w:val="00926528"/>
    <w:rsid w:val="00926724"/>
    <w:rsid w:val="00927954"/>
    <w:rsid w:val="00931722"/>
    <w:rsid w:val="0093241C"/>
    <w:rsid w:val="009352C5"/>
    <w:rsid w:val="009407A5"/>
    <w:rsid w:val="00954ADB"/>
    <w:rsid w:val="009629D0"/>
    <w:rsid w:val="00963A9F"/>
    <w:rsid w:val="009670E1"/>
    <w:rsid w:val="009676AB"/>
    <w:rsid w:val="00970186"/>
    <w:rsid w:val="0097092B"/>
    <w:rsid w:val="00972879"/>
    <w:rsid w:val="00972961"/>
    <w:rsid w:val="00976EDE"/>
    <w:rsid w:val="009848ED"/>
    <w:rsid w:val="00990E8C"/>
    <w:rsid w:val="00997893"/>
    <w:rsid w:val="009A4A3F"/>
    <w:rsid w:val="009A56E8"/>
    <w:rsid w:val="009B2B70"/>
    <w:rsid w:val="009B39B2"/>
    <w:rsid w:val="009C3B82"/>
    <w:rsid w:val="009C6260"/>
    <w:rsid w:val="009D1A8D"/>
    <w:rsid w:val="009D2EDE"/>
    <w:rsid w:val="009D4736"/>
    <w:rsid w:val="009D4C18"/>
    <w:rsid w:val="009D7F81"/>
    <w:rsid w:val="009E1DF2"/>
    <w:rsid w:val="009E5232"/>
    <w:rsid w:val="009E64C4"/>
    <w:rsid w:val="00A015E3"/>
    <w:rsid w:val="00A017C0"/>
    <w:rsid w:val="00A0353A"/>
    <w:rsid w:val="00A03879"/>
    <w:rsid w:val="00A10FF4"/>
    <w:rsid w:val="00A1289F"/>
    <w:rsid w:val="00A17383"/>
    <w:rsid w:val="00A17BFA"/>
    <w:rsid w:val="00A20107"/>
    <w:rsid w:val="00A270F8"/>
    <w:rsid w:val="00A30D16"/>
    <w:rsid w:val="00A316B2"/>
    <w:rsid w:val="00A31CC0"/>
    <w:rsid w:val="00A33333"/>
    <w:rsid w:val="00A37641"/>
    <w:rsid w:val="00A40250"/>
    <w:rsid w:val="00A50CFC"/>
    <w:rsid w:val="00A53670"/>
    <w:rsid w:val="00A60674"/>
    <w:rsid w:val="00A642EB"/>
    <w:rsid w:val="00A646BF"/>
    <w:rsid w:val="00A707E8"/>
    <w:rsid w:val="00A74805"/>
    <w:rsid w:val="00A76D23"/>
    <w:rsid w:val="00A82628"/>
    <w:rsid w:val="00A87064"/>
    <w:rsid w:val="00A907FB"/>
    <w:rsid w:val="00A919B4"/>
    <w:rsid w:val="00A92D10"/>
    <w:rsid w:val="00A94243"/>
    <w:rsid w:val="00AA6C41"/>
    <w:rsid w:val="00AB24FB"/>
    <w:rsid w:val="00AB4A80"/>
    <w:rsid w:val="00AB524B"/>
    <w:rsid w:val="00AD212B"/>
    <w:rsid w:val="00AD235B"/>
    <w:rsid w:val="00AD40DA"/>
    <w:rsid w:val="00AE1A78"/>
    <w:rsid w:val="00AF3253"/>
    <w:rsid w:val="00AF376D"/>
    <w:rsid w:val="00B02AAC"/>
    <w:rsid w:val="00B03F9D"/>
    <w:rsid w:val="00B15049"/>
    <w:rsid w:val="00B17BDE"/>
    <w:rsid w:val="00B247C9"/>
    <w:rsid w:val="00B25926"/>
    <w:rsid w:val="00B26AEF"/>
    <w:rsid w:val="00B27383"/>
    <w:rsid w:val="00B360ED"/>
    <w:rsid w:val="00B37396"/>
    <w:rsid w:val="00B419AC"/>
    <w:rsid w:val="00B42F88"/>
    <w:rsid w:val="00B47EBD"/>
    <w:rsid w:val="00B51030"/>
    <w:rsid w:val="00B55B3A"/>
    <w:rsid w:val="00B62054"/>
    <w:rsid w:val="00B6501B"/>
    <w:rsid w:val="00B679C3"/>
    <w:rsid w:val="00B728C5"/>
    <w:rsid w:val="00B731E3"/>
    <w:rsid w:val="00B775A4"/>
    <w:rsid w:val="00B82248"/>
    <w:rsid w:val="00B83E1B"/>
    <w:rsid w:val="00B86EC2"/>
    <w:rsid w:val="00B90165"/>
    <w:rsid w:val="00B912E1"/>
    <w:rsid w:val="00BB0857"/>
    <w:rsid w:val="00BB0890"/>
    <w:rsid w:val="00BB46C0"/>
    <w:rsid w:val="00BB780F"/>
    <w:rsid w:val="00BD2447"/>
    <w:rsid w:val="00BD2976"/>
    <w:rsid w:val="00BD3B45"/>
    <w:rsid w:val="00BD42B3"/>
    <w:rsid w:val="00BD6759"/>
    <w:rsid w:val="00BE399B"/>
    <w:rsid w:val="00BE6DDA"/>
    <w:rsid w:val="00BE74A3"/>
    <w:rsid w:val="00BE787D"/>
    <w:rsid w:val="00BE7C98"/>
    <w:rsid w:val="00BF22EF"/>
    <w:rsid w:val="00BF2DAF"/>
    <w:rsid w:val="00BF3561"/>
    <w:rsid w:val="00BF5D7C"/>
    <w:rsid w:val="00BF71AA"/>
    <w:rsid w:val="00C002B5"/>
    <w:rsid w:val="00C03523"/>
    <w:rsid w:val="00C0446F"/>
    <w:rsid w:val="00C04CE1"/>
    <w:rsid w:val="00C10A4C"/>
    <w:rsid w:val="00C1270B"/>
    <w:rsid w:val="00C15CDF"/>
    <w:rsid w:val="00C22AD2"/>
    <w:rsid w:val="00C34402"/>
    <w:rsid w:val="00C36ABC"/>
    <w:rsid w:val="00C40A39"/>
    <w:rsid w:val="00C41802"/>
    <w:rsid w:val="00C41F56"/>
    <w:rsid w:val="00C4263E"/>
    <w:rsid w:val="00C4318C"/>
    <w:rsid w:val="00C45421"/>
    <w:rsid w:val="00C4545E"/>
    <w:rsid w:val="00C551DE"/>
    <w:rsid w:val="00C57610"/>
    <w:rsid w:val="00C6061E"/>
    <w:rsid w:val="00C638FC"/>
    <w:rsid w:val="00C71538"/>
    <w:rsid w:val="00C76418"/>
    <w:rsid w:val="00C80031"/>
    <w:rsid w:val="00C818CB"/>
    <w:rsid w:val="00C87A53"/>
    <w:rsid w:val="00C87FDD"/>
    <w:rsid w:val="00C96A47"/>
    <w:rsid w:val="00C97AEE"/>
    <w:rsid w:val="00CA6291"/>
    <w:rsid w:val="00CA65E1"/>
    <w:rsid w:val="00CA70BD"/>
    <w:rsid w:val="00CB2F57"/>
    <w:rsid w:val="00CB4D29"/>
    <w:rsid w:val="00CB50C5"/>
    <w:rsid w:val="00CB5B9A"/>
    <w:rsid w:val="00CC120B"/>
    <w:rsid w:val="00CC3E43"/>
    <w:rsid w:val="00CD30E3"/>
    <w:rsid w:val="00CD5E1C"/>
    <w:rsid w:val="00CE3E4B"/>
    <w:rsid w:val="00CF2464"/>
    <w:rsid w:val="00CF2ACC"/>
    <w:rsid w:val="00CF31E7"/>
    <w:rsid w:val="00CF5A4D"/>
    <w:rsid w:val="00CF7439"/>
    <w:rsid w:val="00D034EA"/>
    <w:rsid w:val="00D041E1"/>
    <w:rsid w:val="00D04243"/>
    <w:rsid w:val="00D04470"/>
    <w:rsid w:val="00D0493E"/>
    <w:rsid w:val="00D04CD6"/>
    <w:rsid w:val="00D06DDB"/>
    <w:rsid w:val="00D1005C"/>
    <w:rsid w:val="00D1340E"/>
    <w:rsid w:val="00D138CD"/>
    <w:rsid w:val="00D15817"/>
    <w:rsid w:val="00D16044"/>
    <w:rsid w:val="00D268E6"/>
    <w:rsid w:val="00D26B5B"/>
    <w:rsid w:val="00D27EA9"/>
    <w:rsid w:val="00D37617"/>
    <w:rsid w:val="00D37C50"/>
    <w:rsid w:val="00D41E53"/>
    <w:rsid w:val="00D47979"/>
    <w:rsid w:val="00D552D5"/>
    <w:rsid w:val="00D5693F"/>
    <w:rsid w:val="00D60A88"/>
    <w:rsid w:val="00D66A62"/>
    <w:rsid w:val="00D677EA"/>
    <w:rsid w:val="00D8315E"/>
    <w:rsid w:val="00D83F26"/>
    <w:rsid w:val="00D96533"/>
    <w:rsid w:val="00DA0101"/>
    <w:rsid w:val="00DA0B16"/>
    <w:rsid w:val="00DA2F33"/>
    <w:rsid w:val="00DA384D"/>
    <w:rsid w:val="00DA5987"/>
    <w:rsid w:val="00DB44D8"/>
    <w:rsid w:val="00DC0C01"/>
    <w:rsid w:val="00DC135E"/>
    <w:rsid w:val="00DC1DB6"/>
    <w:rsid w:val="00DC24C0"/>
    <w:rsid w:val="00DD0607"/>
    <w:rsid w:val="00DD3154"/>
    <w:rsid w:val="00DD63A9"/>
    <w:rsid w:val="00DD6E3D"/>
    <w:rsid w:val="00DE161D"/>
    <w:rsid w:val="00DE2C18"/>
    <w:rsid w:val="00DE674A"/>
    <w:rsid w:val="00DF17A2"/>
    <w:rsid w:val="00DF5163"/>
    <w:rsid w:val="00DF52CB"/>
    <w:rsid w:val="00DF6871"/>
    <w:rsid w:val="00E02B9B"/>
    <w:rsid w:val="00E04482"/>
    <w:rsid w:val="00E20CB2"/>
    <w:rsid w:val="00E25F28"/>
    <w:rsid w:val="00E35E95"/>
    <w:rsid w:val="00E37698"/>
    <w:rsid w:val="00E402AA"/>
    <w:rsid w:val="00E44457"/>
    <w:rsid w:val="00E44F4E"/>
    <w:rsid w:val="00E504B7"/>
    <w:rsid w:val="00E61595"/>
    <w:rsid w:val="00E6246A"/>
    <w:rsid w:val="00E65715"/>
    <w:rsid w:val="00E65BD7"/>
    <w:rsid w:val="00E7120E"/>
    <w:rsid w:val="00E72543"/>
    <w:rsid w:val="00E736F6"/>
    <w:rsid w:val="00E762DF"/>
    <w:rsid w:val="00E81447"/>
    <w:rsid w:val="00E85619"/>
    <w:rsid w:val="00E87A77"/>
    <w:rsid w:val="00E9031D"/>
    <w:rsid w:val="00EA46CD"/>
    <w:rsid w:val="00EA662A"/>
    <w:rsid w:val="00EB0A9B"/>
    <w:rsid w:val="00EB5DEE"/>
    <w:rsid w:val="00EC1093"/>
    <w:rsid w:val="00EC165B"/>
    <w:rsid w:val="00ED3F2B"/>
    <w:rsid w:val="00ED5A09"/>
    <w:rsid w:val="00EE1FF2"/>
    <w:rsid w:val="00EE4C19"/>
    <w:rsid w:val="00EE5977"/>
    <w:rsid w:val="00EE6D74"/>
    <w:rsid w:val="00EF07F7"/>
    <w:rsid w:val="00EF2B47"/>
    <w:rsid w:val="00F00ADB"/>
    <w:rsid w:val="00F02251"/>
    <w:rsid w:val="00F02CA7"/>
    <w:rsid w:val="00F030AD"/>
    <w:rsid w:val="00F045A8"/>
    <w:rsid w:val="00F1286B"/>
    <w:rsid w:val="00F150A3"/>
    <w:rsid w:val="00F159CA"/>
    <w:rsid w:val="00F16822"/>
    <w:rsid w:val="00F26356"/>
    <w:rsid w:val="00F27B71"/>
    <w:rsid w:val="00F30246"/>
    <w:rsid w:val="00F3594A"/>
    <w:rsid w:val="00F361FF"/>
    <w:rsid w:val="00F37CB0"/>
    <w:rsid w:val="00F40907"/>
    <w:rsid w:val="00F43F28"/>
    <w:rsid w:val="00F45387"/>
    <w:rsid w:val="00F458CC"/>
    <w:rsid w:val="00F50191"/>
    <w:rsid w:val="00F5072C"/>
    <w:rsid w:val="00F51F00"/>
    <w:rsid w:val="00F63516"/>
    <w:rsid w:val="00F636BF"/>
    <w:rsid w:val="00F64F1A"/>
    <w:rsid w:val="00F74044"/>
    <w:rsid w:val="00F749A4"/>
    <w:rsid w:val="00F77978"/>
    <w:rsid w:val="00F802C7"/>
    <w:rsid w:val="00F8286F"/>
    <w:rsid w:val="00F8413D"/>
    <w:rsid w:val="00F84655"/>
    <w:rsid w:val="00F91A3F"/>
    <w:rsid w:val="00F92AA0"/>
    <w:rsid w:val="00F93A39"/>
    <w:rsid w:val="00F9546E"/>
    <w:rsid w:val="00F954D9"/>
    <w:rsid w:val="00F966BE"/>
    <w:rsid w:val="00F96CC9"/>
    <w:rsid w:val="00FA24A3"/>
    <w:rsid w:val="00FA41F6"/>
    <w:rsid w:val="00FB0FC0"/>
    <w:rsid w:val="00FB447A"/>
    <w:rsid w:val="00FB5231"/>
    <w:rsid w:val="00FB5252"/>
    <w:rsid w:val="00FB5301"/>
    <w:rsid w:val="00FB6748"/>
    <w:rsid w:val="00FC15C8"/>
    <w:rsid w:val="00FC6395"/>
    <w:rsid w:val="00FC7B00"/>
    <w:rsid w:val="00FD630F"/>
    <w:rsid w:val="00FD715F"/>
    <w:rsid w:val="00FE503B"/>
    <w:rsid w:val="00FF28B0"/>
    <w:rsid w:val="00FF3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08"/>
    <w:pPr>
      <w:spacing w:after="200" w:line="276" w:lineRule="auto"/>
    </w:pPr>
    <w:rPr>
      <w:sz w:val="22"/>
      <w:szCs w:val="22"/>
      <w:lang w:eastAsia="en-US"/>
    </w:rPr>
  </w:style>
  <w:style w:type="paragraph" w:styleId="1">
    <w:name w:val="heading 1"/>
    <w:basedOn w:val="a"/>
    <w:next w:val="a"/>
    <w:link w:val="10"/>
    <w:uiPriority w:val="9"/>
    <w:qFormat/>
    <w:rsid w:val="005304C3"/>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115C50"/>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663CC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D96533"/>
    <w:pPr>
      <w:keepNext/>
      <w:keepLines/>
      <w:spacing w:before="200" w:after="0"/>
      <w:outlineLvl w:val="3"/>
    </w:pPr>
    <w:rPr>
      <w:rFonts w:ascii="Cambria" w:eastAsia="Times New Roman"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4"/>
    <w:uiPriority w:val="99"/>
    <w:unhideWhenUsed/>
    <w:qFormat/>
    <w:rsid w:val="003220C4"/>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22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20C4"/>
    <w:pPr>
      <w:autoSpaceDE w:val="0"/>
      <w:autoSpaceDN w:val="0"/>
      <w:adjustRightInd w:val="0"/>
    </w:pPr>
    <w:rPr>
      <w:rFonts w:ascii="Times New Roman" w:hAnsi="Times New Roman"/>
      <w:color w:val="000000"/>
      <w:sz w:val="24"/>
      <w:szCs w:val="24"/>
      <w:lang w:eastAsia="en-US"/>
    </w:rPr>
  </w:style>
  <w:style w:type="character" w:customStyle="1" w:styleId="30">
    <w:name w:val="Заголовок 3 Знак"/>
    <w:link w:val="3"/>
    <w:uiPriority w:val="9"/>
    <w:rsid w:val="00663CC7"/>
    <w:rPr>
      <w:rFonts w:ascii="Times New Roman" w:eastAsia="Times New Roman" w:hAnsi="Times New Roman" w:cs="Times New Roman"/>
      <w:b/>
      <w:bCs/>
      <w:sz w:val="27"/>
      <w:szCs w:val="27"/>
      <w:lang w:eastAsia="ru-RU"/>
    </w:rPr>
  </w:style>
  <w:style w:type="character" w:styleId="a6">
    <w:name w:val="Hyperlink"/>
    <w:uiPriority w:val="99"/>
    <w:unhideWhenUsed/>
    <w:rsid w:val="00F966BE"/>
    <w:rPr>
      <w:color w:val="0000FF"/>
      <w:u w:val="single"/>
    </w:rPr>
  </w:style>
  <w:style w:type="paragraph" w:styleId="a7">
    <w:name w:val="List Paragraph"/>
    <w:basedOn w:val="a"/>
    <w:link w:val="a8"/>
    <w:uiPriority w:val="34"/>
    <w:qFormat/>
    <w:rsid w:val="00D96533"/>
    <w:pPr>
      <w:ind w:left="720"/>
      <w:contextualSpacing/>
    </w:pPr>
  </w:style>
  <w:style w:type="character" w:customStyle="1" w:styleId="40">
    <w:name w:val="Заголовок 4 Знак"/>
    <w:link w:val="4"/>
    <w:uiPriority w:val="9"/>
    <w:rsid w:val="00D96533"/>
    <w:rPr>
      <w:rFonts w:ascii="Cambria" w:eastAsia="Times New Roman" w:hAnsi="Cambria" w:cs="Times New Roman"/>
      <w:b/>
      <w:bCs/>
      <w:i/>
      <w:iCs/>
      <w:color w:val="4F81BD"/>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1A3487"/>
    <w:rPr>
      <w:rFonts w:ascii="Times New Roman" w:eastAsia="Times New Roman" w:hAnsi="Times New Roman"/>
      <w:sz w:val="24"/>
      <w:szCs w:val="24"/>
    </w:rPr>
  </w:style>
  <w:style w:type="character" w:customStyle="1" w:styleId="a8">
    <w:name w:val="Абзац списка Знак"/>
    <w:link w:val="a7"/>
    <w:uiPriority w:val="34"/>
    <w:locked/>
    <w:rsid w:val="001A3487"/>
    <w:rPr>
      <w:sz w:val="22"/>
      <w:szCs w:val="22"/>
      <w:lang w:eastAsia="en-US"/>
    </w:rPr>
  </w:style>
  <w:style w:type="paragraph" w:styleId="a9">
    <w:name w:val="Balloon Text"/>
    <w:basedOn w:val="a"/>
    <w:link w:val="aa"/>
    <w:uiPriority w:val="99"/>
    <w:semiHidden/>
    <w:unhideWhenUsed/>
    <w:rsid w:val="00F02251"/>
    <w:pPr>
      <w:spacing w:after="0" w:line="240" w:lineRule="auto"/>
    </w:pPr>
    <w:rPr>
      <w:rFonts w:ascii="Tahoma" w:hAnsi="Tahoma"/>
      <w:sz w:val="16"/>
      <w:szCs w:val="16"/>
    </w:rPr>
  </w:style>
  <w:style w:type="character" w:customStyle="1" w:styleId="aa">
    <w:name w:val="Текст выноски Знак"/>
    <w:link w:val="a9"/>
    <w:uiPriority w:val="99"/>
    <w:semiHidden/>
    <w:rsid w:val="00F02251"/>
    <w:rPr>
      <w:rFonts w:ascii="Tahoma" w:hAnsi="Tahoma" w:cs="Tahoma"/>
      <w:sz w:val="16"/>
      <w:szCs w:val="16"/>
      <w:lang w:eastAsia="en-US"/>
    </w:rPr>
  </w:style>
  <w:style w:type="paragraph" w:styleId="ab">
    <w:name w:val="header"/>
    <w:basedOn w:val="a"/>
    <w:link w:val="ac"/>
    <w:uiPriority w:val="99"/>
    <w:unhideWhenUsed/>
    <w:rsid w:val="000A4F25"/>
    <w:pPr>
      <w:tabs>
        <w:tab w:val="center" w:pos="4677"/>
        <w:tab w:val="right" w:pos="9355"/>
      </w:tabs>
    </w:pPr>
  </w:style>
  <w:style w:type="character" w:customStyle="1" w:styleId="ac">
    <w:name w:val="Верхний колонтитул Знак"/>
    <w:link w:val="ab"/>
    <w:uiPriority w:val="99"/>
    <w:rsid w:val="000A4F25"/>
    <w:rPr>
      <w:sz w:val="22"/>
      <w:szCs w:val="22"/>
      <w:lang w:eastAsia="en-US"/>
    </w:rPr>
  </w:style>
  <w:style w:type="paragraph" w:styleId="ad">
    <w:name w:val="footer"/>
    <w:basedOn w:val="a"/>
    <w:link w:val="ae"/>
    <w:uiPriority w:val="99"/>
    <w:unhideWhenUsed/>
    <w:rsid w:val="000A4F25"/>
    <w:pPr>
      <w:tabs>
        <w:tab w:val="center" w:pos="4677"/>
        <w:tab w:val="right" w:pos="9355"/>
      </w:tabs>
    </w:pPr>
  </w:style>
  <w:style w:type="character" w:customStyle="1" w:styleId="ae">
    <w:name w:val="Нижний колонтитул Знак"/>
    <w:link w:val="ad"/>
    <w:uiPriority w:val="99"/>
    <w:rsid w:val="000A4F25"/>
    <w:rPr>
      <w:sz w:val="22"/>
      <w:szCs w:val="22"/>
      <w:lang w:eastAsia="en-US"/>
    </w:rPr>
  </w:style>
  <w:style w:type="character" w:customStyle="1" w:styleId="af">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f0"/>
    <w:uiPriority w:val="1"/>
    <w:locked/>
    <w:rsid w:val="000A4F25"/>
    <w:rPr>
      <w:sz w:val="22"/>
      <w:szCs w:val="22"/>
      <w:lang w:val="ru-RU" w:eastAsia="en-US" w:bidi="ar-SA"/>
    </w:rPr>
  </w:style>
  <w:style w:type="paragraph" w:styleId="af0">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f"/>
    <w:uiPriority w:val="1"/>
    <w:qFormat/>
    <w:rsid w:val="000A4F25"/>
    <w:pPr>
      <w:ind w:firstLine="709"/>
      <w:jc w:val="both"/>
    </w:pPr>
    <w:rPr>
      <w:sz w:val="22"/>
      <w:szCs w:val="22"/>
      <w:lang w:eastAsia="en-US"/>
    </w:rPr>
  </w:style>
  <w:style w:type="character" w:customStyle="1" w:styleId="10">
    <w:name w:val="Заголовок 1 Знак"/>
    <w:link w:val="1"/>
    <w:uiPriority w:val="9"/>
    <w:rsid w:val="005304C3"/>
    <w:rPr>
      <w:rFonts w:ascii="Cambria" w:eastAsia="Times New Roman" w:hAnsi="Cambria"/>
      <w:b/>
      <w:bCs/>
      <w:kern w:val="32"/>
      <w:sz w:val="32"/>
      <w:szCs w:val="32"/>
      <w:lang w:eastAsia="en-US"/>
    </w:rPr>
  </w:style>
  <w:style w:type="character" w:customStyle="1" w:styleId="20">
    <w:name w:val="Заголовок 2 Знак"/>
    <w:link w:val="2"/>
    <w:uiPriority w:val="9"/>
    <w:rsid w:val="00115C50"/>
    <w:rPr>
      <w:rFonts w:ascii="Cambria" w:eastAsia="Times New Roman" w:hAnsi="Cambria" w:cs="Times New Roman"/>
      <w:b/>
      <w:bCs/>
      <w:i/>
      <w:iCs/>
      <w:sz w:val="28"/>
      <w:szCs w:val="28"/>
      <w:lang w:eastAsia="en-US"/>
    </w:rPr>
  </w:style>
  <w:style w:type="character" w:customStyle="1" w:styleId="tlid-translation">
    <w:name w:val="tlid-translation"/>
    <w:rsid w:val="00BE3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08"/>
    <w:pPr>
      <w:spacing w:after="200" w:line="276" w:lineRule="auto"/>
    </w:pPr>
    <w:rPr>
      <w:sz w:val="22"/>
      <w:szCs w:val="22"/>
      <w:lang w:eastAsia="en-US"/>
    </w:rPr>
  </w:style>
  <w:style w:type="paragraph" w:styleId="1">
    <w:name w:val="heading 1"/>
    <w:basedOn w:val="a"/>
    <w:next w:val="a"/>
    <w:link w:val="10"/>
    <w:uiPriority w:val="9"/>
    <w:qFormat/>
    <w:rsid w:val="005304C3"/>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115C50"/>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663CC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rsid w:val="00D96533"/>
    <w:pPr>
      <w:keepNext/>
      <w:keepLines/>
      <w:spacing w:before="200" w:after="0"/>
      <w:outlineLvl w:val="3"/>
    </w:pPr>
    <w:rPr>
      <w:rFonts w:ascii="Cambria" w:eastAsia="Times New Roman"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4"/>
    <w:uiPriority w:val="99"/>
    <w:unhideWhenUsed/>
    <w:qFormat/>
    <w:rsid w:val="003220C4"/>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22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20C4"/>
    <w:pPr>
      <w:autoSpaceDE w:val="0"/>
      <w:autoSpaceDN w:val="0"/>
      <w:adjustRightInd w:val="0"/>
    </w:pPr>
    <w:rPr>
      <w:rFonts w:ascii="Times New Roman" w:hAnsi="Times New Roman"/>
      <w:color w:val="000000"/>
      <w:sz w:val="24"/>
      <w:szCs w:val="24"/>
      <w:lang w:eastAsia="en-US"/>
    </w:rPr>
  </w:style>
  <w:style w:type="character" w:customStyle="1" w:styleId="30">
    <w:name w:val="Заголовок 3 Знак"/>
    <w:link w:val="3"/>
    <w:uiPriority w:val="9"/>
    <w:rsid w:val="00663CC7"/>
    <w:rPr>
      <w:rFonts w:ascii="Times New Roman" w:eastAsia="Times New Roman" w:hAnsi="Times New Roman" w:cs="Times New Roman"/>
      <w:b/>
      <w:bCs/>
      <w:sz w:val="27"/>
      <w:szCs w:val="27"/>
      <w:lang w:eastAsia="ru-RU"/>
    </w:rPr>
  </w:style>
  <w:style w:type="character" w:styleId="a6">
    <w:name w:val="Hyperlink"/>
    <w:uiPriority w:val="99"/>
    <w:unhideWhenUsed/>
    <w:rsid w:val="00F966BE"/>
    <w:rPr>
      <w:color w:val="0000FF"/>
      <w:u w:val="single"/>
    </w:rPr>
  </w:style>
  <w:style w:type="paragraph" w:styleId="a7">
    <w:name w:val="List Paragraph"/>
    <w:basedOn w:val="a"/>
    <w:link w:val="a8"/>
    <w:uiPriority w:val="34"/>
    <w:qFormat/>
    <w:rsid w:val="00D96533"/>
    <w:pPr>
      <w:ind w:left="720"/>
      <w:contextualSpacing/>
    </w:pPr>
  </w:style>
  <w:style w:type="character" w:customStyle="1" w:styleId="40">
    <w:name w:val="Заголовок 4 Знак"/>
    <w:link w:val="4"/>
    <w:uiPriority w:val="9"/>
    <w:rsid w:val="00D96533"/>
    <w:rPr>
      <w:rFonts w:ascii="Cambria" w:eastAsia="Times New Roman" w:hAnsi="Cambria" w:cs="Times New Roman"/>
      <w:b/>
      <w:bCs/>
      <w:i/>
      <w:iCs/>
      <w:color w:val="4F81BD"/>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1A3487"/>
    <w:rPr>
      <w:rFonts w:ascii="Times New Roman" w:eastAsia="Times New Roman" w:hAnsi="Times New Roman"/>
      <w:sz w:val="24"/>
      <w:szCs w:val="24"/>
    </w:rPr>
  </w:style>
  <w:style w:type="character" w:customStyle="1" w:styleId="a8">
    <w:name w:val="Абзац списка Знак"/>
    <w:link w:val="a7"/>
    <w:uiPriority w:val="34"/>
    <w:locked/>
    <w:rsid w:val="001A3487"/>
    <w:rPr>
      <w:sz w:val="22"/>
      <w:szCs w:val="22"/>
      <w:lang w:eastAsia="en-US"/>
    </w:rPr>
  </w:style>
  <w:style w:type="paragraph" w:styleId="a9">
    <w:name w:val="Balloon Text"/>
    <w:basedOn w:val="a"/>
    <w:link w:val="aa"/>
    <w:uiPriority w:val="99"/>
    <w:semiHidden/>
    <w:unhideWhenUsed/>
    <w:rsid w:val="00F02251"/>
    <w:pPr>
      <w:spacing w:after="0" w:line="240" w:lineRule="auto"/>
    </w:pPr>
    <w:rPr>
      <w:rFonts w:ascii="Tahoma" w:hAnsi="Tahoma"/>
      <w:sz w:val="16"/>
      <w:szCs w:val="16"/>
    </w:rPr>
  </w:style>
  <w:style w:type="character" w:customStyle="1" w:styleId="aa">
    <w:name w:val="Текст выноски Знак"/>
    <w:link w:val="a9"/>
    <w:uiPriority w:val="99"/>
    <w:semiHidden/>
    <w:rsid w:val="00F02251"/>
    <w:rPr>
      <w:rFonts w:ascii="Tahoma" w:hAnsi="Tahoma" w:cs="Tahoma"/>
      <w:sz w:val="16"/>
      <w:szCs w:val="16"/>
      <w:lang w:eastAsia="en-US"/>
    </w:rPr>
  </w:style>
  <w:style w:type="paragraph" w:styleId="ab">
    <w:name w:val="header"/>
    <w:basedOn w:val="a"/>
    <w:link w:val="ac"/>
    <w:uiPriority w:val="99"/>
    <w:unhideWhenUsed/>
    <w:rsid w:val="000A4F25"/>
    <w:pPr>
      <w:tabs>
        <w:tab w:val="center" w:pos="4677"/>
        <w:tab w:val="right" w:pos="9355"/>
      </w:tabs>
    </w:pPr>
  </w:style>
  <w:style w:type="character" w:customStyle="1" w:styleId="ac">
    <w:name w:val="Верхний колонтитул Знак"/>
    <w:link w:val="ab"/>
    <w:uiPriority w:val="99"/>
    <w:rsid w:val="000A4F25"/>
    <w:rPr>
      <w:sz w:val="22"/>
      <w:szCs w:val="22"/>
      <w:lang w:eastAsia="en-US"/>
    </w:rPr>
  </w:style>
  <w:style w:type="paragraph" w:styleId="ad">
    <w:name w:val="footer"/>
    <w:basedOn w:val="a"/>
    <w:link w:val="ae"/>
    <w:uiPriority w:val="99"/>
    <w:unhideWhenUsed/>
    <w:rsid w:val="000A4F25"/>
    <w:pPr>
      <w:tabs>
        <w:tab w:val="center" w:pos="4677"/>
        <w:tab w:val="right" w:pos="9355"/>
      </w:tabs>
    </w:pPr>
  </w:style>
  <w:style w:type="character" w:customStyle="1" w:styleId="ae">
    <w:name w:val="Нижний колонтитул Знак"/>
    <w:link w:val="ad"/>
    <w:uiPriority w:val="99"/>
    <w:rsid w:val="000A4F25"/>
    <w:rPr>
      <w:sz w:val="22"/>
      <w:szCs w:val="22"/>
      <w:lang w:eastAsia="en-US"/>
    </w:rPr>
  </w:style>
  <w:style w:type="character" w:customStyle="1" w:styleId="af">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f0"/>
    <w:uiPriority w:val="1"/>
    <w:locked/>
    <w:rsid w:val="000A4F25"/>
    <w:rPr>
      <w:sz w:val="22"/>
      <w:szCs w:val="22"/>
      <w:lang w:val="ru-RU" w:eastAsia="en-US" w:bidi="ar-SA"/>
    </w:rPr>
  </w:style>
  <w:style w:type="paragraph" w:styleId="af0">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f"/>
    <w:uiPriority w:val="1"/>
    <w:qFormat/>
    <w:rsid w:val="000A4F25"/>
    <w:pPr>
      <w:ind w:firstLine="709"/>
      <w:jc w:val="both"/>
    </w:pPr>
    <w:rPr>
      <w:sz w:val="22"/>
      <w:szCs w:val="22"/>
      <w:lang w:eastAsia="en-US"/>
    </w:rPr>
  </w:style>
  <w:style w:type="character" w:customStyle="1" w:styleId="10">
    <w:name w:val="Заголовок 1 Знак"/>
    <w:link w:val="1"/>
    <w:uiPriority w:val="9"/>
    <w:rsid w:val="005304C3"/>
    <w:rPr>
      <w:rFonts w:ascii="Cambria" w:eastAsia="Times New Roman" w:hAnsi="Cambria"/>
      <w:b/>
      <w:bCs/>
      <w:kern w:val="32"/>
      <w:sz w:val="32"/>
      <w:szCs w:val="32"/>
      <w:lang w:eastAsia="en-US"/>
    </w:rPr>
  </w:style>
  <w:style w:type="character" w:customStyle="1" w:styleId="20">
    <w:name w:val="Заголовок 2 Знак"/>
    <w:link w:val="2"/>
    <w:uiPriority w:val="9"/>
    <w:rsid w:val="00115C50"/>
    <w:rPr>
      <w:rFonts w:ascii="Cambria" w:eastAsia="Times New Roman" w:hAnsi="Cambria" w:cs="Times New Roman"/>
      <w:b/>
      <w:bCs/>
      <w:i/>
      <w:iCs/>
      <w:sz w:val="28"/>
      <w:szCs w:val="28"/>
      <w:lang w:eastAsia="en-US"/>
    </w:rPr>
  </w:style>
  <w:style w:type="character" w:customStyle="1" w:styleId="tlid-translation">
    <w:name w:val="tlid-translation"/>
    <w:rsid w:val="00BE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468">
      <w:bodyDiv w:val="1"/>
      <w:marLeft w:val="0"/>
      <w:marRight w:val="0"/>
      <w:marTop w:val="0"/>
      <w:marBottom w:val="0"/>
      <w:divBdr>
        <w:top w:val="none" w:sz="0" w:space="0" w:color="auto"/>
        <w:left w:val="none" w:sz="0" w:space="0" w:color="auto"/>
        <w:bottom w:val="none" w:sz="0" w:space="0" w:color="auto"/>
        <w:right w:val="none" w:sz="0" w:space="0" w:color="auto"/>
      </w:divBdr>
    </w:div>
    <w:div w:id="92018789">
      <w:bodyDiv w:val="1"/>
      <w:marLeft w:val="0"/>
      <w:marRight w:val="0"/>
      <w:marTop w:val="0"/>
      <w:marBottom w:val="0"/>
      <w:divBdr>
        <w:top w:val="none" w:sz="0" w:space="0" w:color="auto"/>
        <w:left w:val="none" w:sz="0" w:space="0" w:color="auto"/>
        <w:bottom w:val="none" w:sz="0" w:space="0" w:color="auto"/>
        <w:right w:val="none" w:sz="0" w:space="0" w:color="auto"/>
      </w:divBdr>
    </w:div>
    <w:div w:id="112939967">
      <w:bodyDiv w:val="1"/>
      <w:marLeft w:val="0"/>
      <w:marRight w:val="0"/>
      <w:marTop w:val="0"/>
      <w:marBottom w:val="0"/>
      <w:divBdr>
        <w:top w:val="none" w:sz="0" w:space="0" w:color="auto"/>
        <w:left w:val="none" w:sz="0" w:space="0" w:color="auto"/>
        <w:bottom w:val="none" w:sz="0" w:space="0" w:color="auto"/>
        <w:right w:val="none" w:sz="0" w:space="0" w:color="auto"/>
      </w:divBdr>
    </w:div>
    <w:div w:id="119999176">
      <w:bodyDiv w:val="1"/>
      <w:marLeft w:val="0"/>
      <w:marRight w:val="0"/>
      <w:marTop w:val="0"/>
      <w:marBottom w:val="0"/>
      <w:divBdr>
        <w:top w:val="none" w:sz="0" w:space="0" w:color="auto"/>
        <w:left w:val="none" w:sz="0" w:space="0" w:color="auto"/>
        <w:bottom w:val="none" w:sz="0" w:space="0" w:color="auto"/>
        <w:right w:val="none" w:sz="0" w:space="0" w:color="auto"/>
      </w:divBdr>
    </w:div>
    <w:div w:id="129716779">
      <w:bodyDiv w:val="1"/>
      <w:marLeft w:val="0"/>
      <w:marRight w:val="0"/>
      <w:marTop w:val="0"/>
      <w:marBottom w:val="0"/>
      <w:divBdr>
        <w:top w:val="none" w:sz="0" w:space="0" w:color="auto"/>
        <w:left w:val="none" w:sz="0" w:space="0" w:color="auto"/>
        <w:bottom w:val="none" w:sz="0" w:space="0" w:color="auto"/>
        <w:right w:val="none" w:sz="0" w:space="0" w:color="auto"/>
      </w:divBdr>
      <w:divsChild>
        <w:div w:id="1922135685">
          <w:marLeft w:val="0"/>
          <w:marRight w:val="0"/>
          <w:marTop w:val="0"/>
          <w:marBottom w:val="0"/>
          <w:divBdr>
            <w:top w:val="none" w:sz="0" w:space="0" w:color="auto"/>
            <w:left w:val="none" w:sz="0" w:space="0" w:color="auto"/>
            <w:bottom w:val="none" w:sz="0" w:space="0" w:color="auto"/>
            <w:right w:val="none" w:sz="0" w:space="0" w:color="auto"/>
          </w:divBdr>
        </w:div>
      </w:divsChild>
    </w:div>
    <w:div w:id="134184105">
      <w:bodyDiv w:val="1"/>
      <w:marLeft w:val="0"/>
      <w:marRight w:val="0"/>
      <w:marTop w:val="0"/>
      <w:marBottom w:val="0"/>
      <w:divBdr>
        <w:top w:val="none" w:sz="0" w:space="0" w:color="auto"/>
        <w:left w:val="none" w:sz="0" w:space="0" w:color="auto"/>
        <w:bottom w:val="none" w:sz="0" w:space="0" w:color="auto"/>
        <w:right w:val="none" w:sz="0" w:space="0" w:color="auto"/>
      </w:divBdr>
    </w:div>
    <w:div w:id="171578729">
      <w:bodyDiv w:val="1"/>
      <w:marLeft w:val="0"/>
      <w:marRight w:val="0"/>
      <w:marTop w:val="0"/>
      <w:marBottom w:val="0"/>
      <w:divBdr>
        <w:top w:val="none" w:sz="0" w:space="0" w:color="auto"/>
        <w:left w:val="none" w:sz="0" w:space="0" w:color="auto"/>
        <w:bottom w:val="none" w:sz="0" w:space="0" w:color="auto"/>
        <w:right w:val="none" w:sz="0" w:space="0" w:color="auto"/>
      </w:divBdr>
    </w:div>
    <w:div w:id="174736480">
      <w:bodyDiv w:val="1"/>
      <w:marLeft w:val="0"/>
      <w:marRight w:val="0"/>
      <w:marTop w:val="0"/>
      <w:marBottom w:val="0"/>
      <w:divBdr>
        <w:top w:val="none" w:sz="0" w:space="0" w:color="auto"/>
        <w:left w:val="none" w:sz="0" w:space="0" w:color="auto"/>
        <w:bottom w:val="none" w:sz="0" w:space="0" w:color="auto"/>
        <w:right w:val="none" w:sz="0" w:space="0" w:color="auto"/>
      </w:divBdr>
    </w:div>
    <w:div w:id="185415079">
      <w:bodyDiv w:val="1"/>
      <w:marLeft w:val="0"/>
      <w:marRight w:val="0"/>
      <w:marTop w:val="0"/>
      <w:marBottom w:val="0"/>
      <w:divBdr>
        <w:top w:val="none" w:sz="0" w:space="0" w:color="auto"/>
        <w:left w:val="none" w:sz="0" w:space="0" w:color="auto"/>
        <w:bottom w:val="none" w:sz="0" w:space="0" w:color="auto"/>
        <w:right w:val="none" w:sz="0" w:space="0" w:color="auto"/>
      </w:divBdr>
    </w:div>
    <w:div w:id="187791112">
      <w:bodyDiv w:val="1"/>
      <w:marLeft w:val="0"/>
      <w:marRight w:val="0"/>
      <w:marTop w:val="0"/>
      <w:marBottom w:val="0"/>
      <w:divBdr>
        <w:top w:val="none" w:sz="0" w:space="0" w:color="auto"/>
        <w:left w:val="none" w:sz="0" w:space="0" w:color="auto"/>
        <w:bottom w:val="none" w:sz="0" w:space="0" w:color="auto"/>
        <w:right w:val="none" w:sz="0" w:space="0" w:color="auto"/>
      </w:divBdr>
    </w:div>
    <w:div w:id="225575196">
      <w:bodyDiv w:val="1"/>
      <w:marLeft w:val="0"/>
      <w:marRight w:val="0"/>
      <w:marTop w:val="0"/>
      <w:marBottom w:val="0"/>
      <w:divBdr>
        <w:top w:val="none" w:sz="0" w:space="0" w:color="auto"/>
        <w:left w:val="none" w:sz="0" w:space="0" w:color="auto"/>
        <w:bottom w:val="none" w:sz="0" w:space="0" w:color="auto"/>
        <w:right w:val="none" w:sz="0" w:space="0" w:color="auto"/>
      </w:divBdr>
    </w:div>
    <w:div w:id="269243758">
      <w:bodyDiv w:val="1"/>
      <w:marLeft w:val="0"/>
      <w:marRight w:val="0"/>
      <w:marTop w:val="0"/>
      <w:marBottom w:val="0"/>
      <w:divBdr>
        <w:top w:val="none" w:sz="0" w:space="0" w:color="auto"/>
        <w:left w:val="none" w:sz="0" w:space="0" w:color="auto"/>
        <w:bottom w:val="none" w:sz="0" w:space="0" w:color="auto"/>
        <w:right w:val="none" w:sz="0" w:space="0" w:color="auto"/>
      </w:divBdr>
    </w:div>
    <w:div w:id="303703078">
      <w:bodyDiv w:val="1"/>
      <w:marLeft w:val="0"/>
      <w:marRight w:val="0"/>
      <w:marTop w:val="0"/>
      <w:marBottom w:val="0"/>
      <w:divBdr>
        <w:top w:val="none" w:sz="0" w:space="0" w:color="auto"/>
        <w:left w:val="none" w:sz="0" w:space="0" w:color="auto"/>
        <w:bottom w:val="none" w:sz="0" w:space="0" w:color="auto"/>
        <w:right w:val="none" w:sz="0" w:space="0" w:color="auto"/>
      </w:divBdr>
    </w:div>
    <w:div w:id="310328697">
      <w:bodyDiv w:val="1"/>
      <w:marLeft w:val="0"/>
      <w:marRight w:val="0"/>
      <w:marTop w:val="0"/>
      <w:marBottom w:val="0"/>
      <w:divBdr>
        <w:top w:val="none" w:sz="0" w:space="0" w:color="auto"/>
        <w:left w:val="none" w:sz="0" w:space="0" w:color="auto"/>
        <w:bottom w:val="none" w:sz="0" w:space="0" w:color="auto"/>
        <w:right w:val="none" w:sz="0" w:space="0" w:color="auto"/>
      </w:divBdr>
    </w:div>
    <w:div w:id="318465457">
      <w:bodyDiv w:val="1"/>
      <w:marLeft w:val="0"/>
      <w:marRight w:val="0"/>
      <w:marTop w:val="0"/>
      <w:marBottom w:val="0"/>
      <w:divBdr>
        <w:top w:val="none" w:sz="0" w:space="0" w:color="auto"/>
        <w:left w:val="none" w:sz="0" w:space="0" w:color="auto"/>
        <w:bottom w:val="none" w:sz="0" w:space="0" w:color="auto"/>
        <w:right w:val="none" w:sz="0" w:space="0" w:color="auto"/>
      </w:divBdr>
    </w:div>
    <w:div w:id="321860794">
      <w:bodyDiv w:val="1"/>
      <w:marLeft w:val="0"/>
      <w:marRight w:val="0"/>
      <w:marTop w:val="0"/>
      <w:marBottom w:val="0"/>
      <w:divBdr>
        <w:top w:val="none" w:sz="0" w:space="0" w:color="auto"/>
        <w:left w:val="none" w:sz="0" w:space="0" w:color="auto"/>
        <w:bottom w:val="none" w:sz="0" w:space="0" w:color="auto"/>
        <w:right w:val="none" w:sz="0" w:space="0" w:color="auto"/>
      </w:divBdr>
    </w:div>
    <w:div w:id="328868645">
      <w:bodyDiv w:val="1"/>
      <w:marLeft w:val="0"/>
      <w:marRight w:val="0"/>
      <w:marTop w:val="0"/>
      <w:marBottom w:val="0"/>
      <w:divBdr>
        <w:top w:val="none" w:sz="0" w:space="0" w:color="auto"/>
        <w:left w:val="none" w:sz="0" w:space="0" w:color="auto"/>
        <w:bottom w:val="none" w:sz="0" w:space="0" w:color="auto"/>
        <w:right w:val="none" w:sz="0" w:space="0" w:color="auto"/>
      </w:divBdr>
    </w:div>
    <w:div w:id="342246243">
      <w:bodyDiv w:val="1"/>
      <w:marLeft w:val="0"/>
      <w:marRight w:val="0"/>
      <w:marTop w:val="0"/>
      <w:marBottom w:val="0"/>
      <w:divBdr>
        <w:top w:val="none" w:sz="0" w:space="0" w:color="auto"/>
        <w:left w:val="none" w:sz="0" w:space="0" w:color="auto"/>
        <w:bottom w:val="none" w:sz="0" w:space="0" w:color="auto"/>
        <w:right w:val="none" w:sz="0" w:space="0" w:color="auto"/>
      </w:divBdr>
    </w:div>
    <w:div w:id="362482489">
      <w:bodyDiv w:val="1"/>
      <w:marLeft w:val="0"/>
      <w:marRight w:val="0"/>
      <w:marTop w:val="0"/>
      <w:marBottom w:val="0"/>
      <w:divBdr>
        <w:top w:val="none" w:sz="0" w:space="0" w:color="auto"/>
        <w:left w:val="none" w:sz="0" w:space="0" w:color="auto"/>
        <w:bottom w:val="none" w:sz="0" w:space="0" w:color="auto"/>
        <w:right w:val="none" w:sz="0" w:space="0" w:color="auto"/>
      </w:divBdr>
    </w:div>
    <w:div w:id="385489091">
      <w:bodyDiv w:val="1"/>
      <w:marLeft w:val="0"/>
      <w:marRight w:val="0"/>
      <w:marTop w:val="0"/>
      <w:marBottom w:val="0"/>
      <w:divBdr>
        <w:top w:val="none" w:sz="0" w:space="0" w:color="auto"/>
        <w:left w:val="none" w:sz="0" w:space="0" w:color="auto"/>
        <w:bottom w:val="none" w:sz="0" w:space="0" w:color="auto"/>
        <w:right w:val="none" w:sz="0" w:space="0" w:color="auto"/>
      </w:divBdr>
    </w:div>
    <w:div w:id="400445638">
      <w:bodyDiv w:val="1"/>
      <w:marLeft w:val="0"/>
      <w:marRight w:val="0"/>
      <w:marTop w:val="0"/>
      <w:marBottom w:val="0"/>
      <w:divBdr>
        <w:top w:val="none" w:sz="0" w:space="0" w:color="auto"/>
        <w:left w:val="none" w:sz="0" w:space="0" w:color="auto"/>
        <w:bottom w:val="none" w:sz="0" w:space="0" w:color="auto"/>
        <w:right w:val="none" w:sz="0" w:space="0" w:color="auto"/>
      </w:divBdr>
    </w:div>
    <w:div w:id="403796186">
      <w:bodyDiv w:val="1"/>
      <w:marLeft w:val="0"/>
      <w:marRight w:val="0"/>
      <w:marTop w:val="0"/>
      <w:marBottom w:val="0"/>
      <w:divBdr>
        <w:top w:val="none" w:sz="0" w:space="0" w:color="auto"/>
        <w:left w:val="none" w:sz="0" w:space="0" w:color="auto"/>
        <w:bottom w:val="none" w:sz="0" w:space="0" w:color="auto"/>
        <w:right w:val="none" w:sz="0" w:space="0" w:color="auto"/>
      </w:divBdr>
    </w:div>
    <w:div w:id="411781757">
      <w:bodyDiv w:val="1"/>
      <w:marLeft w:val="0"/>
      <w:marRight w:val="0"/>
      <w:marTop w:val="0"/>
      <w:marBottom w:val="0"/>
      <w:divBdr>
        <w:top w:val="none" w:sz="0" w:space="0" w:color="auto"/>
        <w:left w:val="none" w:sz="0" w:space="0" w:color="auto"/>
        <w:bottom w:val="none" w:sz="0" w:space="0" w:color="auto"/>
        <w:right w:val="none" w:sz="0" w:space="0" w:color="auto"/>
      </w:divBdr>
    </w:div>
    <w:div w:id="433136372">
      <w:bodyDiv w:val="1"/>
      <w:marLeft w:val="0"/>
      <w:marRight w:val="0"/>
      <w:marTop w:val="0"/>
      <w:marBottom w:val="0"/>
      <w:divBdr>
        <w:top w:val="none" w:sz="0" w:space="0" w:color="auto"/>
        <w:left w:val="none" w:sz="0" w:space="0" w:color="auto"/>
        <w:bottom w:val="none" w:sz="0" w:space="0" w:color="auto"/>
        <w:right w:val="none" w:sz="0" w:space="0" w:color="auto"/>
      </w:divBdr>
    </w:div>
    <w:div w:id="434718465">
      <w:bodyDiv w:val="1"/>
      <w:marLeft w:val="0"/>
      <w:marRight w:val="0"/>
      <w:marTop w:val="0"/>
      <w:marBottom w:val="0"/>
      <w:divBdr>
        <w:top w:val="none" w:sz="0" w:space="0" w:color="auto"/>
        <w:left w:val="none" w:sz="0" w:space="0" w:color="auto"/>
        <w:bottom w:val="none" w:sz="0" w:space="0" w:color="auto"/>
        <w:right w:val="none" w:sz="0" w:space="0" w:color="auto"/>
      </w:divBdr>
    </w:div>
    <w:div w:id="514463043">
      <w:bodyDiv w:val="1"/>
      <w:marLeft w:val="0"/>
      <w:marRight w:val="0"/>
      <w:marTop w:val="0"/>
      <w:marBottom w:val="0"/>
      <w:divBdr>
        <w:top w:val="none" w:sz="0" w:space="0" w:color="auto"/>
        <w:left w:val="none" w:sz="0" w:space="0" w:color="auto"/>
        <w:bottom w:val="none" w:sz="0" w:space="0" w:color="auto"/>
        <w:right w:val="none" w:sz="0" w:space="0" w:color="auto"/>
      </w:divBdr>
    </w:div>
    <w:div w:id="518666770">
      <w:bodyDiv w:val="1"/>
      <w:marLeft w:val="0"/>
      <w:marRight w:val="0"/>
      <w:marTop w:val="0"/>
      <w:marBottom w:val="0"/>
      <w:divBdr>
        <w:top w:val="none" w:sz="0" w:space="0" w:color="auto"/>
        <w:left w:val="none" w:sz="0" w:space="0" w:color="auto"/>
        <w:bottom w:val="none" w:sz="0" w:space="0" w:color="auto"/>
        <w:right w:val="none" w:sz="0" w:space="0" w:color="auto"/>
      </w:divBdr>
    </w:div>
    <w:div w:id="530075893">
      <w:bodyDiv w:val="1"/>
      <w:marLeft w:val="0"/>
      <w:marRight w:val="0"/>
      <w:marTop w:val="0"/>
      <w:marBottom w:val="0"/>
      <w:divBdr>
        <w:top w:val="none" w:sz="0" w:space="0" w:color="auto"/>
        <w:left w:val="none" w:sz="0" w:space="0" w:color="auto"/>
        <w:bottom w:val="none" w:sz="0" w:space="0" w:color="auto"/>
        <w:right w:val="none" w:sz="0" w:space="0" w:color="auto"/>
      </w:divBdr>
    </w:div>
    <w:div w:id="544410020">
      <w:bodyDiv w:val="1"/>
      <w:marLeft w:val="0"/>
      <w:marRight w:val="0"/>
      <w:marTop w:val="0"/>
      <w:marBottom w:val="0"/>
      <w:divBdr>
        <w:top w:val="none" w:sz="0" w:space="0" w:color="auto"/>
        <w:left w:val="none" w:sz="0" w:space="0" w:color="auto"/>
        <w:bottom w:val="none" w:sz="0" w:space="0" w:color="auto"/>
        <w:right w:val="none" w:sz="0" w:space="0" w:color="auto"/>
      </w:divBdr>
    </w:div>
    <w:div w:id="576287514">
      <w:bodyDiv w:val="1"/>
      <w:marLeft w:val="0"/>
      <w:marRight w:val="0"/>
      <w:marTop w:val="0"/>
      <w:marBottom w:val="0"/>
      <w:divBdr>
        <w:top w:val="none" w:sz="0" w:space="0" w:color="auto"/>
        <w:left w:val="none" w:sz="0" w:space="0" w:color="auto"/>
        <w:bottom w:val="none" w:sz="0" w:space="0" w:color="auto"/>
        <w:right w:val="none" w:sz="0" w:space="0" w:color="auto"/>
      </w:divBdr>
    </w:div>
    <w:div w:id="578753543">
      <w:bodyDiv w:val="1"/>
      <w:marLeft w:val="0"/>
      <w:marRight w:val="0"/>
      <w:marTop w:val="0"/>
      <w:marBottom w:val="0"/>
      <w:divBdr>
        <w:top w:val="none" w:sz="0" w:space="0" w:color="auto"/>
        <w:left w:val="none" w:sz="0" w:space="0" w:color="auto"/>
        <w:bottom w:val="none" w:sz="0" w:space="0" w:color="auto"/>
        <w:right w:val="none" w:sz="0" w:space="0" w:color="auto"/>
      </w:divBdr>
    </w:div>
    <w:div w:id="583491001">
      <w:bodyDiv w:val="1"/>
      <w:marLeft w:val="0"/>
      <w:marRight w:val="0"/>
      <w:marTop w:val="0"/>
      <w:marBottom w:val="0"/>
      <w:divBdr>
        <w:top w:val="none" w:sz="0" w:space="0" w:color="auto"/>
        <w:left w:val="none" w:sz="0" w:space="0" w:color="auto"/>
        <w:bottom w:val="none" w:sz="0" w:space="0" w:color="auto"/>
        <w:right w:val="none" w:sz="0" w:space="0" w:color="auto"/>
      </w:divBdr>
    </w:div>
    <w:div w:id="611935197">
      <w:bodyDiv w:val="1"/>
      <w:marLeft w:val="0"/>
      <w:marRight w:val="0"/>
      <w:marTop w:val="0"/>
      <w:marBottom w:val="0"/>
      <w:divBdr>
        <w:top w:val="none" w:sz="0" w:space="0" w:color="auto"/>
        <w:left w:val="none" w:sz="0" w:space="0" w:color="auto"/>
        <w:bottom w:val="none" w:sz="0" w:space="0" w:color="auto"/>
        <w:right w:val="none" w:sz="0" w:space="0" w:color="auto"/>
      </w:divBdr>
    </w:div>
    <w:div w:id="654914640">
      <w:bodyDiv w:val="1"/>
      <w:marLeft w:val="0"/>
      <w:marRight w:val="0"/>
      <w:marTop w:val="0"/>
      <w:marBottom w:val="0"/>
      <w:divBdr>
        <w:top w:val="none" w:sz="0" w:space="0" w:color="auto"/>
        <w:left w:val="none" w:sz="0" w:space="0" w:color="auto"/>
        <w:bottom w:val="none" w:sz="0" w:space="0" w:color="auto"/>
        <w:right w:val="none" w:sz="0" w:space="0" w:color="auto"/>
      </w:divBdr>
    </w:div>
    <w:div w:id="663358083">
      <w:bodyDiv w:val="1"/>
      <w:marLeft w:val="0"/>
      <w:marRight w:val="0"/>
      <w:marTop w:val="0"/>
      <w:marBottom w:val="0"/>
      <w:divBdr>
        <w:top w:val="none" w:sz="0" w:space="0" w:color="auto"/>
        <w:left w:val="none" w:sz="0" w:space="0" w:color="auto"/>
        <w:bottom w:val="none" w:sz="0" w:space="0" w:color="auto"/>
        <w:right w:val="none" w:sz="0" w:space="0" w:color="auto"/>
      </w:divBdr>
    </w:div>
    <w:div w:id="684523837">
      <w:bodyDiv w:val="1"/>
      <w:marLeft w:val="0"/>
      <w:marRight w:val="0"/>
      <w:marTop w:val="0"/>
      <w:marBottom w:val="0"/>
      <w:divBdr>
        <w:top w:val="none" w:sz="0" w:space="0" w:color="auto"/>
        <w:left w:val="none" w:sz="0" w:space="0" w:color="auto"/>
        <w:bottom w:val="none" w:sz="0" w:space="0" w:color="auto"/>
        <w:right w:val="none" w:sz="0" w:space="0" w:color="auto"/>
      </w:divBdr>
    </w:div>
    <w:div w:id="685525777">
      <w:bodyDiv w:val="1"/>
      <w:marLeft w:val="0"/>
      <w:marRight w:val="0"/>
      <w:marTop w:val="0"/>
      <w:marBottom w:val="0"/>
      <w:divBdr>
        <w:top w:val="none" w:sz="0" w:space="0" w:color="auto"/>
        <w:left w:val="none" w:sz="0" w:space="0" w:color="auto"/>
        <w:bottom w:val="none" w:sz="0" w:space="0" w:color="auto"/>
        <w:right w:val="none" w:sz="0" w:space="0" w:color="auto"/>
      </w:divBdr>
    </w:div>
    <w:div w:id="721446626">
      <w:bodyDiv w:val="1"/>
      <w:marLeft w:val="0"/>
      <w:marRight w:val="0"/>
      <w:marTop w:val="0"/>
      <w:marBottom w:val="0"/>
      <w:divBdr>
        <w:top w:val="none" w:sz="0" w:space="0" w:color="auto"/>
        <w:left w:val="none" w:sz="0" w:space="0" w:color="auto"/>
        <w:bottom w:val="none" w:sz="0" w:space="0" w:color="auto"/>
        <w:right w:val="none" w:sz="0" w:space="0" w:color="auto"/>
      </w:divBdr>
    </w:div>
    <w:div w:id="746414432">
      <w:bodyDiv w:val="1"/>
      <w:marLeft w:val="0"/>
      <w:marRight w:val="0"/>
      <w:marTop w:val="0"/>
      <w:marBottom w:val="0"/>
      <w:divBdr>
        <w:top w:val="none" w:sz="0" w:space="0" w:color="auto"/>
        <w:left w:val="none" w:sz="0" w:space="0" w:color="auto"/>
        <w:bottom w:val="none" w:sz="0" w:space="0" w:color="auto"/>
        <w:right w:val="none" w:sz="0" w:space="0" w:color="auto"/>
      </w:divBdr>
    </w:div>
    <w:div w:id="775948007">
      <w:bodyDiv w:val="1"/>
      <w:marLeft w:val="0"/>
      <w:marRight w:val="0"/>
      <w:marTop w:val="0"/>
      <w:marBottom w:val="0"/>
      <w:divBdr>
        <w:top w:val="none" w:sz="0" w:space="0" w:color="auto"/>
        <w:left w:val="none" w:sz="0" w:space="0" w:color="auto"/>
        <w:bottom w:val="none" w:sz="0" w:space="0" w:color="auto"/>
        <w:right w:val="none" w:sz="0" w:space="0" w:color="auto"/>
      </w:divBdr>
    </w:div>
    <w:div w:id="828715700">
      <w:bodyDiv w:val="1"/>
      <w:marLeft w:val="0"/>
      <w:marRight w:val="0"/>
      <w:marTop w:val="0"/>
      <w:marBottom w:val="0"/>
      <w:divBdr>
        <w:top w:val="none" w:sz="0" w:space="0" w:color="auto"/>
        <w:left w:val="none" w:sz="0" w:space="0" w:color="auto"/>
        <w:bottom w:val="none" w:sz="0" w:space="0" w:color="auto"/>
        <w:right w:val="none" w:sz="0" w:space="0" w:color="auto"/>
      </w:divBdr>
    </w:div>
    <w:div w:id="832070152">
      <w:bodyDiv w:val="1"/>
      <w:marLeft w:val="0"/>
      <w:marRight w:val="0"/>
      <w:marTop w:val="0"/>
      <w:marBottom w:val="0"/>
      <w:divBdr>
        <w:top w:val="none" w:sz="0" w:space="0" w:color="auto"/>
        <w:left w:val="none" w:sz="0" w:space="0" w:color="auto"/>
        <w:bottom w:val="none" w:sz="0" w:space="0" w:color="auto"/>
        <w:right w:val="none" w:sz="0" w:space="0" w:color="auto"/>
      </w:divBdr>
    </w:div>
    <w:div w:id="838546817">
      <w:bodyDiv w:val="1"/>
      <w:marLeft w:val="0"/>
      <w:marRight w:val="0"/>
      <w:marTop w:val="0"/>
      <w:marBottom w:val="0"/>
      <w:divBdr>
        <w:top w:val="none" w:sz="0" w:space="0" w:color="auto"/>
        <w:left w:val="none" w:sz="0" w:space="0" w:color="auto"/>
        <w:bottom w:val="none" w:sz="0" w:space="0" w:color="auto"/>
        <w:right w:val="none" w:sz="0" w:space="0" w:color="auto"/>
      </w:divBdr>
    </w:div>
    <w:div w:id="934900519">
      <w:bodyDiv w:val="1"/>
      <w:marLeft w:val="0"/>
      <w:marRight w:val="0"/>
      <w:marTop w:val="0"/>
      <w:marBottom w:val="0"/>
      <w:divBdr>
        <w:top w:val="none" w:sz="0" w:space="0" w:color="auto"/>
        <w:left w:val="none" w:sz="0" w:space="0" w:color="auto"/>
        <w:bottom w:val="none" w:sz="0" w:space="0" w:color="auto"/>
        <w:right w:val="none" w:sz="0" w:space="0" w:color="auto"/>
      </w:divBdr>
      <w:divsChild>
        <w:div w:id="567111292">
          <w:marLeft w:val="0"/>
          <w:marRight w:val="0"/>
          <w:marTop w:val="0"/>
          <w:marBottom w:val="0"/>
          <w:divBdr>
            <w:top w:val="none" w:sz="0" w:space="0" w:color="auto"/>
            <w:left w:val="none" w:sz="0" w:space="0" w:color="auto"/>
            <w:bottom w:val="none" w:sz="0" w:space="0" w:color="auto"/>
            <w:right w:val="none" w:sz="0" w:space="0" w:color="auto"/>
          </w:divBdr>
        </w:div>
      </w:divsChild>
    </w:div>
    <w:div w:id="938487756">
      <w:bodyDiv w:val="1"/>
      <w:marLeft w:val="0"/>
      <w:marRight w:val="0"/>
      <w:marTop w:val="0"/>
      <w:marBottom w:val="0"/>
      <w:divBdr>
        <w:top w:val="none" w:sz="0" w:space="0" w:color="auto"/>
        <w:left w:val="none" w:sz="0" w:space="0" w:color="auto"/>
        <w:bottom w:val="none" w:sz="0" w:space="0" w:color="auto"/>
        <w:right w:val="none" w:sz="0" w:space="0" w:color="auto"/>
      </w:divBdr>
    </w:div>
    <w:div w:id="941062214">
      <w:bodyDiv w:val="1"/>
      <w:marLeft w:val="0"/>
      <w:marRight w:val="0"/>
      <w:marTop w:val="0"/>
      <w:marBottom w:val="0"/>
      <w:divBdr>
        <w:top w:val="none" w:sz="0" w:space="0" w:color="auto"/>
        <w:left w:val="none" w:sz="0" w:space="0" w:color="auto"/>
        <w:bottom w:val="none" w:sz="0" w:space="0" w:color="auto"/>
        <w:right w:val="none" w:sz="0" w:space="0" w:color="auto"/>
      </w:divBdr>
    </w:div>
    <w:div w:id="974263829">
      <w:bodyDiv w:val="1"/>
      <w:marLeft w:val="0"/>
      <w:marRight w:val="0"/>
      <w:marTop w:val="0"/>
      <w:marBottom w:val="0"/>
      <w:divBdr>
        <w:top w:val="none" w:sz="0" w:space="0" w:color="auto"/>
        <w:left w:val="none" w:sz="0" w:space="0" w:color="auto"/>
        <w:bottom w:val="none" w:sz="0" w:space="0" w:color="auto"/>
        <w:right w:val="none" w:sz="0" w:space="0" w:color="auto"/>
      </w:divBdr>
      <w:divsChild>
        <w:div w:id="1872064358">
          <w:marLeft w:val="0"/>
          <w:marRight w:val="0"/>
          <w:marTop w:val="0"/>
          <w:marBottom w:val="0"/>
          <w:divBdr>
            <w:top w:val="none" w:sz="0" w:space="0" w:color="auto"/>
            <w:left w:val="none" w:sz="0" w:space="0" w:color="auto"/>
            <w:bottom w:val="none" w:sz="0" w:space="0" w:color="auto"/>
            <w:right w:val="none" w:sz="0" w:space="0" w:color="auto"/>
          </w:divBdr>
        </w:div>
      </w:divsChild>
    </w:div>
    <w:div w:id="997416611">
      <w:bodyDiv w:val="1"/>
      <w:marLeft w:val="0"/>
      <w:marRight w:val="0"/>
      <w:marTop w:val="0"/>
      <w:marBottom w:val="0"/>
      <w:divBdr>
        <w:top w:val="none" w:sz="0" w:space="0" w:color="auto"/>
        <w:left w:val="none" w:sz="0" w:space="0" w:color="auto"/>
        <w:bottom w:val="none" w:sz="0" w:space="0" w:color="auto"/>
        <w:right w:val="none" w:sz="0" w:space="0" w:color="auto"/>
      </w:divBdr>
    </w:div>
    <w:div w:id="1002977791">
      <w:bodyDiv w:val="1"/>
      <w:marLeft w:val="0"/>
      <w:marRight w:val="0"/>
      <w:marTop w:val="0"/>
      <w:marBottom w:val="0"/>
      <w:divBdr>
        <w:top w:val="none" w:sz="0" w:space="0" w:color="auto"/>
        <w:left w:val="none" w:sz="0" w:space="0" w:color="auto"/>
        <w:bottom w:val="none" w:sz="0" w:space="0" w:color="auto"/>
        <w:right w:val="none" w:sz="0" w:space="0" w:color="auto"/>
      </w:divBdr>
    </w:div>
    <w:div w:id="1016880077">
      <w:bodyDiv w:val="1"/>
      <w:marLeft w:val="0"/>
      <w:marRight w:val="0"/>
      <w:marTop w:val="0"/>
      <w:marBottom w:val="0"/>
      <w:divBdr>
        <w:top w:val="none" w:sz="0" w:space="0" w:color="auto"/>
        <w:left w:val="none" w:sz="0" w:space="0" w:color="auto"/>
        <w:bottom w:val="none" w:sz="0" w:space="0" w:color="auto"/>
        <w:right w:val="none" w:sz="0" w:space="0" w:color="auto"/>
      </w:divBdr>
    </w:div>
    <w:div w:id="1021007602">
      <w:bodyDiv w:val="1"/>
      <w:marLeft w:val="0"/>
      <w:marRight w:val="0"/>
      <w:marTop w:val="0"/>
      <w:marBottom w:val="0"/>
      <w:divBdr>
        <w:top w:val="none" w:sz="0" w:space="0" w:color="auto"/>
        <w:left w:val="none" w:sz="0" w:space="0" w:color="auto"/>
        <w:bottom w:val="none" w:sz="0" w:space="0" w:color="auto"/>
        <w:right w:val="none" w:sz="0" w:space="0" w:color="auto"/>
      </w:divBdr>
    </w:div>
    <w:div w:id="1025987040">
      <w:bodyDiv w:val="1"/>
      <w:marLeft w:val="0"/>
      <w:marRight w:val="0"/>
      <w:marTop w:val="0"/>
      <w:marBottom w:val="0"/>
      <w:divBdr>
        <w:top w:val="none" w:sz="0" w:space="0" w:color="auto"/>
        <w:left w:val="none" w:sz="0" w:space="0" w:color="auto"/>
        <w:bottom w:val="none" w:sz="0" w:space="0" w:color="auto"/>
        <w:right w:val="none" w:sz="0" w:space="0" w:color="auto"/>
      </w:divBdr>
    </w:div>
    <w:div w:id="1031765132">
      <w:bodyDiv w:val="1"/>
      <w:marLeft w:val="0"/>
      <w:marRight w:val="0"/>
      <w:marTop w:val="0"/>
      <w:marBottom w:val="0"/>
      <w:divBdr>
        <w:top w:val="none" w:sz="0" w:space="0" w:color="auto"/>
        <w:left w:val="none" w:sz="0" w:space="0" w:color="auto"/>
        <w:bottom w:val="none" w:sz="0" w:space="0" w:color="auto"/>
        <w:right w:val="none" w:sz="0" w:space="0" w:color="auto"/>
      </w:divBdr>
    </w:div>
    <w:div w:id="1070419064">
      <w:bodyDiv w:val="1"/>
      <w:marLeft w:val="0"/>
      <w:marRight w:val="0"/>
      <w:marTop w:val="0"/>
      <w:marBottom w:val="0"/>
      <w:divBdr>
        <w:top w:val="none" w:sz="0" w:space="0" w:color="auto"/>
        <w:left w:val="none" w:sz="0" w:space="0" w:color="auto"/>
        <w:bottom w:val="none" w:sz="0" w:space="0" w:color="auto"/>
        <w:right w:val="none" w:sz="0" w:space="0" w:color="auto"/>
      </w:divBdr>
    </w:div>
    <w:div w:id="1072581290">
      <w:bodyDiv w:val="1"/>
      <w:marLeft w:val="0"/>
      <w:marRight w:val="0"/>
      <w:marTop w:val="0"/>
      <w:marBottom w:val="0"/>
      <w:divBdr>
        <w:top w:val="none" w:sz="0" w:space="0" w:color="auto"/>
        <w:left w:val="none" w:sz="0" w:space="0" w:color="auto"/>
        <w:bottom w:val="none" w:sz="0" w:space="0" w:color="auto"/>
        <w:right w:val="none" w:sz="0" w:space="0" w:color="auto"/>
      </w:divBdr>
    </w:div>
    <w:div w:id="1093552464">
      <w:bodyDiv w:val="1"/>
      <w:marLeft w:val="0"/>
      <w:marRight w:val="0"/>
      <w:marTop w:val="0"/>
      <w:marBottom w:val="0"/>
      <w:divBdr>
        <w:top w:val="none" w:sz="0" w:space="0" w:color="auto"/>
        <w:left w:val="none" w:sz="0" w:space="0" w:color="auto"/>
        <w:bottom w:val="none" w:sz="0" w:space="0" w:color="auto"/>
        <w:right w:val="none" w:sz="0" w:space="0" w:color="auto"/>
      </w:divBdr>
    </w:div>
    <w:div w:id="1110586988">
      <w:bodyDiv w:val="1"/>
      <w:marLeft w:val="0"/>
      <w:marRight w:val="0"/>
      <w:marTop w:val="0"/>
      <w:marBottom w:val="0"/>
      <w:divBdr>
        <w:top w:val="none" w:sz="0" w:space="0" w:color="auto"/>
        <w:left w:val="none" w:sz="0" w:space="0" w:color="auto"/>
        <w:bottom w:val="none" w:sz="0" w:space="0" w:color="auto"/>
        <w:right w:val="none" w:sz="0" w:space="0" w:color="auto"/>
      </w:divBdr>
    </w:div>
    <w:div w:id="1128234989">
      <w:bodyDiv w:val="1"/>
      <w:marLeft w:val="0"/>
      <w:marRight w:val="0"/>
      <w:marTop w:val="0"/>
      <w:marBottom w:val="0"/>
      <w:divBdr>
        <w:top w:val="none" w:sz="0" w:space="0" w:color="auto"/>
        <w:left w:val="none" w:sz="0" w:space="0" w:color="auto"/>
        <w:bottom w:val="none" w:sz="0" w:space="0" w:color="auto"/>
        <w:right w:val="none" w:sz="0" w:space="0" w:color="auto"/>
      </w:divBdr>
    </w:div>
    <w:div w:id="1134983136">
      <w:bodyDiv w:val="1"/>
      <w:marLeft w:val="0"/>
      <w:marRight w:val="0"/>
      <w:marTop w:val="0"/>
      <w:marBottom w:val="0"/>
      <w:divBdr>
        <w:top w:val="none" w:sz="0" w:space="0" w:color="auto"/>
        <w:left w:val="none" w:sz="0" w:space="0" w:color="auto"/>
        <w:bottom w:val="none" w:sz="0" w:space="0" w:color="auto"/>
        <w:right w:val="none" w:sz="0" w:space="0" w:color="auto"/>
      </w:divBdr>
    </w:div>
    <w:div w:id="1155681288">
      <w:bodyDiv w:val="1"/>
      <w:marLeft w:val="0"/>
      <w:marRight w:val="0"/>
      <w:marTop w:val="0"/>
      <w:marBottom w:val="0"/>
      <w:divBdr>
        <w:top w:val="none" w:sz="0" w:space="0" w:color="auto"/>
        <w:left w:val="none" w:sz="0" w:space="0" w:color="auto"/>
        <w:bottom w:val="none" w:sz="0" w:space="0" w:color="auto"/>
        <w:right w:val="none" w:sz="0" w:space="0" w:color="auto"/>
      </w:divBdr>
    </w:div>
    <w:div w:id="1191995524">
      <w:bodyDiv w:val="1"/>
      <w:marLeft w:val="0"/>
      <w:marRight w:val="0"/>
      <w:marTop w:val="0"/>
      <w:marBottom w:val="0"/>
      <w:divBdr>
        <w:top w:val="none" w:sz="0" w:space="0" w:color="auto"/>
        <w:left w:val="none" w:sz="0" w:space="0" w:color="auto"/>
        <w:bottom w:val="none" w:sz="0" w:space="0" w:color="auto"/>
        <w:right w:val="none" w:sz="0" w:space="0" w:color="auto"/>
      </w:divBdr>
    </w:div>
    <w:div w:id="1233781451">
      <w:bodyDiv w:val="1"/>
      <w:marLeft w:val="0"/>
      <w:marRight w:val="0"/>
      <w:marTop w:val="0"/>
      <w:marBottom w:val="0"/>
      <w:divBdr>
        <w:top w:val="none" w:sz="0" w:space="0" w:color="auto"/>
        <w:left w:val="none" w:sz="0" w:space="0" w:color="auto"/>
        <w:bottom w:val="none" w:sz="0" w:space="0" w:color="auto"/>
        <w:right w:val="none" w:sz="0" w:space="0" w:color="auto"/>
      </w:divBdr>
    </w:div>
    <w:div w:id="1249467264">
      <w:bodyDiv w:val="1"/>
      <w:marLeft w:val="0"/>
      <w:marRight w:val="0"/>
      <w:marTop w:val="0"/>
      <w:marBottom w:val="0"/>
      <w:divBdr>
        <w:top w:val="none" w:sz="0" w:space="0" w:color="auto"/>
        <w:left w:val="none" w:sz="0" w:space="0" w:color="auto"/>
        <w:bottom w:val="none" w:sz="0" w:space="0" w:color="auto"/>
        <w:right w:val="none" w:sz="0" w:space="0" w:color="auto"/>
      </w:divBdr>
    </w:div>
    <w:div w:id="1256280669">
      <w:bodyDiv w:val="1"/>
      <w:marLeft w:val="0"/>
      <w:marRight w:val="0"/>
      <w:marTop w:val="0"/>
      <w:marBottom w:val="0"/>
      <w:divBdr>
        <w:top w:val="none" w:sz="0" w:space="0" w:color="auto"/>
        <w:left w:val="none" w:sz="0" w:space="0" w:color="auto"/>
        <w:bottom w:val="none" w:sz="0" w:space="0" w:color="auto"/>
        <w:right w:val="none" w:sz="0" w:space="0" w:color="auto"/>
      </w:divBdr>
    </w:div>
    <w:div w:id="1261764754">
      <w:bodyDiv w:val="1"/>
      <w:marLeft w:val="0"/>
      <w:marRight w:val="0"/>
      <w:marTop w:val="0"/>
      <w:marBottom w:val="0"/>
      <w:divBdr>
        <w:top w:val="none" w:sz="0" w:space="0" w:color="auto"/>
        <w:left w:val="none" w:sz="0" w:space="0" w:color="auto"/>
        <w:bottom w:val="none" w:sz="0" w:space="0" w:color="auto"/>
        <w:right w:val="none" w:sz="0" w:space="0" w:color="auto"/>
      </w:divBdr>
    </w:div>
    <w:div w:id="1344937618">
      <w:bodyDiv w:val="1"/>
      <w:marLeft w:val="0"/>
      <w:marRight w:val="0"/>
      <w:marTop w:val="0"/>
      <w:marBottom w:val="0"/>
      <w:divBdr>
        <w:top w:val="none" w:sz="0" w:space="0" w:color="auto"/>
        <w:left w:val="none" w:sz="0" w:space="0" w:color="auto"/>
        <w:bottom w:val="none" w:sz="0" w:space="0" w:color="auto"/>
        <w:right w:val="none" w:sz="0" w:space="0" w:color="auto"/>
      </w:divBdr>
    </w:div>
    <w:div w:id="1350909764">
      <w:bodyDiv w:val="1"/>
      <w:marLeft w:val="0"/>
      <w:marRight w:val="0"/>
      <w:marTop w:val="0"/>
      <w:marBottom w:val="0"/>
      <w:divBdr>
        <w:top w:val="none" w:sz="0" w:space="0" w:color="auto"/>
        <w:left w:val="none" w:sz="0" w:space="0" w:color="auto"/>
        <w:bottom w:val="none" w:sz="0" w:space="0" w:color="auto"/>
        <w:right w:val="none" w:sz="0" w:space="0" w:color="auto"/>
      </w:divBdr>
    </w:div>
    <w:div w:id="1367218702">
      <w:bodyDiv w:val="1"/>
      <w:marLeft w:val="0"/>
      <w:marRight w:val="0"/>
      <w:marTop w:val="0"/>
      <w:marBottom w:val="0"/>
      <w:divBdr>
        <w:top w:val="none" w:sz="0" w:space="0" w:color="auto"/>
        <w:left w:val="none" w:sz="0" w:space="0" w:color="auto"/>
        <w:bottom w:val="none" w:sz="0" w:space="0" w:color="auto"/>
        <w:right w:val="none" w:sz="0" w:space="0" w:color="auto"/>
      </w:divBdr>
    </w:div>
    <w:div w:id="1375233529">
      <w:bodyDiv w:val="1"/>
      <w:marLeft w:val="0"/>
      <w:marRight w:val="0"/>
      <w:marTop w:val="0"/>
      <w:marBottom w:val="0"/>
      <w:divBdr>
        <w:top w:val="none" w:sz="0" w:space="0" w:color="auto"/>
        <w:left w:val="none" w:sz="0" w:space="0" w:color="auto"/>
        <w:bottom w:val="none" w:sz="0" w:space="0" w:color="auto"/>
        <w:right w:val="none" w:sz="0" w:space="0" w:color="auto"/>
      </w:divBdr>
    </w:div>
    <w:div w:id="1381518717">
      <w:bodyDiv w:val="1"/>
      <w:marLeft w:val="0"/>
      <w:marRight w:val="0"/>
      <w:marTop w:val="0"/>
      <w:marBottom w:val="0"/>
      <w:divBdr>
        <w:top w:val="none" w:sz="0" w:space="0" w:color="auto"/>
        <w:left w:val="none" w:sz="0" w:space="0" w:color="auto"/>
        <w:bottom w:val="none" w:sz="0" w:space="0" w:color="auto"/>
        <w:right w:val="none" w:sz="0" w:space="0" w:color="auto"/>
      </w:divBdr>
    </w:div>
    <w:div w:id="1465808732">
      <w:bodyDiv w:val="1"/>
      <w:marLeft w:val="0"/>
      <w:marRight w:val="0"/>
      <w:marTop w:val="0"/>
      <w:marBottom w:val="0"/>
      <w:divBdr>
        <w:top w:val="none" w:sz="0" w:space="0" w:color="auto"/>
        <w:left w:val="none" w:sz="0" w:space="0" w:color="auto"/>
        <w:bottom w:val="none" w:sz="0" w:space="0" w:color="auto"/>
        <w:right w:val="none" w:sz="0" w:space="0" w:color="auto"/>
      </w:divBdr>
    </w:div>
    <w:div w:id="1465998408">
      <w:bodyDiv w:val="1"/>
      <w:marLeft w:val="0"/>
      <w:marRight w:val="0"/>
      <w:marTop w:val="0"/>
      <w:marBottom w:val="0"/>
      <w:divBdr>
        <w:top w:val="none" w:sz="0" w:space="0" w:color="auto"/>
        <w:left w:val="none" w:sz="0" w:space="0" w:color="auto"/>
        <w:bottom w:val="none" w:sz="0" w:space="0" w:color="auto"/>
        <w:right w:val="none" w:sz="0" w:space="0" w:color="auto"/>
      </w:divBdr>
    </w:div>
    <w:div w:id="1466436367">
      <w:bodyDiv w:val="1"/>
      <w:marLeft w:val="0"/>
      <w:marRight w:val="0"/>
      <w:marTop w:val="0"/>
      <w:marBottom w:val="0"/>
      <w:divBdr>
        <w:top w:val="none" w:sz="0" w:space="0" w:color="auto"/>
        <w:left w:val="none" w:sz="0" w:space="0" w:color="auto"/>
        <w:bottom w:val="none" w:sz="0" w:space="0" w:color="auto"/>
        <w:right w:val="none" w:sz="0" w:space="0" w:color="auto"/>
      </w:divBdr>
      <w:divsChild>
        <w:div w:id="126246380">
          <w:marLeft w:val="0"/>
          <w:marRight w:val="0"/>
          <w:marTop w:val="0"/>
          <w:marBottom w:val="0"/>
          <w:divBdr>
            <w:top w:val="none" w:sz="0" w:space="0" w:color="auto"/>
            <w:left w:val="none" w:sz="0" w:space="0" w:color="auto"/>
            <w:bottom w:val="none" w:sz="0" w:space="0" w:color="auto"/>
            <w:right w:val="none" w:sz="0" w:space="0" w:color="auto"/>
          </w:divBdr>
        </w:div>
      </w:divsChild>
    </w:div>
    <w:div w:id="1514995803">
      <w:bodyDiv w:val="1"/>
      <w:marLeft w:val="0"/>
      <w:marRight w:val="0"/>
      <w:marTop w:val="0"/>
      <w:marBottom w:val="0"/>
      <w:divBdr>
        <w:top w:val="none" w:sz="0" w:space="0" w:color="auto"/>
        <w:left w:val="none" w:sz="0" w:space="0" w:color="auto"/>
        <w:bottom w:val="none" w:sz="0" w:space="0" w:color="auto"/>
        <w:right w:val="none" w:sz="0" w:space="0" w:color="auto"/>
      </w:divBdr>
    </w:div>
    <w:div w:id="1530683653">
      <w:bodyDiv w:val="1"/>
      <w:marLeft w:val="0"/>
      <w:marRight w:val="0"/>
      <w:marTop w:val="0"/>
      <w:marBottom w:val="0"/>
      <w:divBdr>
        <w:top w:val="none" w:sz="0" w:space="0" w:color="auto"/>
        <w:left w:val="none" w:sz="0" w:space="0" w:color="auto"/>
        <w:bottom w:val="none" w:sz="0" w:space="0" w:color="auto"/>
        <w:right w:val="none" w:sz="0" w:space="0" w:color="auto"/>
      </w:divBdr>
    </w:div>
    <w:div w:id="1604410245">
      <w:bodyDiv w:val="1"/>
      <w:marLeft w:val="0"/>
      <w:marRight w:val="0"/>
      <w:marTop w:val="0"/>
      <w:marBottom w:val="0"/>
      <w:divBdr>
        <w:top w:val="none" w:sz="0" w:space="0" w:color="auto"/>
        <w:left w:val="none" w:sz="0" w:space="0" w:color="auto"/>
        <w:bottom w:val="none" w:sz="0" w:space="0" w:color="auto"/>
        <w:right w:val="none" w:sz="0" w:space="0" w:color="auto"/>
      </w:divBdr>
    </w:div>
    <w:div w:id="1631398039">
      <w:bodyDiv w:val="1"/>
      <w:marLeft w:val="0"/>
      <w:marRight w:val="0"/>
      <w:marTop w:val="0"/>
      <w:marBottom w:val="0"/>
      <w:divBdr>
        <w:top w:val="none" w:sz="0" w:space="0" w:color="auto"/>
        <w:left w:val="none" w:sz="0" w:space="0" w:color="auto"/>
        <w:bottom w:val="none" w:sz="0" w:space="0" w:color="auto"/>
        <w:right w:val="none" w:sz="0" w:space="0" w:color="auto"/>
      </w:divBdr>
    </w:div>
    <w:div w:id="1650012360">
      <w:bodyDiv w:val="1"/>
      <w:marLeft w:val="0"/>
      <w:marRight w:val="0"/>
      <w:marTop w:val="0"/>
      <w:marBottom w:val="0"/>
      <w:divBdr>
        <w:top w:val="none" w:sz="0" w:space="0" w:color="auto"/>
        <w:left w:val="none" w:sz="0" w:space="0" w:color="auto"/>
        <w:bottom w:val="none" w:sz="0" w:space="0" w:color="auto"/>
        <w:right w:val="none" w:sz="0" w:space="0" w:color="auto"/>
      </w:divBdr>
    </w:div>
    <w:div w:id="1654483347">
      <w:bodyDiv w:val="1"/>
      <w:marLeft w:val="0"/>
      <w:marRight w:val="0"/>
      <w:marTop w:val="0"/>
      <w:marBottom w:val="0"/>
      <w:divBdr>
        <w:top w:val="none" w:sz="0" w:space="0" w:color="auto"/>
        <w:left w:val="none" w:sz="0" w:space="0" w:color="auto"/>
        <w:bottom w:val="none" w:sz="0" w:space="0" w:color="auto"/>
        <w:right w:val="none" w:sz="0" w:space="0" w:color="auto"/>
      </w:divBdr>
    </w:div>
    <w:div w:id="1675109554">
      <w:bodyDiv w:val="1"/>
      <w:marLeft w:val="0"/>
      <w:marRight w:val="0"/>
      <w:marTop w:val="0"/>
      <w:marBottom w:val="0"/>
      <w:divBdr>
        <w:top w:val="none" w:sz="0" w:space="0" w:color="auto"/>
        <w:left w:val="none" w:sz="0" w:space="0" w:color="auto"/>
        <w:bottom w:val="none" w:sz="0" w:space="0" w:color="auto"/>
        <w:right w:val="none" w:sz="0" w:space="0" w:color="auto"/>
      </w:divBdr>
    </w:div>
    <w:div w:id="1712531658">
      <w:bodyDiv w:val="1"/>
      <w:marLeft w:val="0"/>
      <w:marRight w:val="0"/>
      <w:marTop w:val="0"/>
      <w:marBottom w:val="0"/>
      <w:divBdr>
        <w:top w:val="none" w:sz="0" w:space="0" w:color="auto"/>
        <w:left w:val="none" w:sz="0" w:space="0" w:color="auto"/>
        <w:bottom w:val="none" w:sz="0" w:space="0" w:color="auto"/>
        <w:right w:val="none" w:sz="0" w:space="0" w:color="auto"/>
      </w:divBdr>
    </w:div>
    <w:div w:id="1741555608">
      <w:bodyDiv w:val="1"/>
      <w:marLeft w:val="0"/>
      <w:marRight w:val="0"/>
      <w:marTop w:val="0"/>
      <w:marBottom w:val="0"/>
      <w:divBdr>
        <w:top w:val="none" w:sz="0" w:space="0" w:color="auto"/>
        <w:left w:val="none" w:sz="0" w:space="0" w:color="auto"/>
        <w:bottom w:val="none" w:sz="0" w:space="0" w:color="auto"/>
        <w:right w:val="none" w:sz="0" w:space="0" w:color="auto"/>
      </w:divBdr>
    </w:div>
    <w:div w:id="1754744053">
      <w:bodyDiv w:val="1"/>
      <w:marLeft w:val="0"/>
      <w:marRight w:val="0"/>
      <w:marTop w:val="0"/>
      <w:marBottom w:val="0"/>
      <w:divBdr>
        <w:top w:val="none" w:sz="0" w:space="0" w:color="auto"/>
        <w:left w:val="none" w:sz="0" w:space="0" w:color="auto"/>
        <w:bottom w:val="none" w:sz="0" w:space="0" w:color="auto"/>
        <w:right w:val="none" w:sz="0" w:space="0" w:color="auto"/>
      </w:divBdr>
    </w:div>
    <w:div w:id="1769040882">
      <w:bodyDiv w:val="1"/>
      <w:marLeft w:val="0"/>
      <w:marRight w:val="0"/>
      <w:marTop w:val="0"/>
      <w:marBottom w:val="0"/>
      <w:divBdr>
        <w:top w:val="none" w:sz="0" w:space="0" w:color="auto"/>
        <w:left w:val="none" w:sz="0" w:space="0" w:color="auto"/>
        <w:bottom w:val="none" w:sz="0" w:space="0" w:color="auto"/>
        <w:right w:val="none" w:sz="0" w:space="0" w:color="auto"/>
      </w:divBdr>
    </w:div>
    <w:div w:id="1770155967">
      <w:bodyDiv w:val="1"/>
      <w:marLeft w:val="0"/>
      <w:marRight w:val="0"/>
      <w:marTop w:val="0"/>
      <w:marBottom w:val="0"/>
      <w:divBdr>
        <w:top w:val="none" w:sz="0" w:space="0" w:color="auto"/>
        <w:left w:val="none" w:sz="0" w:space="0" w:color="auto"/>
        <w:bottom w:val="none" w:sz="0" w:space="0" w:color="auto"/>
        <w:right w:val="none" w:sz="0" w:space="0" w:color="auto"/>
      </w:divBdr>
    </w:div>
    <w:div w:id="1782605475">
      <w:bodyDiv w:val="1"/>
      <w:marLeft w:val="0"/>
      <w:marRight w:val="0"/>
      <w:marTop w:val="0"/>
      <w:marBottom w:val="0"/>
      <w:divBdr>
        <w:top w:val="none" w:sz="0" w:space="0" w:color="auto"/>
        <w:left w:val="none" w:sz="0" w:space="0" w:color="auto"/>
        <w:bottom w:val="none" w:sz="0" w:space="0" w:color="auto"/>
        <w:right w:val="none" w:sz="0" w:space="0" w:color="auto"/>
      </w:divBdr>
    </w:div>
    <w:div w:id="1786609460">
      <w:bodyDiv w:val="1"/>
      <w:marLeft w:val="0"/>
      <w:marRight w:val="0"/>
      <w:marTop w:val="0"/>
      <w:marBottom w:val="0"/>
      <w:divBdr>
        <w:top w:val="none" w:sz="0" w:space="0" w:color="auto"/>
        <w:left w:val="none" w:sz="0" w:space="0" w:color="auto"/>
        <w:bottom w:val="none" w:sz="0" w:space="0" w:color="auto"/>
        <w:right w:val="none" w:sz="0" w:space="0" w:color="auto"/>
      </w:divBdr>
    </w:div>
    <w:div w:id="1802575203">
      <w:bodyDiv w:val="1"/>
      <w:marLeft w:val="0"/>
      <w:marRight w:val="0"/>
      <w:marTop w:val="0"/>
      <w:marBottom w:val="0"/>
      <w:divBdr>
        <w:top w:val="none" w:sz="0" w:space="0" w:color="auto"/>
        <w:left w:val="none" w:sz="0" w:space="0" w:color="auto"/>
        <w:bottom w:val="none" w:sz="0" w:space="0" w:color="auto"/>
        <w:right w:val="none" w:sz="0" w:space="0" w:color="auto"/>
      </w:divBdr>
    </w:div>
    <w:div w:id="1895192933">
      <w:bodyDiv w:val="1"/>
      <w:marLeft w:val="0"/>
      <w:marRight w:val="0"/>
      <w:marTop w:val="0"/>
      <w:marBottom w:val="0"/>
      <w:divBdr>
        <w:top w:val="none" w:sz="0" w:space="0" w:color="auto"/>
        <w:left w:val="none" w:sz="0" w:space="0" w:color="auto"/>
        <w:bottom w:val="none" w:sz="0" w:space="0" w:color="auto"/>
        <w:right w:val="none" w:sz="0" w:space="0" w:color="auto"/>
      </w:divBdr>
    </w:div>
    <w:div w:id="1899512134">
      <w:bodyDiv w:val="1"/>
      <w:marLeft w:val="0"/>
      <w:marRight w:val="0"/>
      <w:marTop w:val="0"/>
      <w:marBottom w:val="0"/>
      <w:divBdr>
        <w:top w:val="none" w:sz="0" w:space="0" w:color="auto"/>
        <w:left w:val="none" w:sz="0" w:space="0" w:color="auto"/>
        <w:bottom w:val="none" w:sz="0" w:space="0" w:color="auto"/>
        <w:right w:val="none" w:sz="0" w:space="0" w:color="auto"/>
      </w:divBdr>
    </w:div>
    <w:div w:id="1920867834">
      <w:bodyDiv w:val="1"/>
      <w:marLeft w:val="0"/>
      <w:marRight w:val="0"/>
      <w:marTop w:val="0"/>
      <w:marBottom w:val="0"/>
      <w:divBdr>
        <w:top w:val="none" w:sz="0" w:space="0" w:color="auto"/>
        <w:left w:val="none" w:sz="0" w:space="0" w:color="auto"/>
        <w:bottom w:val="none" w:sz="0" w:space="0" w:color="auto"/>
        <w:right w:val="none" w:sz="0" w:space="0" w:color="auto"/>
      </w:divBdr>
    </w:div>
    <w:div w:id="1932808609">
      <w:bodyDiv w:val="1"/>
      <w:marLeft w:val="0"/>
      <w:marRight w:val="0"/>
      <w:marTop w:val="0"/>
      <w:marBottom w:val="0"/>
      <w:divBdr>
        <w:top w:val="none" w:sz="0" w:space="0" w:color="auto"/>
        <w:left w:val="none" w:sz="0" w:space="0" w:color="auto"/>
        <w:bottom w:val="none" w:sz="0" w:space="0" w:color="auto"/>
        <w:right w:val="none" w:sz="0" w:space="0" w:color="auto"/>
      </w:divBdr>
    </w:div>
    <w:div w:id="1935161000">
      <w:bodyDiv w:val="1"/>
      <w:marLeft w:val="0"/>
      <w:marRight w:val="0"/>
      <w:marTop w:val="0"/>
      <w:marBottom w:val="0"/>
      <w:divBdr>
        <w:top w:val="none" w:sz="0" w:space="0" w:color="auto"/>
        <w:left w:val="none" w:sz="0" w:space="0" w:color="auto"/>
        <w:bottom w:val="none" w:sz="0" w:space="0" w:color="auto"/>
        <w:right w:val="none" w:sz="0" w:space="0" w:color="auto"/>
      </w:divBdr>
    </w:div>
    <w:div w:id="1938978439">
      <w:bodyDiv w:val="1"/>
      <w:marLeft w:val="0"/>
      <w:marRight w:val="0"/>
      <w:marTop w:val="0"/>
      <w:marBottom w:val="0"/>
      <w:divBdr>
        <w:top w:val="none" w:sz="0" w:space="0" w:color="auto"/>
        <w:left w:val="none" w:sz="0" w:space="0" w:color="auto"/>
        <w:bottom w:val="none" w:sz="0" w:space="0" w:color="auto"/>
        <w:right w:val="none" w:sz="0" w:space="0" w:color="auto"/>
      </w:divBdr>
    </w:div>
    <w:div w:id="1954708927">
      <w:bodyDiv w:val="1"/>
      <w:marLeft w:val="0"/>
      <w:marRight w:val="0"/>
      <w:marTop w:val="0"/>
      <w:marBottom w:val="0"/>
      <w:divBdr>
        <w:top w:val="none" w:sz="0" w:space="0" w:color="auto"/>
        <w:left w:val="none" w:sz="0" w:space="0" w:color="auto"/>
        <w:bottom w:val="none" w:sz="0" w:space="0" w:color="auto"/>
        <w:right w:val="none" w:sz="0" w:space="0" w:color="auto"/>
      </w:divBdr>
    </w:div>
    <w:div w:id="1955482816">
      <w:bodyDiv w:val="1"/>
      <w:marLeft w:val="0"/>
      <w:marRight w:val="0"/>
      <w:marTop w:val="0"/>
      <w:marBottom w:val="0"/>
      <w:divBdr>
        <w:top w:val="none" w:sz="0" w:space="0" w:color="auto"/>
        <w:left w:val="none" w:sz="0" w:space="0" w:color="auto"/>
        <w:bottom w:val="none" w:sz="0" w:space="0" w:color="auto"/>
        <w:right w:val="none" w:sz="0" w:space="0" w:color="auto"/>
      </w:divBdr>
    </w:div>
    <w:div w:id="1960988489">
      <w:bodyDiv w:val="1"/>
      <w:marLeft w:val="0"/>
      <w:marRight w:val="0"/>
      <w:marTop w:val="0"/>
      <w:marBottom w:val="0"/>
      <w:divBdr>
        <w:top w:val="none" w:sz="0" w:space="0" w:color="auto"/>
        <w:left w:val="none" w:sz="0" w:space="0" w:color="auto"/>
        <w:bottom w:val="none" w:sz="0" w:space="0" w:color="auto"/>
        <w:right w:val="none" w:sz="0" w:space="0" w:color="auto"/>
      </w:divBdr>
    </w:div>
    <w:div w:id="1970896361">
      <w:bodyDiv w:val="1"/>
      <w:marLeft w:val="0"/>
      <w:marRight w:val="0"/>
      <w:marTop w:val="0"/>
      <w:marBottom w:val="0"/>
      <w:divBdr>
        <w:top w:val="none" w:sz="0" w:space="0" w:color="auto"/>
        <w:left w:val="none" w:sz="0" w:space="0" w:color="auto"/>
        <w:bottom w:val="none" w:sz="0" w:space="0" w:color="auto"/>
        <w:right w:val="none" w:sz="0" w:space="0" w:color="auto"/>
      </w:divBdr>
    </w:div>
    <w:div w:id="1988433860">
      <w:bodyDiv w:val="1"/>
      <w:marLeft w:val="0"/>
      <w:marRight w:val="0"/>
      <w:marTop w:val="0"/>
      <w:marBottom w:val="0"/>
      <w:divBdr>
        <w:top w:val="none" w:sz="0" w:space="0" w:color="auto"/>
        <w:left w:val="none" w:sz="0" w:space="0" w:color="auto"/>
        <w:bottom w:val="none" w:sz="0" w:space="0" w:color="auto"/>
        <w:right w:val="none" w:sz="0" w:space="0" w:color="auto"/>
      </w:divBdr>
    </w:div>
    <w:div w:id="2057507189">
      <w:bodyDiv w:val="1"/>
      <w:marLeft w:val="0"/>
      <w:marRight w:val="0"/>
      <w:marTop w:val="0"/>
      <w:marBottom w:val="0"/>
      <w:divBdr>
        <w:top w:val="none" w:sz="0" w:space="0" w:color="auto"/>
        <w:left w:val="none" w:sz="0" w:space="0" w:color="auto"/>
        <w:bottom w:val="none" w:sz="0" w:space="0" w:color="auto"/>
        <w:right w:val="none" w:sz="0" w:space="0" w:color="auto"/>
      </w:divBdr>
    </w:div>
    <w:div w:id="2085451528">
      <w:bodyDiv w:val="1"/>
      <w:marLeft w:val="0"/>
      <w:marRight w:val="0"/>
      <w:marTop w:val="0"/>
      <w:marBottom w:val="0"/>
      <w:divBdr>
        <w:top w:val="none" w:sz="0" w:space="0" w:color="auto"/>
        <w:left w:val="none" w:sz="0" w:space="0" w:color="auto"/>
        <w:bottom w:val="none" w:sz="0" w:space="0" w:color="auto"/>
        <w:right w:val="none" w:sz="0" w:space="0" w:color="auto"/>
      </w:divBdr>
    </w:div>
    <w:div w:id="2098624310">
      <w:bodyDiv w:val="1"/>
      <w:marLeft w:val="0"/>
      <w:marRight w:val="0"/>
      <w:marTop w:val="0"/>
      <w:marBottom w:val="0"/>
      <w:divBdr>
        <w:top w:val="none" w:sz="0" w:space="0" w:color="auto"/>
        <w:left w:val="none" w:sz="0" w:space="0" w:color="auto"/>
        <w:bottom w:val="none" w:sz="0" w:space="0" w:color="auto"/>
        <w:right w:val="none" w:sz="0" w:space="0" w:color="auto"/>
      </w:divBdr>
    </w:div>
    <w:div w:id="2147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kz/kaz/docs/Z1500000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2EA86-9165-4FC2-BAD0-E0482E3E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11705</Words>
  <Characters>66722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78271</CharactersWithSpaces>
  <SharedDoc>false</SharedDoc>
  <HLinks>
    <vt:vector size="126" baseType="variant">
      <vt:variant>
        <vt:i4>1638481</vt:i4>
      </vt:variant>
      <vt:variant>
        <vt:i4>60</vt:i4>
      </vt:variant>
      <vt:variant>
        <vt:i4>0</vt:i4>
      </vt:variant>
      <vt:variant>
        <vt:i4>5</vt:i4>
      </vt:variant>
      <vt:variant>
        <vt:lpwstr>http://adilet.kz/kaz/docs/Z1500000416</vt:lpwstr>
      </vt:variant>
      <vt:variant>
        <vt:lpwstr>z133</vt:lpwstr>
      </vt:variant>
      <vt:variant>
        <vt:i4>1638481</vt:i4>
      </vt:variant>
      <vt:variant>
        <vt:i4>57</vt:i4>
      </vt:variant>
      <vt:variant>
        <vt:i4>0</vt:i4>
      </vt:variant>
      <vt:variant>
        <vt:i4>5</vt:i4>
      </vt:variant>
      <vt:variant>
        <vt:lpwstr>http://adilet.kz/kaz/docs/Z1500000416</vt:lpwstr>
      </vt:variant>
      <vt:variant>
        <vt:lpwstr>z133</vt:lpwstr>
      </vt:variant>
      <vt:variant>
        <vt:i4>1245266</vt:i4>
      </vt:variant>
      <vt:variant>
        <vt:i4>54</vt:i4>
      </vt:variant>
      <vt:variant>
        <vt:i4>0</vt:i4>
      </vt:variant>
      <vt:variant>
        <vt:i4>5</vt:i4>
      </vt:variant>
      <vt:variant>
        <vt:lpwstr>http://adilet.kz/kaz/docs/Z1500000416</vt:lpwstr>
      </vt:variant>
      <vt:variant>
        <vt:lpwstr>z109</vt:lpwstr>
      </vt:variant>
      <vt:variant>
        <vt:i4>1638480</vt:i4>
      </vt:variant>
      <vt:variant>
        <vt:i4>51</vt:i4>
      </vt:variant>
      <vt:variant>
        <vt:i4>0</vt:i4>
      </vt:variant>
      <vt:variant>
        <vt:i4>5</vt:i4>
      </vt:variant>
      <vt:variant>
        <vt:lpwstr>http://adilet.kz/kaz/docs/Z1500000416</vt:lpwstr>
      </vt:variant>
      <vt:variant>
        <vt:lpwstr>z220</vt:lpwstr>
      </vt:variant>
      <vt:variant>
        <vt:i4>1966163</vt:i4>
      </vt:variant>
      <vt:variant>
        <vt:i4>48</vt:i4>
      </vt:variant>
      <vt:variant>
        <vt:i4>0</vt:i4>
      </vt:variant>
      <vt:variant>
        <vt:i4>5</vt:i4>
      </vt:variant>
      <vt:variant>
        <vt:lpwstr>http://adilet.kz/kaz/docs/Z1500000416</vt:lpwstr>
      </vt:variant>
      <vt:variant>
        <vt:lpwstr>z217</vt:lpwstr>
      </vt:variant>
      <vt:variant>
        <vt:i4>2031699</vt:i4>
      </vt:variant>
      <vt:variant>
        <vt:i4>45</vt:i4>
      </vt:variant>
      <vt:variant>
        <vt:i4>0</vt:i4>
      </vt:variant>
      <vt:variant>
        <vt:i4>5</vt:i4>
      </vt:variant>
      <vt:variant>
        <vt:lpwstr>http://adilet.kz/kaz/docs/Z1500000416</vt:lpwstr>
      </vt:variant>
      <vt:variant>
        <vt:lpwstr>z216</vt:lpwstr>
      </vt:variant>
      <vt:variant>
        <vt:i4>1835091</vt:i4>
      </vt:variant>
      <vt:variant>
        <vt:i4>42</vt:i4>
      </vt:variant>
      <vt:variant>
        <vt:i4>0</vt:i4>
      </vt:variant>
      <vt:variant>
        <vt:i4>5</vt:i4>
      </vt:variant>
      <vt:variant>
        <vt:lpwstr>http://adilet.kz/kaz/docs/Z1500000416</vt:lpwstr>
      </vt:variant>
      <vt:variant>
        <vt:lpwstr>z215</vt:lpwstr>
      </vt:variant>
      <vt:variant>
        <vt:i4>1704019</vt:i4>
      </vt:variant>
      <vt:variant>
        <vt:i4>39</vt:i4>
      </vt:variant>
      <vt:variant>
        <vt:i4>0</vt:i4>
      </vt:variant>
      <vt:variant>
        <vt:i4>5</vt:i4>
      </vt:variant>
      <vt:variant>
        <vt:lpwstr>http://adilet.kz/kaz/docs/Z1500000416</vt:lpwstr>
      </vt:variant>
      <vt:variant>
        <vt:lpwstr>z213</vt:lpwstr>
      </vt:variant>
      <vt:variant>
        <vt:i4>1769555</vt:i4>
      </vt:variant>
      <vt:variant>
        <vt:i4>36</vt:i4>
      </vt:variant>
      <vt:variant>
        <vt:i4>0</vt:i4>
      </vt:variant>
      <vt:variant>
        <vt:i4>5</vt:i4>
      </vt:variant>
      <vt:variant>
        <vt:lpwstr>http://adilet.kz/kaz/docs/Z1500000416</vt:lpwstr>
      </vt:variant>
      <vt:variant>
        <vt:lpwstr>z212</vt:lpwstr>
      </vt:variant>
      <vt:variant>
        <vt:i4>1572947</vt:i4>
      </vt:variant>
      <vt:variant>
        <vt:i4>33</vt:i4>
      </vt:variant>
      <vt:variant>
        <vt:i4>0</vt:i4>
      </vt:variant>
      <vt:variant>
        <vt:i4>5</vt:i4>
      </vt:variant>
      <vt:variant>
        <vt:lpwstr>http://adilet.kz/kaz/docs/Z1500000416</vt:lpwstr>
      </vt:variant>
      <vt:variant>
        <vt:lpwstr>z211</vt:lpwstr>
      </vt:variant>
      <vt:variant>
        <vt:i4>2031698</vt:i4>
      </vt:variant>
      <vt:variant>
        <vt:i4>30</vt:i4>
      </vt:variant>
      <vt:variant>
        <vt:i4>0</vt:i4>
      </vt:variant>
      <vt:variant>
        <vt:i4>5</vt:i4>
      </vt:variant>
      <vt:variant>
        <vt:lpwstr>http://adilet.kz/kaz/docs/Z1500000416</vt:lpwstr>
      </vt:variant>
      <vt:variant>
        <vt:lpwstr>z206</vt:lpwstr>
      </vt:variant>
      <vt:variant>
        <vt:i4>1245266</vt:i4>
      </vt:variant>
      <vt:variant>
        <vt:i4>27</vt:i4>
      </vt:variant>
      <vt:variant>
        <vt:i4>0</vt:i4>
      </vt:variant>
      <vt:variant>
        <vt:i4>5</vt:i4>
      </vt:variant>
      <vt:variant>
        <vt:lpwstr>http://adilet.kz/kaz/docs/Z1500000416</vt:lpwstr>
      </vt:variant>
      <vt:variant>
        <vt:lpwstr>z109</vt:lpwstr>
      </vt:variant>
      <vt:variant>
        <vt:i4>1245266</vt:i4>
      </vt:variant>
      <vt:variant>
        <vt:i4>24</vt:i4>
      </vt:variant>
      <vt:variant>
        <vt:i4>0</vt:i4>
      </vt:variant>
      <vt:variant>
        <vt:i4>5</vt:i4>
      </vt:variant>
      <vt:variant>
        <vt:lpwstr>http://adilet.kz/kaz/docs/Z1500000416</vt:lpwstr>
      </vt:variant>
      <vt:variant>
        <vt:lpwstr>z109</vt:lpwstr>
      </vt:variant>
      <vt:variant>
        <vt:i4>1638480</vt:i4>
      </vt:variant>
      <vt:variant>
        <vt:i4>21</vt:i4>
      </vt:variant>
      <vt:variant>
        <vt:i4>0</vt:i4>
      </vt:variant>
      <vt:variant>
        <vt:i4>5</vt:i4>
      </vt:variant>
      <vt:variant>
        <vt:lpwstr>http://adilet.kz/kaz/docs/Z1500000416</vt:lpwstr>
      </vt:variant>
      <vt:variant>
        <vt:lpwstr>z220</vt:lpwstr>
      </vt:variant>
      <vt:variant>
        <vt:i4>1966163</vt:i4>
      </vt:variant>
      <vt:variant>
        <vt:i4>18</vt:i4>
      </vt:variant>
      <vt:variant>
        <vt:i4>0</vt:i4>
      </vt:variant>
      <vt:variant>
        <vt:i4>5</vt:i4>
      </vt:variant>
      <vt:variant>
        <vt:lpwstr>http://adilet.kz/kaz/docs/Z1500000416</vt:lpwstr>
      </vt:variant>
      <vt:variant>
        <vt:lpwstr>z217</vt:lpwstr>
      </vt:variant>
      <vt:variant>
        <vt:i4>2031699</vt:i4>
      </vt:variant>
      <vt:variant>
        <vt:i4>15</vt:i4>
      </vt:variant>
      <vt:variant>
        <vt:i4>0</vt:i4>
      </vt:variant>
      <vt:variant>
        <vt:i4>5</vt:i4>
      </vt:variant>
      <vt:variant>
        <vt:lpwstr>http://adilet.kz/kaz/docs/Z1500000416</vt:lpwstr>
      </vt:variant>
      <vt:variant>
        <vt:lpwstr>z216</vt:lpwstr>
      </vt:variant>
      <vt:variant>
        <vt:i4>1835091</vt:i4>
      </vt:variant>
      <vt:variant>
        <vt:i4>12</vt:i4>
      </vt:variant>
      <vt:variant>
        <vt:i4>0</vt:i4>
      </vt:variant>
      <vt:variant>
        <vt:i4>5</vt:i4>
      </vt:variant>
      <vt:variant>
        <vt:lpwstr>http://adilet.kz/kaz/docs/Z1500000416</vt:lpwstr>
      </vt:variant>
      <vt:variant>
        <vt:lpwstr>z215</vt:lpwstr>
      </vt:variant>
      <vt:variant>
        <vt:i4>1704019</vt:i4>
      </vt:variant>
      <vt:variant>
        <vt:i4>9</vt:i4>
      </vt:variant>
      <vt:variant>
        <vt:i4>0</vt:i4>
      </vt:variant>
      <vt:variant>
        <vt:i4>5</vt:i4>
      </vt:variant>
      <vt:variant>
        <vt:lpwstr>http://adilet.kz/kaz/docs/Z1500000416</vt:lpwstr>
      </vt:variant>
      <vt:variant>
        <vt:lpwstr>z213</vt:lpwstr>
      </vt:variant>
      <vt:variant>
        <vt:i4>1769555</vt:i4>
      </vt:variant>
      <vt:variant>
        <vt:i4>6</vt:i4>
      </vt:variant>
      <vt:variant>
        <vt:i4>0</vt:i4>
      </vt:variant>
      <vt:variant>
        <vt:i4>5</vt:i4>
      </vt:variant>
      <vt:variant>
        <vt:lpwstr>http://adilet.kz/kaz/docs/Z1500000416</vt:lpwstr>
      </vt:variant>
      <vt:variant>
        <vt:lpwstr>z212</vt:lpwstr>
      </vt:variant>
      <vt:variant>
        <vt:i4>1572947</vt:i4>
      </vt:variant>
      <vt:variant>
        <vt:i4>3</vt:i4>
      </vt:variant>
      <vt:variant>
        <vt:i4>0</vt:i4>
      </vt:variant>
      <vt:variant>
        <vt:i4>5</vt:i4>
      </vt:variant>
      <vt:variant>
        <vt:lpwstr>http://adilet.kz/kaz/docs/Z1500000416</vt:lpwstr>
      </vt:variant>
      <vt:variant>
        <vt:lpwstr>z211</vt:lpwstr>
      </vt:variant>
      <vt:variant>
        <vt:i4>2031698</vt:i4>
      </vt:variant>
      <vt:variant>
        <vt:i4>0</vt:i4>
      </vt:variant>
      <vt:variant>
        <vt:i4>0</vt:i4>
      </vt:variant>
      <vt:variant>
        <vt:i4>5</vt:i4>
      </vt:variant>
      <vt:variant>
        <vt:lpwstr>http://adilet.kz/kaz/docs/Z1500000416</vt:lpwstr>
      </vt:variant>
      <vt:variant>
        <vt:lpwstr>z206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Ибраева</dc:creator>
  <cp:lastModifiedBy>Гульнара Ибраева</cp:lastModifiedBy>
  <cp:revision>9</cp:revision>
  <cp:lastPrinted>2019-03-29T08:28:00Z</cp:lastPrinted>
  <dcterms:created xsi:type="dcterms:W3CDTF">2019-08-22T10:50:00Z</dcterms:created>
  <dcterms:modified xsi:type="dcterms:W3CDTF">2019-08-27T03:16:00Z</dcterms:modified>
</cp:coreProperties>
</file>